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713756" w:rsidP="00D25137">
      <w:pPr>
        <w:autoSpaceDN w:val="0"/>
        <w:adjustRightInd w:val="0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</w:t>
      </w:r>
      <w:r w:rsidR="00D25137">
        <w:rPr>
          <w:sz w:val="28"/>
          <w:szCs w:val="28"/>
        </w:rPr>
        <w:t>«</w:t>
      </w:r>
      <w:r w:rsidR="00D25137" w:rsidRPr="00C7320E">
        <w:rPr>
          <w:sz w:val="28"/>
          <w:szCs w:val="28"/>
        </w:rPr>
        <w:t>О внесении</w:t>
      </w:r>
      <w:r w:rsidR="00D25137">
        <w:rPr>
          <w:sz w:val="28"/>
          <w:szCs w:val="28"/>
        </w:rPr>
        <w:t xml:space="preserve"> </w:t>
      </w:r>
      <w:r w:rsidR="00D25137" w:rsidRPr="00C7320E">
        <w:rPr>
          <w:sz w:val="28"/>
          <w:szCs w:val="28"/>
        </w:rPr>
        <w:t xml:space="preserve">изменений в постановление </w:t>
      </w:r>
      <w:r w:rsidR="00D25137">
        <w:rPr>
          <w:sz w:val="28"/>
          <w:szCs w:val="28"/>
        </w:rPr>
        <w:t>администрации городского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</w:t>
      </w:r>
      <w:r w:rsidR="00A7316E" w:rsidRPr="00F5216C">
        <w:rPr>
          <w:sz w:val="28"/>
          <w:szCs w:val="28"/>
        </w:rPr>
        <w:t>.</w:t>
      </w:r>
      <w:r w:rsidR="00A7316E">
        <w:rPr>
          <w:sz w:val="28"/>
          <w:szCs w:val="28"/>
        </w:rPr>
        <w:t xml:space="preserve"> 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vorobeva</w:t>
      </w:r>
      <w:proofErr w:type="spellEnd"/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@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tgl</w:t>
      </w:r>
      <w:proofErr w:type="spellEnd"/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B8556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30</w:t>
      </w:r>
      <w:r w:rsidR="00C175D2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A7316E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E05CC" w:rsidRPr="00B8556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10</w:t>
      </w:r>
      <w:r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F7937" w:rsidRPr="00D33641" w:rsidRDefault="00C46A59" w:rsidP="007F7937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7F7937">
        <w:rPr>
          <w:bCs/>
          <w:sz w:val="28"/>
          <w:szCs w:val="28"/>
        </w:rPr>
        <w:t>совершенствование</w:t>
      </w:r>
      <w:r w:rsidR="007F7937" w:rsidRPr="007E49BE">
        <w:rPr>
          <w:bCs/>
          <w:sz w:val="28"/>
          <w:szCs w:val="28"/>
        </w:rPr>
        <w:t xml:space="preserve"> муниципального правового акта</w:t>
      </w:r>
      <w:r w:rsidR="007F7937">
        <w:rPr>
          <w:bCs/>
          <w:sz w:val="28"/>
          <w:szCs w:val="28"/>
        </w:rPr>
        <w:t>, в части</w:t>
      </w:r>
      <w:r w:rsidR="007F7937" w:rsidRPr="007E49BE">
        <w:rPr>
          <w:bCs/>
          <w:sz w:val="28"/>
          <w:szCs w:val="28"/>
        </w:rPr>
        <w:t xml:space="preserve"> </w:t>
      </w:r>
      <w:r w:rsidR="007F7937">
        <w:rPr>
          <w:sz w:val="28"/>
          <w:szCs w:val="28"/>
        </w:rPr>
        <w:t>обеспечения нормативной базы для корректировки объема предоставляемой субсидии в случае изменения департаменту образования ранее доведенных лимитов бюджетных обязательств.</w:t>
      </w:r>
    </w:p>
    <w:p w:rsidR="002B71EC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5. 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99" w:rsidRDefault="00306B99" w:rsidP="00306B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346A5">
        <w:rPr>
          <w:sz w:val="28"/>
          <w:szCs w:val="28"/>
        </w:rPr>
        <w:t xml:space="preserve">- </w:t>
      </w:r>
      <w:r>
        <w:rPr>
          <w:sz w:val="28"/>
          <w:szCs w:val="28"/>
        </w:rPr>
        <w:t>необходимость внесения в муниципальный правовой акт положения о том, что г</w:t>
      </w:r>
      <w:r>
        <w:rPr>
          <w:sz w:val="28"/>
        </w:rPr>
        <w:t xml:space="preserve">лавный распорядитель бюджетных средств вправе принимать решения об уменьшении объема субсидии, в том числе в случае уменьшения департаменту образования ранее доведенных лимитов бюджетных обязательств на предоставление субсидии, а также увеличения объема субсидии, при наличии неиспользованных лимитов бюджетных обязательств, указанных в </w:t>
      </w:r>
      <w:r w:rsidRPr="00D3348A">
        <w:rPr>
          <w:sz w:val="28"/>
          <w:szCs w:val="28"/>
        </w:rPr>
        <w:t>с</w:t>
      </w:r>
      <w:r>
        <w:rPr>
          <w:sz w:val="28"/>
        </w:rPr>
        <w:t>оглашении, на основании информации и предложений, направленных получателем субсидии, при условии предоставления им финансово-экономического обоснования данного изменения.</w:t>
      </w:r>
    </w:p>
    <w:p w:rsidR="00306B99" w:rsidRPr="003F5386" w:rsidRDefault="00306B99" w:rsidP="00306B9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r w:rsidRPr="00306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Группы субъектов, на которые будет распространено действие соответствующего муниципального нормативного правового акта</w:t>
      </w:r>
      <w:r w:rsidRPr="003F538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306B99" w:rsidRPr="003F5386" w:rsidRDefault="00306B99" w:rsidP="00306B99">
      <w:pPr>
        <w:pStyle w:val="ConsPlusNormal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386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самоуправления;</w:t>
      </w:r>
    </w:p>
    <w:p w:rsidR="00306B99" w:rsidRPr="003F5386" w:rsidRDefault="00306B99" w:rsidP="00306B99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86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Тольятти.</w:t>
      </w:r>
    </w:p>
    <w:p w:rsidR="00306B99" w:rsidRDefault="00306B99" w:rsidP="00306B9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306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Сведения о необходимости установления переходного периода: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 требуется.</w:t>
      </w:r>
    </w:p>
    <w:p w:rsidR="00306B99" w:rsidRDefault="00306B99" w:rsidP="00306B99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306B99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C52"/>
    <w:multiLevelType w:val="hybridMultilevel"/>
    <w:tmpl w:val="72188FA4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94B36"/>
    <w:rsid w:val="000B678B"/>
    <w:rsid w:val="000C4648"/>
    <w:rsid w:val="000C6A01"/>
    <w:rsid w:val="000E4D91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06B99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D368A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D21DB"/>
    <w:rsid w:val="004E17EF"/>
    <w:rsid w:val="004E3F5D"/>
    <w:rsid w:val="00505AC3"/>
    <w:rsid w:val="00511A82"/>
    <w:rsid w:val="00515252"/>
    <w:rsid w:val="00574B69"/>
    <w:rsid w:val="005803AA"/>
    <w:rsid w:val="0058266D"/>
    <w:rsid w:val="00597209"/>
    <w:rsid w:val="005C2CC0"/>
    <w:rsid w:val="005C607D"/>
    <w:rsid w:val="005D4D78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000D"/>
    <w:rsid w:val="006D1CB0"/>
    <w:rsid w:val="006D3A46"/>
    <w:rsid w:val="006E03C4"/>
    <w:rsid w:val="006F5E9F"/>
    <w:rsid w:val="006F64E1"/>
    <w:rsid w:val="006F7BF0"/>
    <w:rsid w:val="007103BC"/>
    <w:rsid w:val="00710EE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7F7937"/>
    <w:rsid w:val="0081463E"/>
    <w:rsid w:val="0082629E"/>
    <w:rsid w:val="00847FF1"/>
    <w:rsid w:val="0085511D"/>
    <w:rsid w:val="00863736"/>
    <w:rsid w:val="00884842"/>
    <w:rsid w:val="008C0794"/>
    <w:rsid w:val="008C7E82"/>
    <w:rsid w:val="008D0308"/>
    <w:rsid w:val="008D7A78"/>
    <w:rsid w:val="008D7D8C"/>
    <w:rsid w:val="008F75EF"/>
    <w:rsid w:val="009162ED"/>
    <w:rsid w:val="00917559"/>
    <w:rsid w:val="00946E0B"/>
    <w:rsid w:val="00974C31"/>
    <w:rsid w:val="009C64EA"/>
    <w:rsid w:val="009E6FA2"/>
    <w:rsid w:val="00A06AC9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5567"/>
    <w:rsid w:val="00B877CB"/>
    <w:rsid w:val="00B91506"/>
    <w:rsid w:val="00B93DBC"/>
    <w:rsid w:val="00B97A57"/>
    <w:rsid w:val="00BB4120"/>
    <w:rsid w:val="00BE05CC"/>
    <w:rsid w:val="00BE5B57"/>
    <w:rsid w:val="00C153FE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137"/>
    <w:rsid w:val="00D25C75"/>
    <w:rsid w:val="00D30C76"/>
    <w:rsid w:val="00D46BD8"/>
    <w:rsid w:val="00D54D95"/>
    <w:rsid w:val="00D61A42"/>
    <w:rsid w:val="00D679DE"/>
    <w:rsid w:val="00D707C2"/>
    <w:rsid w:val="00D769DC"/>
    <w:rsid w:val="00D829C1"/>
    <w:rsid w:val="00DB7C6C"/>
    <w:rsid w:val="00DC035B"/>
    <w:rsid w:val="00DC0BE7"/>
    <w:rsid w:val="00DD1FF9"/>
    <w:rsid w:val="00DF20BC"/>
    <w:rsid w:val="00DF546E"/>
    <w:rsid w:val="00E14532"/>
    <w:rsid w:val="00E25E2B"/>
    <w:rsid w:val="00E37930"/>
    <w:rsid w:val="00E730DB"/>
    <w:rsid w:val="00E838EB"/>
    <w:rsid w:val="00E85B36"/>
    <w:rsid w:val="00E860DD"/>
    <w:rsid w:val="00E91A51"/>
    <w:rsid w:val="00EA137A"/>
    <w:rsid w:val="00EB0303"/>
    <w:rsid w:val="00EB5616"/>
    <w:rsid w:val="00EC3383"/>
    <w:rsid w:val="00EC5B5F"/>
    <w:rsid w:val="00EE2E46"/>
    <w:rsid w:val="00EE33DA"/>
    <w:rsid w:val="00EE58D7"/>
    <w:rsid w:val="00EF3A6C"/>
    <w:rsid w:val="00F02731"/>
    <w:rsid w:val="00F1359D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F653A-FC8C-466B-95FD-BE2924D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panova.ov</cp:lastModifiedBy>
  <cp:revision>12</cp:revision>
  <cp:lastPrinted>2018-08-01T12:23:00Z</cp:lastPrinted>
  <dcterms:created xsi:type="dcterms:W3CDTF">2021-05-17T04:29:00Z</dcterms:created>
  <dcterms:modified xsi:type="dcterms:W3CDTF">2022-05-30T11:17:00Z</dcterms:modified>
</cp:coreProperties>
</file>