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74" w:rsidRPr="007A7374" w:rsidRDefault="001D6DCB" w:rsidP="007A73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7A7374">
        <w:rPr>
          <w:sz w:val="28"/>
          <w:u w:val="none"/>
        </w:rPr>
        <w:t xml:space="preserve">по </w:t>
      </w:r>
      <w:r w:rsidR="007A7374" w:rsidRPr="007A7374">
        <w:rPr>
          <w:sz w:val="28"/>
          <w:u w:val="none"/>
        </w:rPr>
        <w:t>проекту постановления администрации городского округа Тольятти от 31.0</w:t>
      </w:r>
      <w:r w:rsidR="00337145">
        <w:rPr>
          <w:sz w:val="28"/>
          <w:u w:val="none"/>
        </w:rPr>
        <w:t>1</w:t>
      </w:r>
      <w:r w:rsidR="00891A42">
        <w:rPr>
          <w:sz w:val="28"/>
          <w:u w:val="none"/>
        </w:rPr>
        <w:t>.2022 № 259</w:t>
      </w:r>
      <w:bookmarkStart w:id="0" w:name="_GoBack"/>
      <w:bookmarkEnd w:id="0"/>
      <w:r w:rsidR="007A7374" w:rsidRPr="007A7374">
        <w:rPr>
          <w:sz w:val="28"/>
          <w:u w:val="none"/>
        </w:rPr>
        <w:t>-п/5.2/</w:t>
      </w:r>
      <w:proofErr w:type="spellStart"/>
      <w:r w:rsidR="007A7374" w:rsidRPr="007A7374">
        <w:rPr>
          <w:sz w:val="28"/>
          <w:u w:val="none"/>
        </w:rPr>
        <w:t>пр</w:t>
      </w:r>
      <w:proofErr w:type="spellEnd"/>
      <w:r w:rsidR="007A7374" w:rsidRPr="007A7374">
        <w:rPr>
          <w:sz w:val="28"/>
          <w:u w:val="none"/>
        </w:rPr>
        <w:t xml:space="preserve"> «О внесении изменений в постановление мэрии городского округа Тольятти от 29.10.2010 № 3037-п/1 «Об утверждении Порядка предоставления в аренду недвижимого имущества, закрепленного за муниципальными предприятиями на праве хозяйственного ведения»</w:t>
      </w:r>
    </w:p>
    <w:p w:rsidR="00F479DB" w:rsidRPr="00F479DB" w:rsidRDefault="00F479DB" w:rsidP="007A73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40" w:rsidRDefault="00301340" w:rsidP="00BA39DE">
      <w:r>
        <w:separator/>
      </w:r>
    </w:p>
  </w:endnote>
  <w:endnote w:type="continuationSeparator" w:id="0">
    <w:p w:rsidR="00301340" w:rsidRDefault="00301340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40" w:rsidRDefault="00301340" w:rsidP="00BA39DE">
      <w:r>
        <w:separator/>
      </w:r>
    </w:p>
  </w:footnote>
  <w:footnote w:type="continuationSeparator" w:id="0">
    <w:p w:rsidR="00301340" w:rsidRDefault="00301340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301340">
    <w:pPr>
      <w:pStyle w:val="a4"/>
      <w:jc w:val="center"/>
    </w:pPr>
  </w:p>
  <w:p w:rsidR="00C83EDA" w:rsidRDefault="003013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301340"/>
    <w:rsid w:val="00337145"/>
    <w:rsid w:val="004153C6"/>
    <w:rsid w:val="00434C6C"/>
    <w:rsid w:val="004B2C3A"/>
    <w:rsid w:val="004B5768"/>
    <w:rsid w:val="004F6CB2"/>
    <w:rsid w:val="00585294"/>
    <w:rsid w:val="006B279D"/>
    <w:rsid w:val="00734375"/>
    <w:rsid w:val="00742FB5"/>
    <w:rsid w:val="00745767"/>
    <w:rsid w:val="007A7374"/>
    <w:rsid w:val="007D358B"/>
    <w:rsid w:val="007F1DA0"/>
    <w:rsid w:val="00891A42"/>
    <w:rsid w:val="008C45FC"/>
    <w:rsid w:val="00B10692"/>
    <w:rsid w:val="00B93200"/>
    <w:rsid w:val="00BA39DE"/>
    <w:rsid w:val="00CA6BA7"/>
    <w:rsid w:val="00E43BFA"/>
    <w:rsid w:val="00EB5409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A225-B006-42F4-91D4-C08BD7F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Реутова Елена Владимировна</cp:lastModifiedBy>
  <cp:revision>11</cp:revision>
  <dcterms:created xsi:type="dcterms:W3CDTF">2020-04-13T10:46:00Z</dcterms:created>
  <dcterms:modified xsi:type="dcterms:W3CDTF">2022-03-16T11:46:00Z</dcterms:modified>
</cp:coreProperties>
</file>