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9DD64" w14:textId="77777777" w:rsidR="0037791A" w:rsidRDefault="0037791A" w:rsidP="00493E1D">
      <w:pPr>
        <w:spacing w:line="200" w:lineRule="atLeast"/>
        <w:jc w:val="right"/>
        <w:rPr>
          <w:rFonts w:ascii="Times New Roman" w:hAnsi="Times New Roman" w:cs="Times New Roman"/>
          <w:sz w:val="28"/>
          <w:szCs w:val="28"/>
        </w:rPr>
      </w:pPr>
      <w:r>
        <w:rPr>
          <w:rFonts w:ascii="Times New Roman" w:hAnsi="Times New Roman" w:cs="Times New Roman"/>
          <w:sz w:val="28"/>
          <w:szCs w:val="28"/>
        </w:rPr>
        <w:t>ПРОЕКТ</w:t>
      </w:r>
    </w:p>
    <w:p w14:paraId="7A5F2D1A" w14:textId="77777777" w:rsidR="000B777D" w:rsidRDefault="000B777D" w:rsidP="00A414EB">
      <w:pPr>
        <w:jc w:val="center"/>
        <w:rPr>
          <w:rFonts w:ascii="Times New Roman" w:hAnsi="Times New Roman" w:cs="Times New Roman"/>
          <w:sz w:val="28"/>
          <w:szCs w:val="28"/>
        </w:rPr>
      </w:pPr>
    </w:p>
    <w:p w14:paraId="30522E3D" w14:textId="77777777" w:rsidR="000B777D" w:rsidRDefault="000B777D" w:rsidP="00A414EB">
      <w:pPr>
        <w:jc w:val="center"/>
        <w:rPr>
          <w:rFonts w:ascii="Times New Roman" w:hAnsi="Times New Roman" w:cs="Times New Roman"/>
          <w:sz w:val="28"/>
          <w:szCs w:val="28"/>
        </w:rPr>
      </w:pPr>
    </w:p>
    <w:p w14:paraId="5BC4B44C" w14:textId="77777777" w:rsidR="00A414EB" w:rsidRPr="00A414EB" w:rsidRDefault="00A414EB" w:rsidP="00A414EB">
      <w:pPr>
        <w:jc w:val="center"/>
        <w:rPr>
          <w:rFonts w:ascii="Times New Roman" w:hAnsi="Times New Roman" w:cs="Times New Roman"/>
          <w:sz w:val="28"/>
          <w:szCs w:val="28"/>
        </w:rPr>
      </w:pPr>
      <w:r w:rsidRPr="00A414EB">
        <w:rPr>
          <w:rFonts w:ascii="Times New Roman" w:hAnsi="Times New Roman" w:cs="Times New Roman"/>
          <w:sz w:val="28"/>
          <w:szCs w:val="28"/>
        </w:rPr>
        <w:t>ПОСТАНОВЛЕНИЕ</w:t>
      </w:r>
    </w:p>
    <w:p w14:paraId="2445B528" w14:textId="77777777" w:rsidR="00A414EB" w:rsidRPr="00A414EB" w:rsidRDefault="00A414EB" w:rsidP="00A414EB">
      <w:pPr>
        <w:jc w:val="center"/>
        <w:rPr>
          <w:rFonts w:ascii="Times New Roman" w:hAnsi="Times New Roman" w:cs="Times New Roman"/>
          <w:sz w:val="28"/>
          <w:szCs w:val="28"/>
        </w:rPr>
      </w:pPr>
      <w:r w:rsidRPr="00A414EB">
        <w:rPr>
          <w:rFonts w:ascii="Times New Roman" w:hAnsi="Times New Roman" w:cs="Times New Roman"/>
          <w:sz w:val="28"/>
          <w:szCs w:val="28"/>
        </w:rPr>
        <w:t>_________№__________</w:t>
      </w:r>
    </w:p>
    <w:p w14:paraId="21438870" w14:textId="77777777" w:rsidR="00A414EB" w:rsidRPr="00E72284" w:rsidRDefault="00A414EB" w:rsidP="00A414EB">
      <w:pPr>
        <w:jc w:val="center"/>
        <w:rPr>
          <w:rFonts w:ascii="Times New Roman" w:hAnsi="Times New Roman" w:cs="Times New Roman"/>
          <w:sz w:val="28"/>
          <w:szCs w:val="28"/>
        </w:rPr>
      </w:pPr>
      <w:r w:rsidRPr="00A414EB">
        <w:rPr>
          <w:rFonts w:ascii="Times New Roman" w:hAnsi="Times New Roman" w:cs="Times New Roman"/>
          <w:sz w:val="28"/>
          <w:szCs w:val="28"/>
        </w:rPr>
        <w:t>г. Тольятти, Самарской области</w:t>
      </w:r>
    </w:p>
    <w:p w14:paraId="36D60069" w14:textId="77777777" w:rsidR="00E72284" w:rsidRPr="00E72284" w:rsidRDefault="00E72284" w:rsidP="00A414EB">
      <w:pPr>
        <w:jc w:val="center"/>
        <w:rPr>
          <w:rFonts w:ascii="Times New Roman" w:hAnsi="Times New Roman" w:cs="Times New Roman"/>
          <w:sz w:val="28"/>
          <w:szCs w:val="28"/>
        </w:rPr>
      </w:pPr>
    </w:p>
    <w:p w14:paraId="4ADAA02C" w14:textId="77777777" w:rsidR="005E53F4" w:rsidRDefault="00A414EB" w:rsidP="00A414EB">
      <w:pPr>
        <w:jc w:val="center"/>
        <w:rPr>
          <w:rFonts w:ascii="Times New Roman" w:hAnsi="Times New Roman" w:cs="Times New Roman"/>
          <w:bCs/>
          <w:sz w:val="28"/>
          <w:szCs w:val="28"/>
        </w:rPr>
      </w:pPr>
      <w:r w:rsidRPr="00A414EB">
        <w:rPr>
          <w:rFonts w:ascii="Times New Roman" w:hAnsi="Times New Roman" w:cs="Times New Roman"/>
          <w:bCs/>
          <w:sz w:val="28"/>
          <w:szCs w:val="28"/>
        </w:rPr>
        <w:t xml:space="preserve"> </w:t>
      </w:r>
      <w:r w:rsidR="00493E1D">
        <w:rPr>
          <w:rFonts w:ascii="Times New Roman" w:hAnsi="Times New Roman" w:cs="Times New Roman"/>
          <w:bCs/>
          <w:sz w:val="28"/>
          <w:szCs w:val="28"/>
        </w:rPr>
        <w:t>«</w:t>
      </w:r>
      <w:r w:rsidR="005E53F4" w:rsidRPr="00F943E9">
        <w:rPr>
          <w:rFonts w:ascii="Times New Roman" w:hAnsi="Times New Roman" w:cs="Times New Roman"/>
          <w:bCs/>
          <w:sz w:val="28"/>
          <w:szCs w:val="28"/>
        </w:rPr>
        <w:t>Об утверждении</w:t>
      </w:r>
      <w:r w:rsidR="000B777D">
        <w:rPr>
          <w:rFonts w:ascii="Times New Roman" w:hAnsi="Times New Roman" w:cs="Times New Roman"/>
          <w:bCs/>
          <w:sz w:val="28"/>
          <w:szCs w:val="28"/>
        </w:rPr>
        <w:t xml:space="preserve"> </w:t>
      </w:r>
      <w:r w:rsidR="005E53F4" w:rsidRPr="00F943E9">
        <w:rPr>
          <w:rFonts w:ascii="Times New Roman" w:hAnsi="Times New Roman" w:cs="Times New Roman"/>
          <w:bCs/>
          <w:sz w:val="28"/>
          <w:szCs w:val="28"/>
        </w:rPr>
        <w:t>Административного регламента</w:t>
      </w:r>
      <w:r w:rsidR="000B777D">
        <w:rPr>
          <w:rFonts w:ascii="Times New Roman" w:hAnsi="Times New Roman" w:cs="Times New Roman"/>
          <w:bCs/>
          <w:sz w:val="28"/>
          <w:szCs w:val="28"/>
        </w:rPr>
        <w:t xml:space="preserve"> </w:t>
      </w:r>
      <w:r w:rsidR="005E53F4" w:rsidRPr="00F943E9">
        <w:rPr>
          <w:rFonts w:ascii="Times New Roman" w:hAnsi="Times New Roman" w:cs="Times New Roman"/>
          <w:bCs/>
          <w:sz w:val="28"/>
          <w:szCs w:val="28"/>
        </w:rPr>
        <w:t>пред</w:t>
      </w:r>
      <w:r w:rsidR="005E53F4">
        <w:rPr>
          <w:rFonts w:ascii="Times New Roman" w:hAnsi="Times New Roman" w:cs="Times New Roman"/>
          <w:bCs/>
          <w:sz w:val="28"/>
          <w:szCs w:val="28"/>
        </w:rPr>
        <w:t>о</w:t>
      </w:r>
      <w:r w:rsidR="005E53F4" w:rsidRPr="00F943E9">
        <w:rPr>
          <w:rFonts w:ascii="Times New Roman" w:hAnsi="Times New Roman" w:cs="Times New Roman"/>
          <w:bCs/>
          <w:sz w:val="28"/>
          <w:szCs w:val="28"/>
        </w:rPr>
        <w:t xml:space="preserve">ставления </w:t>
      </w:r>
    </w:p>
    <w:p w14:paraId="403FA4A1" w14:textId="77777777" w:rsidR="00EC2FC6" w:rsidRPr="0037791A" w:rsidRDefault="005E53F4" w:rsidP="0037791A">
      <w:pPr>
        <w:jc w:val="center"/>
        <w:rPr>
          <w:rFonts w:ascii="Times New Roman" w:hAnsi="Times New Roman" w:cs="Times New Roman"/>
          <w:sz w:val="28"/>
          <w:szCs w:val="28"/>
        </w:rPr>
      </w:pPr>
      <w:r w:rsidRPr="00F943E9">
        <w:rPr>
          <w:rFonts w:ascii="Times New Roman" w:hAnsi="Times New Roman" w:cs="Times New Roman"/>
          <w:bCs/>
          <w:sz w:val="28"/>
          <w:szCs w:val="28"/>
        </w:rPr>
        <w:t>муниципальной услуги</w:t>
      </w:r>
      <w:r>
        <w:rPr>
          <w:rFonts w:ascii="Times New Roman" w:hAnsi="Times New Roman" w:cs="Times New Roman"/>
          <w:bCs/>
          <w:sz w:val="28"/>
          <w:szCs w:val="28"/>
        </w:rPr>
        <w:t xml:space="preserve"> «</w:t>
      </w:r>
      <w:r>
        <w:rPr>
          <w:rFonts w:ascii="Times New Roman" w:hAnsi="Times New Roman" w:cs="Times New Roman"/>
          <w:sz w:val="28"/>
          <w:szCs w:val="28"/>
        </w:rPr>
        <w:t>Включение (отказ от включения)</w:t>
      </w:r>
      <w:r w:rsidR="00E72284" w:rsidRPr="00E72284">
        <w:rPr>
          <w:rFonts w:ascii="Times New Roman" w:hAnsi="Times New Roman" w:cs="Times New Roman"/>
          <w:sz w:val="28"/>
          <w:szCs w:val="28"/>
        </w:rPr>
        <w:t xml:space="preserve"> </w:t>
      </w:r>
      <w:r>
        <w:rPr>
          <w:rFonts w:ascii="Times New Roman" w:hAnsi="Times New Roman" w:cs="Times New Roman"/>
          <w:sz w:val="28"/>
          <w:szCs w:val="28"/>
        </w:rPr>
        <w:t>физкультурного и (или) спортивного мероприятия</w:t>
      </w:r>
      <w:r w:rsidR="00E72284" w:rsidRPr="00E72284">
        <w:rPr>
          <w:rFonts w:ascii="Times New Roman" w:hAnsi="Times New Roman" w:cs="Times New Roman"/>
          <w:sz w:val="28"/>
          <w:szCs w:val="28"/>
        </w:rPr>
        <w:t xml:space="preserve"> </w:t>
      </w:r>
      <w:r>
        <w:rPr>
          <w:rFonts w:ascii="Times New Roman" w:hAnsi="Times New Roman" w:cs="Times New Roman"/>
          <w:sz w:val="28"/>
          <w:szCs w:val="28"/>
        </w:rPr>
        <w:t xml:space="preserve">в </w:t>
      </w:r>
      <w:r w:rsidR="00E0612E" w:rsidRPr="00944895">
        <w:rPr>
          <w:rFonts w:ascii="Times New Roman" w:hAnsi="Times New Roman" w:cs="Times New Roman"/>
          <w:sz w:val="28"/>
          <w:szCs w:val="28"/>
        </w:rPr>
        <w:t>К</w:t>
      </w:r>
      <w:r>
        <w:rPr>
          <w:rFonts w:ascii="Times New Roman" w:hAnsi="Times New Roman" w:cs="Times New Roman"/>
          <w:sz w:val="28"/>
          <w:szCs w:val="28"/>
        </w:rPr>
        <w:t>алендарный план физкультурных мероприятий и спортивных мероприя</w:t>
      </w:r>
      <w:r w:rsidR="008746A9">
        <w:rPr>
          <w:rFonts w:ascii="Times New Roman" w:hAnsi="Times New Roman" w:cs="Times New Roman"/>
          <w:sz w:val="28"/>
          <w:szCs w:val="28"/>
        </w:rPr>
        <w:t>тий городского округа Тольятти»</w:t>
      </w:r>
    </w:p>
    <w:p w14:paraId="649B9CDD" w14:textId="77777777" w:rsidR="00EC2FC6" w:rsidRDefault="00EC2FC6">
      <w:pPr>
        <w:pStyle w:val="ConsPlusNormal"/>
        <w:jc w:val="both"/>
      </w:pPr>
    </w:p>
    <w:p w14:paraId="40DDA519" w14:textId="77777777" w:rsidR="00EC2FC6" w:rsidRPr="00944895" w:rsidRDefault="0037791A" w:rsidP="003658A5">
      <w:pPr>
        <w:pStyle w:val="ConsPlusNormal"/>
        <w:spacing w:line="360" w:lineRule="auto"/>
        <w:ind w:firstLine="993"/>
        <w:jc w:val="both"/>
        <w:rPr>
          <w:rFonts w:ascii="Times New Roman" w:hAnsi="Times New Roman" w:cs="Times New Roman"/>
          <w:sz w:val="28"/>
          <w:szCs w:val="28"/>
        </w:rPr>
      </w:pPr>
      <w:r>
        <w:rPr>
          <w:rFonts w:ascii="Times New Roman" w:hAnsi="Times New Roman" w:cs="Times New Roman"/>
          <w:sz w:val="28"/>
          <w:szCs w:val="28"/>
        </w:rPr>
        <w:t>В целях совершенствования муниципального правового акта, в</w:t>
      </w:r>
      <w:r w:rsidR="00EC2FC6" w:rsidRPr="005E53F4">
        <w:rPr>
          <w:rFonts w:ascii="Times New Roman" w:hAnsi="Times New Roman" w:cs="Times New Roman"/>
          <w:sz w:val="28"/>
          <w:szCs w:val="28"/>
        </w:rPr>
        <w:t xml:space="preserve"> соответствии с </w:t>
      </w:r>
      <w:r w:rsidR="00EC2FC6" w:rsidRPr="00133F46">
        <w:rPr>
          <w:rFonts w:ascii="Times New Roman" w:hAnsi="Times New Roman" w:cs="Times New Roman"/>
          <w:sz w:val="28"/>
          <w:szCs w:val="28"/>
        </w:rPr>
        <w:t>Федеральным законом</w:t>
      </w:r>
      <w:r w:rsidR="005E53F4" w:rsidRPr="00133F46">
        <w:rPr>
          <w:rFonts w:ascii="Times New Roman" w:hAnsi="Times New Roman" w:cs="Times New Roman"/>
          <w:sz w:val="28"/>
          <w:szCs w:val="28"/>
        </w:rPr>
        <w:t xml:space="preserve"> от 27.07.2010 №</w:t>
      </w:r>
      <w:r w:rsidR="00EC2FC6" w:rsidRPr="00133F46">
        <w:rPr>
          <w:rFonts w:ascii="Times New Roman" w:hAnsi="Times New Roman" w:cs="Times New Roman"/>
          <w:sz w:val="28"/>
          <w:szCs w:val="28"/>
        </w:rPr>
        <w:t xml:space="preserve"> 210-ФЗ </w:t>
      </w:r>
      <w:r w:rsidR="00133F46" w:rsidRPr="00944895">
        <w:rPr>
          <w:rFonts w:ascii="Times New Roman" w:hAnsi="Times New Roman" w:cs="Times New Roman"/>
          <w:sz w:val="28"/>
          <w:szCs w:val="28"/>
        </w:rPr>
        <w:t>«</w:t>
      </w:r>
      <w:r w:rsidR="00EC2FC6" w:rsidRPr="00944895">
        <w:rPr>
          <w:rFonts w:ascii="Times New Roman" w:hAnsi="Times New Roman" w:cs="Times New Roman"/>
          <w:sz w:val="28"/>
          <w:szCs w:val="28"/>
        </w:rPr>
        <w:t>Об организации предоставления государственных и муниципальных услуг</w:t>
      </w:r>
      <w:r w:rsidR="00133F46" w:rsidRPr="00944895">
        <w:rPr>
          <w:rFonts w:ascii="Times New Roman" w:hAnsi="Times New Roman" w:cs="Times New Roman"/>
          <w:sz w:val="28"/>
          <w:szCs w:val="28"/>
        </w:rPr>
        <w:t>»</w:t>
      </w:r>
      <w:r w:rsidR="00CE7C26">
        <w:rPr>
          <w:rFonts w:ascii="Times New Roman" w:hAnsi="Times New Roman" w:cs="Times New Roman"/>
          <w:sz w:val="28"/>
          <w:szCs w:val="28"/>
        </w:rPr>
        <w:t>, п</w:t>
      </w:r>
      <w:r w:rsidR="00EC2FC6" w:rsidRPr="00944895">
        <w:rPr>
          <w:rFonts w:ascii="Times New Roman" w:hAnsi="Times New Roman" w:cs="Times New Roman"/>
          <w:sz w:val="28"/>
          <w:szCs w:val="28"/>
        </w:rPr>
        <w:t>остановлением мэрии городского</w:t>
      </w:r>
      <w:r w:rsidR="005E53F4" w:rsidRPr="00944895">
        <w:rPr>
          <w:rFonts w:ascii="Times New Roman" w:hAnsi="Times New Roman" w:cs="Times New Roman"/>
          <w:sz w:val="28"/>
          <w:szCs w:val="28"/>
        </w:rPr>
        <w:t xml:space="preserve"> округа Тольятти от 15.09.2011 №</w:t>
      </w:r>
      <w:r w:rsidR="00EC2FC6" w:rsidRPr="00944895">
        <w:rPr>
          <w:rFonts w:ascii="Times New Roman" w:hAnsi="Times New Roman" w:cs="Times New Roman"/>
          <w:sz w:val="28"/>
          <w:szCs w:val="28"/>
        </w:rPr>
        <w:t xml:space="preserve"> 2782-п/1 </w:t>
      </w:r>
      <w:r w:rsidR="00133F46" w:rsidRPr="00944895">
        <w:rPr>
          <w:rFonts w:ascii="Times New Roman" w:hAnsi="Times New Roman" w:cs="Times New Roman"/>
          <w:sz w:val="28"/>
          <w:szCs w:val="28"/>
        </w:rPr>
        <w:t>«</w:t>
      </w:r>
      <w:r w:rsidR="00EC2FC6" w:rsidRPr="00944895">
        <w:rPr>
          <w:rFonts w:ascii="Times New Roman" w:hAnsi="Times New Roman" w:cs="Times New Roman"/>
          <w:sz w:val="28"/>
          <w:szCs w:val="28"/>
        </w:rPr>
        <w:t>Об утверждении Порядка разработки и утверждения административных регламентов предоставления муниципальных услуг</w:t>
      </w:r>
      <w:r w:rsidR="00133F46" w:rsidRPr="00944895">
        <w:rPr>
          <w:rFonts w:ascii="Times New Roman" w:hAnsi="Times New Roman" w:cs="Times New Roman"/>
          <w:sz w:val="28"/>
          <w:szCs w:val="28"/>
        </w:rPr>
        <w:t>»</w:t>
      </w:r>
      <w:r w:rsidR="00EC2FC6" w:rsidRPr="00944895">
        <w:rPr>
          <w:rFonts w:ascii="Times New Roman" w:hAnsi="Times New Roman" w:cs="Times New Roman"/>
          <w:sz w:val="28"/>
          <w:szCs w:val="28"/>
        </w:rPr>
        <w:t>, руководствуясь Уставом г</w:t>
      </w:r>
      <w:r w:rsidR="00C277D2">
        <w:rPr>
          <w:rFonts w:ascii="Times New Roman" w:hAnsi="Times New Roman" w:cs="Times New Roman"/>
          <w:sz w:val="28"/>
          <w:szCs w:val="28"/>
        </w:rPr>
        <w:t>ородского округа Тольятти, администрация</w:t>
      </w:r>
      <w:r w:rsidR="00EC2FC6" w:rsidRPr="00944895">
        <w:rPr>
          <w:rFonts w:ascii="Times New Roman" w:hAnsi="Times New Roman" w:cs="Times New Roman"/>
          <w:sz w:val="28"/>
          <w:szCs w:val="28"/>
        </w:rPr>
        <w:t xml:space="preserve"> городск</w:t>
      </w:r>
      <w:r w:rsidR="00C277D2">
        <w:rPr>
          <w:rFonts w:ascii="Times New Roman" w:hAnsi="Times New Roman" w:cs="Times New Roman"/>
          <w:sz w:val="28"/>
          <w:szCs w:val="28"/>
        </w:rPr>
        <w:t>ого округа Тольятти ПОСТАНОВЛЯЕТ</w:t>
      </w:r>
      <w:r w:rsidR="00EC2FC6" w:rsidRPr="00944895">
        <w:rPr>
          <w:rFonts w:ascii="Times New Roman" w:hAnsi="Times New Roman" w:cs="Times New Roman"/>
          <w:sz w:val="28"/>
          <w:szCs w:val="28"/>
        </w:rPr>
        <w:t>:</w:t>
      </w:r>
    </w:p>
    <w:p w14:paraId="12138F9E" w14:textId="77777777" w:rsidR="006818C9" w:rsidRPr="00944895" w:rsidRDefault="006818C9" w:rsidP="003658A5">
      <w:pPr>
        <w:spacing w:line="360" w:lineRule="auto"/>
        <w:ind w:firstLine="993"/>
        <w:jc w:val="both"/>
        <w:rPr>
          <w:rFonts w:ascii="Times New Roman" w:hAnsi="Times New Roman" w:cs="Times New Roman"/>
          <w:sz w:val="28"/>
          <w:szCs w:val="28"/>
        </w:rPr>
      </w:pPr>
      <w:r w:rsidRPr="00944895">
        <w:rPr>
          <w:rFonts w:ascii="Times New Roman" w:hAnsi="Times New Roman" w:cs="Times New Roman"/>
          <w:sz w:val="28"/>
          <w:szCs w:val="28"/>
        </w:rPr>
        <w:t xml:space="preserve">1. Утвердить </w:t>
      </w:r>
      <w:r w:rsidR="000D3A04" w:rsidRPr="00944895">
        <w:rPr>
          <w:rFonts w:ascii="Times New Roman" w:hAnsi="Times New Roman" w:cs="Times New Roman"/>
          <w:sz w:val="28"/>
          <w:szCs w:val="28"/>
        </w:rPr>
        <w:t>прилагаемый</w:t>
      </w:r>
      <w:r w:rsidR="000D3A04" w:rsidRPr="00944895">
        <w:rPr>
          <w:rFonts w:ascii="Times New Roman" w:hAnsi="Times New Roman" w:cs="Times New Roman"/>
          <w:bCs/>
          <w:sz w:val="28"/>
          <w:szCs w:val="28"/>
        </w:rPr>
        <w:t xml:space="preserve"> Административный регламент</w:t>
      </w:r>
      <w:r w:rsidR="00E72284" w:rsidRPr="00E72284">
        <w:rPr>
          <w:rFonts w:ascii="Times New Roman" w:hAnsi="Times New Roman" w:cs="Times New Roman"/>
          <w:bCs/>
          <w:sz w:val="28"/>
          <w:szCs w:val="28"/>
        </w:rPr>
        <w:t xml:space="preserve"> </w:t>
      </w:r>
      <w:r w:rsidRPr="00944895">
        <w:rPr>
          <w:rFonts w:ascii="Times New Roman" w:hAnsi="Times New Roman" w:cs="Times New Roman"/>
          <w:bCs/>
          <w:sz w:val="28"/>
          <w:szCs w:val="28"/>
        </w:rPr>
        <w:t>предоставления муниципальной услуги «</w:t>
      </w:r>
      <w:r w:rsidRPr="00944895">
        <w:rPr>
          <w:rFonts w:ascii="Times New Roman" w:hAnsi="Times New Roman" w:cs="Times New Roman"/>
          <w:sz w:val="28"/>
          <w:szCs w:val="28"/>
        </w:rPr>
        <w:t xml:space="preserve">Включение (отказ от включения) физкультурного и (или) спортивного мероприятия в </w:t>
      </w:r>
      <w:r w:rsidR="0037791A">
        <w:rPr>
          <w:rFonts w:ascii="Times New Roman" w:hAnsi="Times New Roman" w:cs="Times New Roman"/>
          <w:sz w:val="28"/>
          <w:szCs w:val="28"/>
        </w:rPr>
        <w:t>К</w:t>
      </w:r>
      <w:r w:rsidRPr="00944895">
        <w:rPr>
          <w:rFonts w:ascii="Times New Roman" w:hAnsi="Times New Roman" w:cs="Times New Roman"/>
          <w:sz w:val="28"/>
          <w:szCs w:val="28"/>
        </w:rPr>
        <w:t>алендарный план физкультурных мероприятий и спортивных мероприятий городского округа Тольятти</w:t>
      </w:r>
      <w:r w:rsidR="000D3A04" w:rsidRPr="00944895">
        <w:rPr>
          <w:rFonts w:ascii="Times New Roman" w:hAnsi="Times New Roman" w:cs="Times New Roman"/>
          <w:sz w:val="28"/>
          <w:szCs w:val="28"/>
        </w:rPr>
        <w:t>»</w:t>
      </w:r>
      <w:r w:rsidR="00807A57">
        <w:rPr>
          <w:rFonts w:ascii="Times New Roman" w:hAnsi="Times New Roman" w:cs="Times New Roman"/>
          <w:sz w:val="28"/>
          <w:szCs w:val="28"/>
        </w:rPr>
        <w:t xml:space="preserve"> (далее – Административный регламент)</w:t>
      </w:r>
      <w:r w:rsidRPr="00944895">
        <w:rPr>
          <w:rFonts w:ascii="Times New Roman" w:hAnsi="Times New Roman" w:cs="Times New Roman"/>
          <w:sz w:val="28"/>
          <w:szCs w:val="28"/>
        </w:rPr>
        <w:t>.</w:t>
      </w:r>
    </w:p>
    <w:p w14:paraId="13796A95" w14:textId="77777777" w:rsidR="000D3A04" w:rsidRPr="00944895" w:rsidRDefault="000D3A04" w:rsidP="003658A5">
      <w:pPr>
        <w:widowControl w:val="0"/>
        <w:autoSpaceDE w:val="0"/>
        <w:autoSpaceDN w:val="0"/>
        <w:adjustRightInd w:val="0"/>
        <w:spacing w:line="360" w:lineRule="auto"/>
        <w:ind w:firstLine="993"/>
        <w:jc w:val="both"/>
        <w:rPr>
          <w:rFonts w:ascii="Times New Roman" w:hAnsi="Times New Roman" w:cs="Times New Roman"/>
          <w:sz w:val="28"/>
          <w:szCs w:val="28"/>
        </w:rPr>
      </w:pPr>
      <w:r w:rsidRPr="00944895">
        <w:rPr>
          <w:rFonts w:ascii="Times New Roman" w:hAnsi="Times New Roman" w:cs="Times New Roman"/>
          <w:sz w:val="28"/>
          <w:szCs w:val="28"/>
        </w:rPr>
        <w:t xml:space="preserve">2. Заместителя главы городского округа Тольятти по социальным вопросам определить ответственным за качество предоставления муниципальной услуги «Включение (отказ от включения) физкультурного и (или) спортивного мероприятия в </w:t>
      </w:r>
      <w:r w:rsidR="0037791A">
        <w:rPr>
          <w:rFonts w:ascii="Times New Roman" w:hAnsi="Times New Roman" w:cs="Times New Roman"/>
          <w:sz w:val="28"/>
          <w:szCs w:val="28"/>
        </w:rPr>
        <w:t>К</w:t>
      </w:r>
      <w:r w:rsidRPr="00944895">
        <w:rPr>
          <w:rFonts w:ascii="Times New Roman" w:hAnsi="Times New Roman" w:cs="Times New Roman"/>
          <w:sz w:val="28"/>
          <w:szCs w:val="28"/>
        </w:rPr>
        <w:t>алендарный план физкультурных мероприятий и спортивных мероприятий городского округа Тольятти».</w:t>
      </w:r>
    </w:p>
    <w:p w14:paraId="33FA82DD" w14:textId="77777777" w:rsidR="000D3A04" w:rsidRPr="0099045B" w:rsidRDefault="000D3A04" w:rsidP="003658A5">
      <w:pPr>
        <w:widowControl w:val="0"/>
        <w:autoSpaceDE w:val="0"/>
        <w:autoSpaceDN w:val="0"/>
        <w:adjustRightInd w:val="0"/>
        <w:spacing w:line="360" w:lineRule="auto"/>
        <w:ind w:firstLine="993"/>
        <w:jc w:val="both"/>
        <w:rPr>
          <w:rFonts w:ascii="Times New Roman" w:hAnsi="Times New Roman" w:cs="Times New Roman"/>
          <w:sz w:val="28"/>
          <w:szCs w:val="28"/>
        </w:rPr>
      </w:pPr>
      <w:r>
        <w:rPr>
          <w:rFonts w:ascii="Times New Roman" w:hAnsi="Times New Roman" w:cs="Times New Roman"/>
          <w:sz w:val="28"/>
          <w:szCs w:val="28"/>
        </w:rPr>
        <w:t>3</w:t>
      </w:r>
      <w:r w:rsidRPr="0099045B">
        <w:rPr>
          <w:rFonts w:ascii="Times New Roman" w:hAnsi="Times New Roman" w:cs="Times New Roman"/>
          <w:sz w:val="28"/>
          <w:szCs w:val="28"/>
        </w:rPr>
        <w:t xml:space="preserve">. </w:t>
      </w:r>
      <w:r w:rsidRPr="0031557B">
        <w:rPr>
          <w:rFonts w:ascii="Times New Roman" w:hAnsi="Times New Roman" w:cs="Times New Roman"/>
          <w:sz w:val="28"/>
          <w:szCs w:val="28"/>
        </w:rPr>
        <w:t xml:space="preserve">Руководителя </w:t>
      </w:r>
      <w:r>
        <w:rPr>
          <w:rFonts w:ascii="Times New Roman" w:hAnsi="Times New Roman" w:cs="Times New Roman"/>
          <w:sz w:val="28"/>
          <w:szCs w:val="28"/>
        </w:rPr>
        <w:t>управления физической культуры и спорта</w:t>
      </w:r>
      <w:r w:rsidRPr="0099045B">
        <w:rPr>
          <w:rFonts w:ascii="Times New Roman" w:hAnsi="Times New Roman" w:cs="Times New Roman"/>
          <w:sz w:val="28"/>
          <w:szCs w:val="28"/>
        </w:rPr>
        <w:t xml:space="preserve"> администрации городского округа Тольятти определить ответственным за исполнени</w:t>
      </w:r>
      <w:r w:rsidR="005A0824">
        <w:rPr>
          <w:rFonts w:ascii="Times New Roman" w:hAnsi="Times New Roman" w:cs="Times New Roman"/>
          <w:sz w:val="28"/>
          <w:szCs w:val="28"/>
        </w:rPr>
        <w:t>е А</w:t>
      </w:r>
      <w:r>
        <w:rPr>
          <w:rFonts w:ascii="Times New Roman" w:hAnsi="Times New Roman" w:cs="Times New Roman"/>
          <w:sz w:val="28"/>
          <w:szCs w:val="28"/>
        </w:rPr>
        <w:t xml:space="preserve">дминистративного регламента, </w:t>
      </w:r>
      <w:r w:rsidRPr="0099045B">
        <w:rPr>
          <w:rFonts w:ascii="Times New Roman" w:hAnsi="Times New Roman" w:cs="Times New Roman"/>
          <w:sz w:val="28"/>
          <w:szCs w:val="28"/>
        </w:rPr>
        <w:t>утве</w:t>
      </w:r>
      <w:r>
        <w:rPr>
          <w:rFonts w:ascii="Times New Roman" w:hAnsi="Times New Roman" w:cs="Times New Roman"/>
          <w:sz w:val="28"/>
          <w:szCs w:val="28"/>
        </w:rPr>
        <w:t>ржденного</w:t>
      </w:r>
      <w:r w:rsidR="00CE7C26">
        <w:rPr>
          <w:rFonts w:ascii="Times New Roman" w:hAnsi="Times New Roman" w:cs="Times New Roman"/>
          <w:sz w:val="28"/>
          <w:szCs w:val="28"/>
        </w:rPr>
        <w:t>настоящ</w:t>
      </w:r>
      <w:r w:rsidR="0037791A">
        <w:rPr>
          <w:rFonts w:ascii="Times New Roman" w:hAnsi="Times New Roman" w:cs="Times New Roman"/>
          <w:sz w:val="28"/>
          <w:szCs w:val="28"/>
        </w:rPr>
        <w:t>им</w:t>
      </w:r>
      <w:r w:rsidR="00CE7C26">
        <w:rPr>
          <w:rFonts w:ascii="Times New Roman" w:hAnsi="Times New Roman" w:cs="Times New Roman"/>
          <w:sz w:val="28"/>
          <w:szCs w:val="28"/>
        </w:rPr>
        <w:t xml:space="preserve"> п</w:t>
      </w:r>
      <w:r w:rsidRPr="0099045B">
        <w:rPr>
          <w:rFonts w:ascii="Times New Roman" w:hAnsi="Times New Roman" w:cs="Times New Roman"/>
          <w:sz w:val="28"/>
          <w:szCs w:val="28"/>
        </w:rPr>
        <w:t>остановлени</w:t>
      </w:r>
      <w:r w:rsidR="0037791A">
        <w:rPr>
          <w:rFonts w:ascii="Times New Roman" w:hAnsi="Times New Roman" w:cs="Times New Roman"/>
          <w:sz w:val="28"/>
          <w:szCs w:val="28"/>
        </w:rPr>
        <w:t>ем</w:t>
      </w:r>
      <w:r>
        <w:rPr>
          <w:rFonts w:ascii="Times New Roman" w:hAnsi="Times New Roman" w:cs="Times New Roman"/>
          <w:sz w:val="28"/>
          <w:szCs w:val="28"/>
        </w:rPr>
        <w:t>,</w:t>
      </w:r>
      <w:r w:rsidRPr="0099045B">
        <w:rPr>
          <w:rFonts w:ascii="Times New Roman" w:hAnsi="Times New Roman" w:cs="Times New Roman"/>
          <w:sz w:val="28"/>
          <w:szCs w:val="28"/>
        </w:rPr>
        <w:t xml:space="preserve"> в пределах полномочий </w:t>
      </w:r>
      <w:r w:rsidR="005A0824">
        <w:rPr>
          <w:rFonts w:ascii="Times New Roman" w:hAnsi="Times New Roman" w:cs="Times New Roman"/>
          <w:sz w:val="28"/>
          <w:szCs w:val="28"/>
        </w:rPr>
        <w:t>У</w:t>
      </w:r>
      <w:r>
        <w:rPr>
          <w:rFonts w:ascii="Times New Roman" w:hAnsi="Times New Roman" w:cs="Times New Roman"/>
          <w:sz w:val="28"/>
          <w:szCs w:val="28"/>
        </w:rPr>
        <w:t xml:space="preserve">правления физической культуры и </w:t>
      </w:r>
      <w:r>
        <w:rPr>
          <w:rFonts w:ascii="Times New Roman" w:hAnsi="Times New Roman" w:cs="Times New Roman"/>
          <w:sz w:val="28"/>
          <w:szCs w:val="28"/>
        </w:rPr>
        <w:lastRenderedPageBreak/>
        <w:t>спорта</w:t>
      </w:r>
      <w:r w:rsidRPr="0099045B">
        <w:rPr>
          <w:rFonts w:ascii="Times New Roman" w:hAnsi="Times New Roman" w:cs="Times New Roman"/>
          <w:sz w:val="28"/>
          <w:szCs w:val="28"/>
        </w:rPr>
        <w:t xml:space="preserve"> администрации городского округа Тольятти</w:t>
      </w:r>
      <w:r w:rsidR="005A0824">
        <w:rPr>
          <w:rFonts w:ascii="Times New Roman" w:hAnsi="Times New Roman" w:cs="Times New Roman"/>
          <w:sz w:val="28"/>
          <w:szCs w:val="28"/>
        </w:rPr>
        <w:t>, определенных</w:t>
      </w:r>
      <w:r w:rsidR="00CE7C26">
        <w:rPr>
          <w:rFonts w:ascii="Times New Roman" w:hAnsi="Times New Roman" w:cs="Times New Roman"/>
          <w:sz w:val="28"/>
          <w:szCs w:val="28"/>
        </w:rPr>
        <w:t>А</w:t>
      </w:r>
      <w:r>
        <w:rPr>
          <w:rFonts w:ascii="Times New Roman" w:hAnsi="Times New Roman" w:cs="Times New Roman"/>
          <w:sz w:val="28"/>
          <w:szCs w:val="28"/>
        </w:rPr>
        <w:t>дминистративным регламентом</w:t>
      </w:r>
      <w:r w:rsidRPr="0099045B">
        <w:rPr>
          <w:rFonts w:ascii="Times New Roman" w:hAnsi="Times New Roman" w:cs="Times New Roman"/>
          <w:sz w:val="28"/>
          <w:szCs w:val="28"/>
        </w:rPr>
        <w:t>.</w:t>
      </w:r>
    </w:p>
    <w:p w14:paraId="2C7B1C9F" w14:textId="77777777" w:rsidR="000D3A04" w:rsidRDefault="000D3A04" w:rsidP="003658A5">
      <w:pPr>
        <w:widowControl w:val="0"/>
        <w:autoSpaceDE w:val="0"/>
        <w:autoSpaceDN w:val="0"/>
        <w:adjustRightInd w:val="0"/>
        <w:spacing w:line="360"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4. </w:t>
      </w:r>
      <w:r w:rsidRPr="0031557B">
        <w:rPr>
          <w:rFonts w:ascii="Times New Roman" w:hAnsi="Times New Roman" w:cs="Times New Roman"/>
          <w:sz w:val="28"/>
          <w:szCs w:val="28"/>
        </w:rPr>
        <w:t>Директора муниципального автономного учреждения городского округа Тольятти «Многофункциональный центр предоставления государственных и муниципальных услуг» (далее – МАУ «МФЦ»)</w:t>
      </w:r>
      <w:r w:rsidR="00E72284" w:rsidRPr="00E72284">
        <w:rPr>
          <w:rFonts w:ascii="Times New Roman" w:hAnsi="Times New Roman" w:cs="Times New Roman"/>
          <w:sz w:val="28"/>
          <w:szCs w:val="28"/>
        </w:rPr>
        <w:t xml:space="preserve"> </w:t>
      </w:r>
      <w:r w:rsidRPr="0099045B">
        <w:rPr>
          <w:rFonts w:ascii="Times New Roman" w:hAnsi="Times New Roman" w:cs="Times New Roman"/>
          <w:sz w:val="28"/>
          <w:szCs w:val="28"/>
        </w:rPr>
        <w:t>определи</w:t>
      </w:r>
      <w:r w:rsidR="005A0824">
        <w:rPr>
          <w:rFonts w:ascii="Times New Roman" w:hAnsi="Times New Roman" w:cs="Times New Roman"/>
          <w:sz w:val="28"/>
          <w:szCs w:val="28"/>
        </w:rPr>
        <w:t>ть ответственным за исполнение А</w:t>
      </w:r>
      <w:r w:rsidRPr="0099045B">
        <w:rPr>
          <w:rFonts w:ascii="Times New Roman" w:hAnsi="Times New Roman" w:cs="Times New Roman"/>
          <w:sz w:val="28"/>
          <w:szCs w:val="28"/>
        </w:rPr>
        <w:t>дминистративного регламента</w:t>
      </w:r>
      <w:r>
        <w:rPr>
          <w:rFonts w:ascii="Times New Roman" w:hAnsi="Times New Roman" w:cs="Times New Roman"/>
          <w:sz w:val="28"/>
          <w:szCs w:val="28"/>
        </w:rPr>
        <w:t xml:space="preserve">, </w:t>
      </w:r>
      <w:r w:rsidRPr="0099045B">
        <w:rPr>
          <w:rFonts w:ascii="Times New Roman" w:hAnsi="Times New Roman" w:cs="Times New Roman"/>
          <w:sz w:val="28"/>
          <w:szCs w:val="28"/>
        </w:rPr>
        <w:t>утве</w:t>
      </w:r>
      <w:r>
        <w:rPr>
          <w:rFonts w:ascii="Times New Roman" w:hAnsi="Times New Roman" w:cs="Times New Roman"/>
          <w:sz w:val="28"/>
          <w:szCs w:val="28"/>
        </w:rPr>
        <w:t xml:space="preserve">ржденного </w:t>
      </w:r>
      <w:r w:rsidR="00CE7C26">
        <w:rPr>
          <w:rFonts w:ascii="Times New Roman" w:hAnsi="Times New Roman" w:cs="Times New Roman"/>
          <w:sz w:val="28"/>
          <w:szCs w:val="28"/>
        </w:rPr>
        <w:t>настоящ</w:t>
      </w:r>
      <w:r w:rsidR="0037791A">
        <w:rPr>
          <w:rFonts w:ascii="Times New Roman" w:hAnsi="Times New Roman" w:cs="Times New Roman"/>
          <w:sz w:val="28"/>
          <w:szCs w:val="28"/>
        </w:rPr>
        <w:t>им</w:t>
      </w:r>
      <w:r w:rsidR="00CE7C26">
        <w:rPr>
          <w:rFonts w:ascii="Times New Roman" w:hAnsi="Times New Roman" w:cs="Times New Roman"/>
          <w:sz w:val="28"/>
          <w:szCs w:val="28"/>
        </w:rPr>
        <w:t xml:space="preserve"> п</w:t>
      </w:r>
      <w:r w:rsidRPr="0099045B">
        <w:rPr>
          <w:rFonts w:ascii="Times New Roman" w:hAnsi="Times New Roman" w:cs="Times New Roman"/>
          <w:sz w:val="28"/>
          <w:szCs w:val="28"/>
        </w:rPr>
        <w:t>остановлени</w:t>
      </w:r>
      <w:r w:rsidR="0037791A">
        <w:rPr>
          <w:rFonts w:ascii="Times New Roman" w:hAnsi="Times New Roman" w:cs="Times New Roman"/>
          <w:sz w:val="28"/>
          <w:szCs w:val="28"/>
        </w:rPr>
        <w:t>ем</w:t>
      </w:r>
      <w:r>
        <w:rPr>
          <w:rFonts w:ascii="Times New Roman" w:hAnsi="Times New Roman" w:cs="Times New Roman"/>
          <w:sz w:val="28"/>
          <w:szCs w:val="28"/>
        </w:rPr>
        <w:t xml:space="preserve">, </w:t>
      </w:r>
      <w:r w:rsidRPr="0099045B">
        <w:rPr>
          <w:rFonts w:ascii="Times New Roman" w:hAnsi="Times New Roman" w:cs="Times New Roman"/>
          <w:sz w:val="28"/>
          <w:szCs w:val="28"/>
        </w:rPr>
        <w:t>в пределах полном</w:t>
      </w:r>
      <w:r>
        <w:rPr>
          <w:rFonts w:ascii="Times New Roman" w:hAnsi="Times New Roman" w:cs="Times New Roman"/>
          <w:sz w:val="28"/>
          <w:szCs w:val="28"/>
        </w:rPr>
        <w:t>очий МАУ «МФЦ»,определенных</w:t>
      </w:r>
      <w:r w:rsidR="00CE7C26">
        <w:rPr>
          <w:rFonts w:ascii="Times New Roman" w:hAnsi="Times New Roman" w:cs="Times New Roman"/>
          <w:sz w:val="28"/>
          <w:szCs w:val="28"/>
        </w:rPr>
        <w:t xml:space="preserve"> А</w:t>
      </w:r>
      <w:r>
        <w:rPr>
          <w:rFonts w:ascii="Times New Roman" w:hAnsi="Times New Roman" w:cs="Times New Roman"/>
          <w:sz w:val="28"/>
          <w:szCs w:val="28"/>
        </w:rPr>
        <w:t xml:space="preserve">дминистративным </w:t>
      </w:r>
      <w:r w:rsidRPr="0099045B">
        <w:rPr>
          <w:rFonts w:ascii="Times New Roman" w:hAnsi="Times New Roman" w:cs="Times New Roman"/>
          <w:sz w:val="28"/>
          <w:szCs w:val="28"/>
        </w:rPr>
        <w:t>рег</w:t>
      </w:r>
      <w:r>
        <w:rPr>
          <w:rFonts w:ascii="Times New Roman" w:hAnsi="Times New Roman" w:cs="Times New Roman"/>
          <w:sz w:val="28"/>
          <w:szCs w:val="28"/>
        </w:rPr>
        <w:t>ламентом</w:t>
      </w:r>
      <w:r w:rsidRPr="0099045B">
        <w:rPr>
          <w:rFonts w:ascii="Times New Roman" w:hAnsi="Times New Roman" w:cs="Times New Roman"/>
          <w:sz w:val="28"/>
          <w:szCs w:val="28"/>
        </w:rPr>
        <w:t>.</w:t>
      </w:r>
    </w:p>
    <w:p w14:paraId="0A05CC6B" w14:textId="77777777" w:rsidR="000D3A04" w:rsidRDefault="000D3A04" w:rsidP="003658A5">
      <w:pPr>
        <w:widowControl w:val="0"/>
        <w:autoSpaceDE w:val="0"/>
        <w:autoSpaceDN w:val="0"/>
        <w:adjustRightInd w:val="0"/>
        <w:spacing w:line="360" w:lineRule="auto"/>
        <w:ind w:firstLine="993"/>
        <w:jc w:val="both"/>
        <w:rPr>
          <w:rFonts w:ascii="Times New Roman" w:hAnsi="Times New Roman" w:cs="Times New Roman"/>
          <w:sz w:val="28"/>
          <w:szCs w:val="28"/>
        </w:rPr>
      </w:pPr>
      <w:r>
        <w:rPr>
          <w:rFonts w:ascii="Times New Roman" w:hAnsi="Times New Roman" w:cs="Times New Roman"/>
          <w:sz w:val="28"/>
          <w:szCs w:val="28"/>
        </w:rPr>
        <w:t>5</w:t>
      </w:r>
      <w:r w:rsidRPr="0099045B">
        <w:rPr>
          <w:rFonts w:ascii="Times New Roman" w:hAnsi="Times New Roman" w:cs="Times New Roman"/>
          <w:sz w:val="28"/>
          <w:szCs w:val="28"/>
        </w:rPr>
        <w:t xml:space="preserve">. </w:t>
      </w:r>
      <w:r>
        <w:rPr>
          <w:rFonts w:ascii="Times New Roman" w:hAnsi="Times New Roman" w:cs="Times New Roman"/>
          <w:sz w:val="28"/>
          <w:szCs w:val="28"/>
        </w:rPr>
        <w:t>Управлению физической культуры и спорта</w:t>
      </w:r>
      <w:r w:rsidRPr="0099045B">
        <w:rPr>
          <w:rFonts w:ascii="Times New Roman" w:hAnsi="Times New Roman" w:cs="Times New Roman"/>
          <w:sz w:val="28"/>
          <w:szCs w:val="28"/>
        </w:rPr>
        <w:t xml:space="preserve"> администрации городского округа Тольятти </w:t>
      </w:r>
      <w:r>
        <w:rPr>
          <w:rFonts w:ascii="Times New Roman" w:hAnsi="Times New Roman" w:cs="Times New Roman"/>
          <w:sz w:val="28"/>
          <w:szCs w:val="28"/>
        </w:rPr>
        <w:t xml:space="preserve">и МАУ «МФЦ» </w:t>
      </w:r>
      <w:r w:rsidRPr="0099045B">
        <w:rPr>
          <w:rFonts w:ascii="Times New Roman" w:hAnsi="Times New Roman" w:cs="Times New Roman"/>
          <w:sz w:val="28"/>
          <w:szCs w:val="28"/>
        </w:rPr>
        <w:t xml:space="preserve">при предоставлении муниципальной услуги </w:t>
      </w:r>
      <w:r w:rsidR="002235E5" w:rsidRPr="00944895">
        <w:rPr>
          <w:rFonts w:ascii="Times New Roman" w:hAnsi="Times New Roman" w:cs="Times New Roman"/>
          <w:sz w:val="28"/>
          <w:szCs w:val="28"/>
        </w:rPr>
        <w:t>«Включение (отказ от включения) физкультурного и (</w:t>
      </w:r>
      <w:r w:rsidR="00CE7C26">
        <w:rPr>
          <w:rFonts w:ascii="Times New Roman" w:hAnsi="Times New Roman" w:cs="Times New Roman"/>
          <w:sz w:val="28"/>
          <w:szCs w:val="28"/>
        </w:rPr>
        <w:t xml:space="preserve">или) спортивного мероприятия в </w:t>
      </w:r>
      <w:r w:rsidR="0037791A">
        <w:rPr>
          <w:rFonts w:ascii="Times New Roman" w:hAnsi="Times New Roman" w:cs="Times New Roman"/>
          <w:sz w:val="28"/>
          <w:szCs w:val="28"/>
        </w:rPr>
        <w:t>К</w:t>
      </w:r>
      <w:r w:rsidR="002235E5" w:rsidRPr="00944895">
        <w:rPr>
          <w:rFonts w:ascii="Times New Roman" w:hAnsi="Times New Roman" w:cs="Times New Roman"/>
          <w:sz w:val="28"/>
          <w:szCs w:val="28"/>
        </w:rPr>
        <w:t>алендарный план физкультурных мероприятий и спортивных мероприятий городского округа Тольятти»</w:t>
      </w:r>
      <w:r w:rsidRPr="0099045B">
        <w:rPr>
          <w:rFonts w:ascii="Times New Roman" w:hAnsi="Times New Roman" w:cs="Times New Roman"/>
          <w:sz w:val="28"/>
          <w:szCs w:val="28"/>
        </w:rPr>
        <w:t xml:space="preserve"> руководствоваться </w:t>
      </w:r>
      <w:r w:rsidR="005A0824">
        <w:rPr>
          <w:rFonts w:ascii="Times New Roman" w:hAnsi="Times New Roman" w:cs="Times New Roman"/>
          <w:sz w:val="28"/>
          <w:szCs w:val="28"/>
        </w:rPr>
        <w:t>А</w:t>
      </w:r>
      <w:r w:rsidRPr="0099045B">
        <w:rPr>
          <w:rFonts w:ascii="Times New Roman" w:hAnsi="Times New Roman" w:cs="Times New Roman"/>
          <w:sz w:val="28"/>
          <w:szCs w:val="28"/>
        </w:rPr>
        <w:t>дминистратив</w:t>
      </w:r>
      <w:r>
        <w:rPr>
          <w:rFonts w:ascii="Times New Roman" w:hAnsi="Times New Roman" w:cs="Times New Roman"/>
          <w:sz w:val="28"/>
          <w:szCs w:val="28"/>
        </w:rPr>
        <w:t>ным регламентом, утвержденным</w:t>
      </w:r>
      <w:r w:rsidR="00CE7C26">
        <w:rPr>
          <w:rFonts w:ascii="Times New Roman" w:hAnsi="Times New Roman" w:cs="Times New Roman"/>
          <w:sz w:val="28"/>
          <w:szCs w:val="28"/>
        </w:rPr>
        <w:t>настоящ</w:t>
      </w:r>
      <w:r w:rsidR="0037791A">
        <w:rPr>
          <w:rFonts w:ascii="Times New Roman" w:hAnsi="Times New Roman" w:cs="Times New Roman"/>
          <w:sz w:val="28"/>
          <w:szCs w:val="28"/>
        </w:rPr>
        <w:t>им</w:t>
      </w:r>
      <w:r w:rsidR="00CE7C26">
        <w:rPr>
          <w:rFonts w:ascii="Times New Roman" w:hAnsi="Times New Roman" w:cs="Times New Roman"/>
          <w:sz w:val="28"/>
          <w:szCs w:val="28"/>
        </w:rPr>
        <w:t xml:space="preserve"> п</w:t>
      </w:r>
      <w:r w:rsidRPr="0099045B">
        <w:rPr>
          <w:rFonts w:ascii="Times New Roman" w:hAnsi="Times New Roman" w:cs="Times New Roman"/>
          <w:sz w:val="28"/>
          <w:szCs w:val="28"/>
        </w:rPr>
        <w:t>остановлени</w:t>
      </w:r>
      <w:r w:rsidR="0037791A">
        <w:rPr>
          <w:rFonts w:ascii="Times New Roman" w:hAnsi="Times New Roman" w:cs="Times New Roman"/>
          <w:sz w:val="28"/>
          <w:szCs w:val="28"/>
        </w:rPr>
        <w:t>ем</w:t>
      </w:r>
      <w:r w:rsidRPr="0099045B">
        <w:rPr>
          <w:rFonts w:ascii="Times New Roman" w:hAnsi="Times New Roman" w:cs="Times New Roman"/>
          <w:sz w:val="28"/>
          <w:szCs w:val="28"/>
        </w:rPr>
        <w:t>.</w:t>
      </w:r>
    </w:p>
    <w:p w14:paraId="1B7FD162" w14:textId="77777777" w:rsidR="006818C9" w:rsidRPr="003658A5" w:rsidRDefault="003658A5" w:rsidP="003658A5">
      <w:pPr>
        <w:pStyle w:val="a3"/>
        <w:spacing w:line="360" w:lineRule="auto"/>
        <w:ind w:left="0" w:firstLine="993"/>
        <w:jc w:val="both"/>
        <w:rPr>
          <w:rFonts w:ascii="Times New Roman" w:hAnsi="Times New Roman" w:cs="Times New Roman"/>
          <w:sz w:val="28"/>
          <w:szCs w:val="28"/>
        </w:rPr>
      </w:pPr>
      <w:r>
        <w:rPr>
          <w:rFonts w:ascii="Times New Roman" w:hAnsi="Times New Roman" w:cs="Times New Roman"/>
          <w:sz w:val="28"/>
          <w:szCs w:val="28"/>
        </w:rPr>
        <w:t>6</w:t>
      </w:r>
      <w:r w:rsidR="006818C9" w:rsidRPr="003C7536">
        <w:rPr>
          <w:rFonts w:ascii="Times New Roman" w:hAnsi="Times New Roman" w:cs="Times New Roman"/>
          <w:sz w:val="28"/>
          <w:szCs w:val="28"/>
        </w:rPr>
        <w:t xml:space="preserve">. </w:t>
      </w:r>
      <w:r w:rsidR="006818C9">
        <w:rPr>
          <w:rFonts w:ascii="Times New Roman" w:hAnsi="Times New Roman" w:cs="Times New Roman"/>
          <w:sz w:val="28"/>
          <w:szCs w:val="28"/>
        </w:rPr>
        <w:t>Признать утративши</w:t>
      </w:r>
      <w:r w:rsidR="006818C9" w:rsidRPr="009C4611">
        <w:rPr>
          <w:rFonts w:ascii="Times New Roman" w:hAnsi="Times New Roman" w:cs="Times New Roman"/>
          <w:sz w:val="28"/>
          <w:szCs w:val="28"/>
        </w:rPr>
        <w:t>м</w:t>
      </w:r>
      <w:r w:rsidR="006818C9">
        <w:rPr>
          <w:rFonts w:ascii="Times New Roman" w:hAnsi="Times New Roman" w:cs="Times New Roman"/>
          <w:sz w:val="28"/>
          <w:szCs w:val="28"/>
        </w:rPr>
        <w:t>и</w:t>
      </w:r>
      <w:r w:rsidR="006818C9" w:rsidRPr="009C4611">
        <w:rPr>
          <w:rFonts w:ascii="Times New Roman" w:hAnsi="Times New Roman" w:cs="Times New Roman"/>
          <w:sz w:val="28"/>
          <w:szCs w:val="28"/>
        </w:rPr>
        <w:t xml:space="preserve"> силу:</w:t>
      </w:r>
    </w:p>
    <w:p w14:paraId="11904C09" w14:textId="77777777" w:rsidR="0037317B" w:rsidRPr="00944895" w:rsidRDefault="003658A5" w:rsidP="003658A5">
      <w:pPr>
        <w:tabs>
          <w:tab w:val="left" w:pos="426"/>
        </w:tabs>
        <w:spacing w:line="360" w:lineRule="auto"/>
        <w:ind w:firstLine="993"/>
        <w:jc w:val="both"/>
        <w:rPr>
          <w:rFonts w:ascii="Times New Roman" w:hAnsi="Times New Roman" w:cs="Times New Roman"/>
          <w:sz w:val="28"/>
          <w:szCs w:val="28"/>
        </w:rPr>
      </w:pPr>
      <w:r w:rsidRPr="00381BFC">
        <w:rPr>
          <w:rFonts w:ascii="Times New Roman" w:hAnsi="Times New Roman" w:cs="Times New Roman"/>
          <w:sz w:val="28"/>
          <w:szCs w:val="28"/>
        </w:rPr>
        <w:t>6</w:t>
      </w:r>
      <w:r w:rsidR="0031557B" w:rsidRPr="00381BFC">
        <w:rPr>
          <w:rFonts w:ascii="Times New Roman" w:hAnsi="Times New Roman" w:cs="Times New Roman"/>
          <w:sz w:val="28"/>
          <w:szCs w:val="28"/>
        </w:rPr>
        <w:t>.1.</w:t>
      </w:r>
      <w:r w:rsidR="0037317B">
        <w:rPr>
          <w:rFonts w:ascii="Times New Roman" w:hAnsi="Times New Roman" w:cs="Times New Roman"/>
          <w:bCs/>
          <w:sz w:val="28"/>
          <w:szCs w:val="28"/>
        </w:rPr>
        <w:t>П</w:t>
      </w:r>
      <w:r w:rsidR="0037317B" w:rsidRPr="00F943E9">
        <w:rPr>
          <w:rFonts w:ascii="Times New Roman" w:hAnsi="Times New Roman" w:cs="Times New Roman"/>
          <w:bCs/>
          <w:sz w:val="28"/>
          <w:szCs w:val="28"/>
        </w:rPr>
        <w:t xml:space="preserve">остановление мэриигородского округа Тольятти от </w:t>
      </w:r>
      <w:r w:rsidR="005A0824">
        <w:rPr>
          <w:rFonts w:ascii="Times New Roman" w:hAnsi="Times New Roman" w:cs="Times New Roman"/>
          <w:bCs/>
          <w:sz w:val="28"/>
          <w:szCs w:val="28"/>
        </w:rPr>
        <w:t>08.07.2013</w:t>
      </w:r>
      <w:r w:rsidR="0037317B">
        <w:rPr>
          <w:rFonts w:ascii="Times New Roman" w:hAnsi="Times New Roman" w:cs="Times New Roman"/>
          <w:bCs/>
          <w:sz w:val="28"/>
          <w:szCs w:val="28"/>
        </w:rPr>
        <w:t xml:space="preserve"> № </w:t>
      </w:r>
      <w:r w:rsidR="0037317B">
        <w:rPr>
          <w:rFonts w:ascii="Times New Roman" w:hAnsi="Times New Roman" w:cs="Times New Roman"/>
          <w:sz w:val="28"/>
          <w:szCs w:val="28"/>
        </w:rPr>
        <w:t xml:space="preserve">2201-п/1 </w:t>
      </w:r>
      <w:r w:rsidR="0037317B" w:rsidRPr="00F943E9">
        <w:rPr>
          <w:rFonts w:ascii="Times New Roman" w:hAnsi="Times New Roman" w:cs="Times New Roman"/>
          <w:bCs/>
          <w:sz w:val="28"/>
          <w:szCs w:val="28"/>
        </w:rPr>
        <w:t>«Об утверждении</w:t>
      </w:r>
      <w:r w:rsidR="00E72284" w:rsidRPr="00E72284">
        <w:rPr>
          <w:rFonts w:ascii="Times New Roman" w:hAnsi="Times New Roman" w:cs="Times New Roman"/>
          <w:bCs/>
          <w:sz w:val="28"/>
          <w:szCs w:val="28"/>
        </w:rPr>
        <w:t xml:space="preserve"> </w:t>
      </w:r>
      <w:r w:rsidR="0037317B" w:rsidRPr="00F943E9">
        <w:rPr>
          <w:rFonts w:ascii="Times New Roman" w:hAnsi="Times New Roman" w:cs="Times New Roman"/>
          <w:bCs/>
          <w:sz w:val="28"/>
          <w:szCs w:val="28"/>
        </w:rPr>
        <w:t>Административного регламента</w:t>
      </w:r>
      <w:r w:rsidR="00E72284" w:rsidRPr="00E72284">
        <w:rPr>
          <w:rFonts w:ascii="Times New Roman" w:hAnsi="Times New Roman" w:cs="Times New Roman"/>
          <w:bCs/>
          <w:sz w:val="28"/>
          <w:szCs w:val="28"/>
        </w:rPr>
        <w:t xml:space="preserve"> </w:t>
      </w:r>
      <w:r w:rsidR="0037317B" w:rsidRPr="00944895">
        <w:rPr>
          <w:rFonts w:ascii="Times New Roman" w:hAnsi="Times New Roman" w:cs="Times New Roman"/>
          <w:bCs/>
          <w:sz w:val="28"/>
          <w:szCs w:val="28"/>
        </w:rPr>
        <w:t>предоставления муниципальной услуги «</w:t>
      </w:r>
      <w:r w:rsidR="0037317B" w:rsidRPr="00944895">
        <w:rPr>
          <w:rFonts w:ascii="Times New Roman" w:hAnsi="Times New Roman" w:cs="Times New Roman"/>
          <w:sz w:val="28"/>
          <w:szCs w:val="28"/>
        </w:rPr>
        <w:t xml:space="preserve">Включение (отказ от включения) физкультурного и (или) спортивного мероприятия в календарный план физкультурных мероприятий и спортивных мероприятий городского округа Тольятти»» </w:t>
      </w:r>
      <w:r w:rsidR="0037317B" w:rsidRPr="00944895">
        <w:rPr>
          <w:rFonts w:ascii="Times New Roman" w:eastAsiaTheme="minorHAnsi" w:hAnsi="Times New Roman" w:cs="Times New Roman"/>
          <w:sz w:val="28"/>
          <w:szCs w:val="28"/>
          <w:lang w:eastAsia="en-US"/>
        </w:rPr>
        <w:t xml:space="preserve">(газета </w:t>
      </w:r>
      <w:r w:rsidR="00E0612E" w:rsidRPr="00944895">
        <w:rPr>
          <w:rFonts w:ascii="Times New Roman" w:eastAsiaTheme="minorHAnsi" w:hAnsi="Times New Roman" w:cs="Times New Roman"/>
          <w:sz w:val="28"/>
          <w:szCs w:val="28"/>
          <w:lang w:eastAsia="en-US"/>
        </w:rPr>
        <w:t>«</w:t>
      </w:r>
      <w:r w:rsidR="0037317B" w:rsidRPr="00944895">
        <w:rPr>
          <w:rFonts w:ascii="Times New Roman" w:eastAsiaTheme="minorHAnsi" w:hAnsi="Times New Roman" w:cs="Times New Roman"/>
          <w:sz w:val="28"/>
          <w:szCs w:val="28"/>
          <w:lang w:eastAsia="en-US"/>
        </w:rPr>
        <w:t>Городские ведомости</w:t>
      </w:r>
      <w:r w:rsidR="00E0612E" w:rsidRPr="00944895">
        <w:rPr>
          <w:rFonts w:ascii="Times New Roman" w:eastAsiaTheme="minorHAnsi" w:hAnsi="Times New Roman" w:cs="Times New Roman"/>
          <w:sz w:val="28"/>
          <w:szCs w:val="28"/>
          <w:lang w:eastAsia="en-US"/>
        </w:rPr>
        <w:t>»</w:t>
      </w:r>
      <w:r w:rsidR="00CE7C26">
        <w:rPr>
          <w:rFonts w:ascii="Times New Roman" w:eastAsiaTheme="minorHAnsi" w:hAnsi="Times New Roman" w:cs="Times New Roman"/>
          <w:sz w:val="28"/>
          <w:szCs w:val="28"/>
          <w:lang w:eastAsia="en-US"/>
        </w:rPr>
        <w:t xml:space="preserve">, </w:t>
      </w:r>
      <w:r w:rsidR="00E0612E" w:rsidRPr="00944895">
        <w:rPr>
          <w:rFonts w:ascii="Times New Roman" w:eastAsiaTheme="minorHAnsi" w:hAnsi="Times New Roman" w:cs="Times New Roman"/>
          <w:sz w:val="28"/>
          <w:szCs w:val="28"/>
          <w:lang w:eastAsia="en-US"/>
        </w:rPr>
        <w:t>2013, 12 июля</w:t>
      </w:r>
      <w:r w:rsidR="0037317B" w:rsidRPr="00944895">
        <w:rPr>
          <w:rFonts w:ascii="Times New Roman" w:eastAsiaTheme="minorHAnsi" w:hAnsi="Times New Roman" w:cs="Times New Roman"/>
          <w:sz w:val="28"/>
          <w:szCs w:val="28"/>
          <w:lang w:eastAsia="en-US"/>
        </w:rPr>
        <w:t>)</w:t>
      </w:r>
      <w:r w:rsidR="0037791A">
        <w:rPr>
          <w:rFonts w:ascii="Times New Roman" w:eastAsiaTheme="minorHAnsi" w:hAnsi="Times New Roman" w:cs="Times New Roman"/>
          <w:sz w:val="28"/>
          <w:szCs w:val="28"/>
          <w:lang w:eastAsia="en-US"/>
        </w:rPr>
        <w:t>;</w:t>
      </w:r>
    </w:p>
    <w:p w14:paraId="67C1A7EB" w14:textId="77777777" w:rsidR="0031557B" w:rsidRPr="00944895" w:rsidRDefault="003429E2" w:rsidP="003658A5">
      <w:pPr>
        <w:tabs>
          <w:tab w:val="left" w:pos="426"/>
        </w:tabs>
        <w:spacing w:line="360" w:lineRule="auto"/>
        <w:ind w:firstLine="993"/>
        <w:jc w:val="both"/>
        <w:rPr>
          <w:rFonts w:ascii="Times New Roman" w:eastAsiaTheme="minorHAnsi" w:hAnsi="Times New Roman" w:cs="Times New Roman"/>
          <w:sz w:val="28"/>
          <w:szCs w:val="28"/>
          <w:lang w:eastAsia="en-US"/>
        </w:rPr>
      </w:pPr>
      <w:r w:rsidRPr="00944895">
        <w:rPr>
          <w:rFonts w:ascii="Times New Roman" w:hAnsi="Times New Roman" w:cs="Times New Roman"/>
          <w:sz w:val="28"/>
          <w:szCs w:val="28"/>
        </w:rPr>
        <w:t xml:space="preserve">6.2. </w:t>
      </w:r>
      <w:r w:rsidR="00CE7C26">
        <w:rPr>
          <w:rFonts w:ascii="Times New Roman" w:hAnsi="Times New Roman" w:cs="Times New Roman"/>
          <w:sz w:val="28"/>
          <w:szCs w:val="28"/>
        </w:rPr>
        <w:t>Постановление м</w:t>
      </w:r>
      <w:r w:rsidR="0031557B" w:rsidRPr="00944895">
        <w:rPr>
          <w:rFonts w:ascii="Times New Roman" w:hAnsi="Times New Roman" w:cs="Times New Roman"/>
          <w:sz w:val="28"/>
          <w:szCs w:val="28"/>
        </w:rPr>
        <w:t>эрии городского округа Тольятти</w:t>
      </w:r>
      <w:r w:rsidR="00B032DE" w:rsidRPr="00944895">
        <w:rPr>
          <w:rFonts w:ascii="Times New Roman" w:hAnsi="Times New Roman" w:cs="Times New Roman"/>
          <w:sz w:val="28"/>
          <w:szCs w:val="28"/>
        </w:rPr>
        <w:t xml:space="preserve"> от 29.09.2014 №</w:t>
      </w:r>
      <w:r w:rsidR="0031557B" w:rsidRPr="00944895">
        <w:rPr>
          <w:rFonts w:ascii="Times New Roman" w:hAnsi="Times New Roman" w:cs="Times New Roman"/>
          <w:sz w:val="28"/>
          <w:szCs w:val="28"/>
        </w:rPr>
        <w:t>3614-п/1</w:t>
      </w:r>
      <w:r w:rsidR="00E001DA" w:rsidRPr="00944895">
        <w:rPr>
          <w:rFonts w:ascii="Times New Roman" w:eastAsiaTheme="minorHAnsi" w:hAnsi="Times New Roman" w:cs="Times New Roman"/>
          <w:sz w:val="28"/>
          <w:szCs w:val="28"/>
          <w:lang w:eastAsia="en-US"/>
        </w:rPr>
        <w:t>«</w:t>
      </w:r>
      <w:r w:rsidR="00B032DE" w:rsidRPr="00944895">
        <w:rPr>
          <w:rFonts w:ascii="Times New Roman" w:hAnsi="Times New Roman" w:cs="Times New Roman"/>
          <w:bCs/>
          <w:sz w:val="28"/>
          <w:szCs w:val="28"/>
        </w:rPr>
        <w:t>О внесении изменений в постановление мэрии</w:t>
      </w:r>
      <w:r w:rsidR="00E72284" w:rsidRPr="00E72284">
        <w:rPr>
          <w:rFonts w:ascii="Times New Roman" w:hAnsi="Times New Roman" w:cs="Times New Roman"/>
          <w:bCs/>
          <w:sz w:val="28"/>
          <w:szCs w:val="28"/>
        </w:rPr>
        <w:t xml:space="preserve"> </w:t>
      </w:r>
      <w:r w:rsidR="00B032DE" w:rsidRPr="00944895">
        <w:rPr>
          <w:rFonts w:ascii="Times New Roman" w:hAnsi="Times New Roman" w:cs="Times New Roman"/>
          <w:bCs/>
          <w:sz w:val="28"/>
          <w:szCs w:val="28"/>
        </w:rPr>
        <w:t>городского</w:t>
      </w:r>
      <w:r w:rsidR="005A0824">
        <w:rPr>
          <w:rFonts w:ascii="Times New Roman" w:hAnsi="Times New Roman" w:cs="Times New Roman"/>
          <w:bCs/>
          <w:sz w:val="28"/>
          <w:szCs w:val="28"/>
        </w:rPr>
        <w:t xml:space="preserve"> округа Тольятти от 08.07.2013</w:t>
      </w:r>
      <w:r w:rsidR="00B032DE" w:rsidRPr="00944895">
        <w:rPr>
          <w:rFonts w:ascii="Times New Roman" w:hAnsi="Times New Roman" w:cs="Times New Roman"/>
          <w:bCs/>
          <w:sz w:val="28"/>
          <w:szCs w:val="28"/>
        </w:rPr>
        <w:t xml:space="preserve"> № </w:t>
      </w:r>
      <w:r w:rsidR="00B032DE" w:rsidRPr="00944895">
        <w:rPr>
          <w:rFonts w:ascii="Times New Roman" w:hAnsi="Times New Roman" w:cs="Times New Roman"/>
          <w:sz w:val="28"/>
          <w:szCs w:val="28"/>
        </w:rPr>
        <w:t xml:space="preserve">2201-п/1 </w:t>
      </w:r>
      <w:r w:rsidR="00B032DE" w:rsidRPr="00944895">
        <w:rPr>
          <w:rFonts w:ascii="Times New Roman" w:hAnsi="Times New Roman" w:cs="Times New Roman"/>
          <w:bCs/>
          <w:sz w:val="28"/>
          <w:szCs w:val="28"/>
        </w:rPr>
        <w:t>«</w:t>
      </w:r>
      <w:r w:rsidR="00E0612E" w:rsidRPr="00944895">
        <w:rPr>
          <w:rFonts w:ascii="Times New Roman" w:hAnsi="Times New Roman" w:cs="Times New Roman"/>
          <w:bCs/>
          <w:sz w:val="28"/>
          <w:szCs w:val="28"/>
        </w:rPr>
        <w:t>Об утверждении Административного регламента представления муниципальной услуги «Включение (отказ от включения) физкультурного и (или) спортивного мероприятия в календарный план физкультурных и спортивных мероприятий городского округа Тольятти</w:t>
      </w:r>
      <w:r w:rsidR="00B032DE" w:rsidRPr="00944895">
        <w:rPr>
          <w:rFonts w:ascii="Times New Roman" w:hAnsi="Times New Roman" w:cs="Times New Roman"/>
          <w:sz w:val="28"/>
          <w:szCs w:val="28"/>
        </w:rPr>
        <w:t>»</w:t>
      </w:r>
      <w:r w:rsidRPr="00944895">
        <w:rPr>
          <w:rFonts w:ascii="Times New Roman" w:eastAsiaTheme="minorHAnsi" w:hAnsi="Times New Roman" w:cs="Times New Roman"/>
          <w:sz w:val="28"/>
          <w:szCs w:val="28"/>
          <w:lang w:eastAsia="en-US"/>
        </w:rPr>
        <w:t>(газета</w:t>
      </w:r>
      <w:r w:rsidR="00E0612E" w:rsidRPr="00944895">
        <w:rPr>
          <w:rFonts w:ascii="Times New Roman" w:eastAsiaTheme="minorHAnsi" w:hAnsi="Times New Roman" w:cs="Times New Roman"/>
          <w:sz w:val="28"/>
          <w:szCs w:val="28"/>
          <w:lang w:eastAsia="en-US"/>
        </w:rPr>
        <w:t xml:space="preserve"> «</w:t>
      </w:r>
      <w:r w:rsidRPr="00944895">
        <w:rPr>
          <w:rFonts w:ascii="Times New Roman" w:eastAsiaTheme="minorHAnsi" w:hAnsi="Times New Roman" w:cs="Times New Roman"/>
          <w:sz w:val="28"/>
          <w:szCs w:val="28"/>
          <w:lang w:eastAsia="en-US"/>
        </w:rPr>
        <w:t>Городские ведомости</w:t>
      </w:r>
      <w:r w:rsidR="00E0612E" w:rsidRPr="00944895">
        <w:rPr>
          <w:rFonts w:ascii="Times New Roman" w:eastAsiaTheme="minorHAnsi" w:hAnsi="Times New Roman" w:cs="Times New Roman"/>
          <w:sz w:val="28"/>
          <w:szCs w:val="28"/>
          <w:lang w:eastAsia="en-US"/>
        </w:rPr>
        <w:t>»</w:t>
      </w:r>
      <w:r w:rsidR="00CE7C26">
        <w:rPr>
          <w:rFonts w:ascii="Times New Roman" w:eastAsiaTheme="minorHAnsi" w:hAnsi="Times New Roman" w:cs="Times New Roman"/>
          <w:sz w:val="28"/>
          <w:szCs w:val="28"/>
          <w:lang w:eastAsia="en-US"/>
        </w:rPr>
        <w:t xml:space="preserve">, </w:t>
      </w:r>
      <w:r w:rsidR="00E0612E" w:rsidRPr="00944895">
        <w:rPr>
          <w:rFonts w:ascii="Times New Roman" w:hAnsi="Times New Roman" w:cs="Times New Roman"/>
          <w:sz w:val="28"/>
          <w:szCs w:val="28"/>
        </w:rPr>
        <w:t>2014</w:t>
      </w:r>
      <w:r w:rsidR="00E0612E" w:rsidRPr="00944895">
        <w:rPr>
          <w:rFonts w:ascii="Times New Roman" w:eastAsiaTheme="minorHAnsi" w:hAnsi="Times New Roman" w:cs="Times New Roman"/>
          <w:sz w:val="28"/>
          <w:szCs w:val="28"/>
          <w:lang w:eastAsia="en-US"/>
        </w:rPr>
        <w:t>, 30 сентября</w:t>
      </w:r>
      <w:r w:rsidR="0031557B" w:rsidRPr="00944895">
        <w:rPr>
          <w:rFonts w:ascii="Times New Roman" w:eastAsiaTheme="minorHAnsi" w:hAnsi="Times New Roman" w:cs="Times New Roman"/>
          <w:sz w:val="28"/>
          <w:szCs w:val="28"/>
          <w:lang w:eastAsia="en-US"/>
        </w:rPr>
        <w:t>)</w:t>
      </w:r>
      <w:r w:rsidR="0037791A">
        <w:rPr>
          <w:rFonts w:ascii="Times New Roman" w:eastAsiaTheme="minorHAnsi" w:hAnsi="Times New Roman" w:cs="Times New Roman"/>
          <w:sz w:val="28"/>
          <w:szCs w:val="28"/>
          <w:lang w:eastAsia="en-US"/>
        </w:rPr>
        <w:t>;</w:t>
      </w:r>
    </w:p>
    <w:p w14:paraId="0B53DA7C" w14:textId="77777777" w:rsidR="00B032DE" w:rsidRPr="00944895" w:rsidRDefault="003658A5" w:rsidP="003658A5">
      <w:pPr>
        <w:tabs>
          <w:tab w:val="left" w:pos="426"/>
        </w:tabs>
        <w:spacing w:line="360" w:lineRule="auto"/>
        <w:ind w:firstLine="993"/>
        <w:jc w:val="both"/>
        <w:rPr>
          <w:rFonts w:ascii="Times New Roman" w:hAnsi="Times New Roman" w:cs="Times New Roman"/>
          <w:sz w:val="28"/>
          <w:szCs w:val="28"/>
        </w:rPr>
      </w:pPr>
      <w:r w:rsidRPr="00944895">
        <w:rPr>
          <w:rFonts w:ascii="Times New Roman" w:eastAsiaTheme="minorHAnsi" w:hAnsi="Times New Roman" w:cs="Times New Roman"/>
          <w:sz w:val="28"/>
          <w:szCs w:val="28"/>
          <w:lang w:eastAsia="en-US"/>
        </w:rPr>
        <w:lastRenderedPageBreak/>
        <w:t>6</w:t>
      </w:r>
      <w:r w:rsidR="00381BFC" w:rsidRPr="00944895">
        <w:rPr>
          <w:rFonts w:ascii="Times New Roman" w:eastAsiaTheme="minorHAnsi" w:hAnsi="Times New Roman" w:cs="Times New Roman"/>
          <w:sz w:val="28"/>
          <w:szCs w:val="28"/>
          <w:lang w:eastAsia="en-US"/>
        </w:rPr>
        <w:t>.3</w:t>
      </w:r>
      <w:r w:rsidR="00B032DE" w:rsidRPr="00944895">
        <w:rPr>
          <w:rFonts w:ascii="Times New Roman" w:eastAsiaTheme="minorHAnsi" w:hAnsi="Times New Roman" w:cs="Times New Roman"/>
          <w:sz w:val="28"/>
          <w:szCs w:val="28"/>
          <w:lang w:eastAsia="en-US"/>
        </w:rPr>
        <w:t xml:space="preserve">. </w:t>
      </w:r>
      <w:r w:rsidR="00CE7C26">
        <w:rPr>
          <w:rFonts w:ascii="Times New Roman" w:hAnsi="Times New Roman" w:cs="Times New Roman"/>
          <w:sz w:val="28"/>
          <w:szCs w:val="28"/>
        </w:rPr>
        <w:t>Постановление м</w:t>
      </w:r>
      <w:r w:rsidR="00B032DE" w:rsidRPr="00944895">
        <w:rPr>
          <w:rFonts w:ascii="Times New Roman" w:hAnsi="Times New Roman" w:cs="Times New Roman"/>
          <w:sz w:val="28"/>
          <w:szCs w:val="28"/>
        </w:rPr>
        <w:t>эрии городского округа Тольятти от 10.05.2016 № 1440-п/1</w:t>
      </w:r>
      <w:r w:rsidR="00E001DA" w:rsidRPr="00944895">
        <w:rPr>
          <w:rFonts w:ascii="Times New Roman" w:hAnsi="Times New Roman" w:cs="Times New Roman"/>
          <w:sz w:val="28"/>
          <w:szCs w:val="28"/>
        </w:rPr>
        <w:t xml:space="preserve"> «</w:t>
      </w:r>
      <w:r w:rsidR="00B032DE" w:rsidRPr="00944895">
        <w:rPr>
          <w:rFonts w:ascii="Times New Roman" w:hAnsi="Times New Roman" w:cs="Times New Roman"/>
          <w:bCs/>
          <w:sz w:val="28"/>
          <w:szCs w:val="28"/>
        </w:rPr>
        <w:t>О внесении изменений в постановление мэриигородского</w:t>
      </w:r>
      <w:r w:rsidR="005A0824">
        <w:rPr>
          <w:rFonts w:ascii="Times New Roman" w:hAnsi="Times New Roman" w:cs="Times New Roman"/>
          <w:bCs/>
          <w:sz w:val="28"/>
          <w:szCs w:val="28"/>
        </w:rPr>
        <w:t xml:space="preserve"> округа Тольятти от 08.07.2013</w:t>
      </w:r>
      <w:r w:rsidR="00B032DE" w:rsidRPr="00944895">
        <w:rPr>
          <w:rFonts w:ascii="Times New Roman" w:hAnsi="Times New Roman" w:cs="Times New Roman"/>
          <w:bCs/>
          <w:sz w:val="28"/>
          <w:szCs w:val="28"/>
        </w:rPr>
        <w:t xml:space="preserve"> № </w:t>
      </w:r>
      <w:r w:rsidR="00B032DE" w:rsidRPr="00944895">
        <w:rPr>
          <w:rFonts w:ascii="Times New Roman" w:hAnsi="Times New Roman" w:cs="Times New Roman"/>
          <w:sz w:val="28"/>
          <w:szCs w:val="28"/>
        </w:rPr>
        <w:t xml:space="preserve">2201-п/1 </w:t>
      </w:r>
      <w:r w:rsidR="00B032DE" w:rsidRPr="00944895">
        <w:rPr>
          <w:rFonts w:ascii="Times New Roman" w:hAnsi="Times New Roman" w:cs="Times New Roman"/>
          <w:bCs/>
          <w:sz w:val="28"/>
          <w:szCs w:val="28"/>
        </w:rPr>
        <w:t>«Об утверждении</w:t>
      </w:r>
      <w:r w:rsidR="00990264">
        <w:rPr>
          <w:rFonts w:ascii="Times New Roman" w:hAnsi="Times New Roman" w:cs="Times New Roman"/>
          <w:bCs/>
          <w:sz w:val="28"/>
          <w:szCs w:val="28"/>
        </w:rPr>
        <w:t xml:space="preserve"> а</w:t>
      </w:r>
      <w:r w:rsidR="00B032DE" w:rsidRPr="00944895">
        <w:rPr>
          <w:rFonts w:ascii="Times New Roman" w:hAnsi="Times New Roman" w:cs="Times New Roman"/>
          <w:bCs/>
          <w:sz w:val="28"/>
          <w:szCs w:val="28"/>
        </w:rPr>
        <w:t>дминистративного регламентапредоставления муниципальной услуги «</w:t>
      </w:r>
      <w:r w:rsidR="00B032DE" w:rsidRPr="00944895">
        <w:rPr>
          <w:rFonts w:ascii="Times New Roman" w:hAnsi="Times New Roman" w:cs="Times New Roman"/>
          <w:sz w:val="28"/>
          <w:szCs w:val="28"/>
        </w:rPr>
        <w:t>Включение (отказ от включения) физкультурного и (или) спортивного мероприятия в календарный план физкультурных мероприятий и спортивных мероприятий городского округа Тольятти»</w:t>
      </w:r>
      <w:r w:rsidR="00E72284" w:rsidRPr="00E72284">
        <w:rPr>
          <w:rFonts w:ascii="Times New Roman" w:hAnsi="Times New Roman" w:cs="Times New Roman"/>
          <w:sz w:val="28"/>
          <w:szCs w:val="28"/>
        </w:rPr>
        <w:t xml:space="preserve"> </w:t>
      </w:r>
      <w:r w:rsidR="00B032DE" w:rsidRPr="00944895">
        <w:rPr>
          <w:rFonts w:ascii="Times New Roman" w:hAnsi="Times New Roman" w:cs="Times New Roman"/>
          <w:sz w:val="28"/>
          <w:szCs w:val="28"/>
        </w:rPr>
        <w:t xml:space="preserve">(газета </w:t>
      </w:r>
      <w:r w:rsidR="00E0612E" w:rsidRPr="00944895">
        <w:rPr>
          <w:rFonts w:ascii="Times New Roman" w:hAnsi="Times New Roman" w:cs="Times New Roman"/>
          <w:sz w:val="28"/>
          <w:szCs w:val="28"/>
        </w:rPr>
        <w:t>«</w:t>
      </w:r>
      <w:r w:rsidR="00B032DE" w:rsidRPr="00944895">
        <w:rPr>
          <w:rFonts w:ascii="Times New Roman" w:hAnsi="Times New Roman" w:cs="Times New Roman"/>
          <w:sz w:val="28"/>
          <w:szCs w:val="28"/>
        </w:rPr>
        <w:t>Городские ведомости</w:t>
      </w:r>
      <w:r w:rsidR="00E0612E" w:rsidRPr="00944895">
        <w:rPr>
          <w:rFonts w:ascii="Times New Roman" w:hAnsi="Times New Roman" w:cs="Times New Roman"/>
          <w:sz w:val="28"/>
          <w:szCs w:val="28"/>
        </w:rPr>
        <w:t>»</w:t>
      </w:r>
      <w:r w:rsidR="00B032DE" w:rsidRPr="00944895">
        <w:rPr>
          <w:rFonts w:ascii="Times New Roman" w:hAnsi="Times New Roman" w:cs="Times New Roman"/>
          <w:sz w:val="28"/>
          <w:szCs w:val="28"/>
        </w:rPr>
        <w:t xml:space="preserve">, </w:t>
      </w:r>
      <w:r w:rsidR="00E0612E" w:rsidRPr="00944895">
        <w:rPr>
          <w:rFonts w:ascii="Times New Roman" w:hAnsi="Times New Roman" w:cs="Times New Roman"/>
          <w:sz w:val="28"/>
          <w:szCs w:val="28"/>
        </w:rPr>
        <w:t>2016, 17 мая</w:t>
      </w:r>
      <w:r w:rsidR="00B032DE" w:rsidRPr="00944895">
        <w:rPr>
          <w:rFonts w:ascii="Times New Roman" w:hAnsi="Times New Roman" w:cs="Times New Roman"/>
          <w:sz w:val="28"/>
          <w:szCs w:val="28"/>
        </w:rPr>
        <w:t>)</w:t>
      </w:r>
      <w:r w:rsidR="0037791A">
        <w:rPr>
          <w:rFonts w:ascii="Times New Roman" w:hAnsi="Times New Roman" w:cs="Times New Roman"/>
          <w:sz w:val="28"/>
          <w:szCs w:val="28"/>
        </w:rPr>
        <w:t>;</w:t>
      </w:r>
    </w:p>
    <w:p w14:paraId="2AF1810B" w14:textId="77777777" w:rsidR="00E001DA" w:rsidRPr="00944895" w:rsidRDefault="003658A5" w:rsidP="003658A5">
      <w:pPr>
        <w:tabs>
          <w:tab w:val="left" w:pos="426"/>
        </w:tabs>
        <w:spacing w:line="360" w:lineRule="auto"/>
        <w:ind w:firstLine="993"/>
        <w:jc w:val="both"/>
        <w:rPr>
          <w:rFonts w:ascii="Times New Roman" w:hAnsi="Times New Roman" w:cs="Times New Roman"/>
          <w:sz w:val="28"/>
          <w:szCs w:val="28"/>
        </w:rPr>
      </w:pPr>
      <w:r w:rsidRPr="00944895">
        <w:rPr>
          <w:rFonts w:ascii="Times New Roman" w:hAnsi="Times New Roman" w:cs="Times New Roman"/>
          <w:sz w:val="28"/>
          <w:szCs w:val="28"/>
        </w:rPr>
        <w:t>6</w:t>
      </w:r>
      <w:r w:rsidR="00381BFC" w:rsidRPr="00944895">
        <w:rPr>
          <w:rFonts w:ascii="Times New Roman" w:hAnsi="Times New Roman" w:cs="Times New Roman"/>
          <w:sz w:val="28"/>
          <w:szCs w:val="28"/>
        </w:rPr>
        <w:t>.4</w:t>
      </w:r>
      <w:r w:rsidR="00C833DA" w:rsidRPr="00944895">
        <w:rPr>
          <w:rFonts w:ascii="Times New Roman" w:hAnsi="Times New Roman" w:cs="Times New Roman"/>
          <w:sz w:val="28"/>
          <w:szCs w:val="28"/>
        </w:rPr>
        <w:t>.</w:t>
      </w:r>
      <w:r w:rsidR="00990264">
        <w:rPr>
          <w:rFonts w:ascii="Times New Roman" w:hAnsi="Times New Roman" w:cs="Times New Roman"/>
          <w:sz w:val="28"/>
          <w:szCs w:val="28"/>
        </w:rPr>
        <w:t>Постановление м</w:t>
      </w:r>
      <w:r w:rsidR="00E001DA" w:rsidRPr="00944895">
        <w:rPr>
          <w:rFonts w:ascii="Times New Roman" w:hAnsi="Times New Roman" w:cs="Times New Roman"/>
          <w:sz w:val="28"/>
          <w:szCs w:val="28"/>
        </w:rPr>
        <w:t xml:space="preserve">эрии городского округа Тольятти  от 08.07.2016 </w:t>
      </w:r>
      <w:hyperlink r:id="rId7">
        <w:r w:rsidR="00CC2540" w:rsidRPr="00944895">
          <w:rPr>
            <w:rFonts w:ascii="Times New Roman" w:hAnsi="Times New Roman" w:cs="Times New Roman"/>
            <w:sz w:val="28"/>
            <w:szCs w:val="28"/>
          </w:rPr>
          <w:t>№</w:t>
        </w:r>
        <w:r w:rsidR="00E001DA" w:rsidRPr="00944895">
          <w:rPr>
            <w:rFonts w:ascii="Times New Roman" w:hAnsi="Times New Roman" w:cs="Times New Roman"/>
            <w:sz w:val="28"/>
            <w:szCs w:val="28"/>
          </w:rPr>
          <w:t xml:space="preserve"> 2207-п/1</w:t>
        </w:r>
      </w:hyperlink>
      <w:r w:rsidR="00E001DA" w:rsidRPr="00944895">
        <w:rPr>
          <w:rFonts w:ascii="Times New Roman" w:hAnsi="Times New Roman" w:cs="Times New Roman"/>
          <w:sz w:val="28"/>
          <w:szCs w:val="28"/>
        </w:rPr>
        <w:t xml:space="preserve"> «</w:t>
      </w:r>
      <w:r w:rsidR="00E001DA" w:rsidRPr="00944895">
        <w:rPr>
          <w:rFonts w:ascii="Times New Roman" w:hAnsi="Times New Roman" w:cs="Times New Roman"/>
          <w:bCs/>
          <w:sz w:val="28"/>
          <w:szCs w:val="28"/>
        </w:rPr>
        <w:t>О внесении изменений в постановление мэриигородского</w:t>
      </w:r>
      <w:r w:rsidR="005A0824">
        <w:rPr>
          <w:rFonts w:ascii="Times New Roman" w:hAnsi="Times New Roman" w:cs="Times New Roman"/>
          <w:bCs/>
          <w:sz w:val="28"/>
          <w:szCs w:val="28"/>
        </w:rPr>
        <w:t xml:space="preserve"> округа Тольятти от 08.07.2013</w:t>
      </w:r>
      <w:r w:rsidR="00E001DA" w:rsidRPr="00944895">
        <w:rPr>
          <w:rFonts w:ascii="Times New Roman" w:hAnsi="Times New Roman" w:cs="Times New Roman"/>
          <w:bCs/>
          <w:sz w:val="28"/>
          <w:szCs w:val="28"/>
        </w:rPr>
        <w:t xml:space="preserve"> № </w:t>
      </w:r>
      <w:r w:rsidR="00E001DA" w:rsidRPr="00944895">
        <w:rPr>
          <w:rFonts w:ascii="Times New Roman" w:hAnsi="Times New Roman" w:cs="Times New Roman"/>
          <w:sz w:val="28"/>
          <w:szCs w:val="28"/>
        </w:rPr>
        <w:t xml:space="preserve">2201-п/1 </w:t>
      </w:r>
      <w:r w:rsidR="00E001DA" w:rsidRPr="00944895">
        <w:rPr>
          <w:rFonts w:ascii="Times New Roman" w:hAnsi="Times New Roman" w:cs="Times New Roman"/>
          <w:bCs/>
          <w:sz w:val="28"/>
          <w:szCs w:val="28"/>
        </w:rPr>
        <w:t>«Об утвержденииАдминистративного регламентапредоставления муниципальной услуги «</w:t>
      </w:r>
      <w:r w:rsidR="00E001DA" w:rsidRPr="00944895">
        <w:rPr>
          <w:rFonts w:ascii="Times New Roman" w:hAnsi="Times New Roman" w:cs="Times New Roman"/>
          <w:sz w:val="28"/>
          <w:szCs w:val="28"/>
        </w:rPr>
        <w:t>Включение (отказ от включения) физкультурного и (или) спортивного мероприятия в календарный план физкультурных мероприятий и спортивных мероприятий городского округа Тольятти»</w:t>
      </w:r>
      <w:r w:rsidR="00E72284" w:rsidRPr="00E72284">
        <w:rPr>
          <w:rFonts w:ascii="Times New Roman" w:hAnsi="Times New Roman" w:cs="Times New Roman"/>
          <w:sz w:val="28"/>
          <w:szCs w:val="28"/>
        </w:rPr>
        <w:t xml:space="preserve"> </w:t>
      </w:r>
      <w:r w:rsidR="00E001DA" w:rsidRPr="00944895">
        <w:rPr>
          <w:rFonts w:ascii="Times New Roman" w:hAnsi="Times New Roman" w:cs="Times New Roman"/>
          <w:sz w:val="28"/>
          <w:szCs w:val="28"/>
        </w:rPr>
        <w:t xml:space="preserve">(газета </w:t>
      </w:r>
      <w:r w:rsidR="00133F46" w:rsidRPr="00944895">
        <w:rPr>
          <w:rFonts w:ascii="Times New Roman" w:hAnsi="Times New Roman" w:cs="Times New Roman"/>
          <w:sz w:val="28"/>
          <w:szCs w:val="28"/>
        </w:rPr>
        <w:t>«</w:t>
      </w:r>
      <w:r w:rsidR="00E001DA" w:rsidRPr="00944895">
        <w:rPr>
          <w:rFonts w:ascii="Times New Roman" w:hAnsi="Times New Roman" w:cs="Times New Roman"/>
          <w:sz w:val="28"/>
          <w:szCs w:val="28"/>
        </w:rPr>
        <w:t>Городс</w:t>
      </w:r>
      <w:r w:rsidR="00C833DA" w:rsidRPr="00944895">
        <w:rPr>
          <w:rFonts w:ascii="Times New Roman" w:hAnsi="Times New Roman" w:cs="Times New Roman"/>
          <w:sz w:val="28"/>
          <w:szCs w:val="28"/>
        </w:rPr>
        <w:t>кие ведомости</w:t>
      </w:r>
      <w:r w:rsidR="00133F46" w:rsidRPr="00944895">
        <w:rPr>
          <w:rFonts w:ascii="Times New Roman" w:hAnsi="Times New Roman" w:cs="Times New Roman"/>
          <w:sz w:val="28"/>
          <w:szCs w:val="28"/>
        </w:rPr>
        <w:t>», 2016</w:t>
      </w:r>
      <w:r w:rsidR="00C833DA" w:rsidRPr="00944895">
        <w:rPr>
          <w:rFonts w:ascii="Times New Roman" w:hAnsi="Times New Roman" w:cs="Times New Roman"/>
          <w:sz w:val="28"/>
          <w:szCs w:val="28"/>
        </w:rPr>
        <w:t>,</w:t>
      </w:r>
      <w:r w:rsidR="003429E2" w:rsidRPr="00944895">
        <w:rPr>
          <w:rFonts w:ascii="Times New Roman" w:eastAsiaTheme="minorHAnsi" w:hAnsi="Times New Roman" w:cs="Times New Roman"/>
          <w:sz w:val="28"/>
          <w:szCs w:val="28"/>
          <w:lang w:eastAsia="en-US"/>
        </w:rPr>
        <w:t xml:space="preserve"> 15 июля</w:t>
      </w:r>
      <w:r w:rsidR="00E001DA" w:rsidRPr="00944895">
        <w:rPr>
          <w:rFonts w:ascii="Times New Roman" w:hAnsi="Times New Roman" w:cs="Times New Roman"/>
          <w:sz w:val="28"/>
          <w:szCs w:val="28"/>
        </w:rPr>
        <w:t>)</w:t>
      </w:r>
      <w:r w:rsidR="0037791A">
        <w:rPr>
          <w:rFonts w:ascii="Times New Roman" w:hAnsi="Times New Roman" w:cs="Times New Roman"/>
          <w:sz w:val="28"/>
          <w:szCs w:val="28"/>
        </w:rPr>
        <w:t>;</w:t>
      </w:r>
    </w:p>
    <w:p w14:paraId="0DF04D1B" w14:textId="77777777" w:rsidR="00286077" w:rsidRPr="00944895" w:rsidRDefault="003658A5" w:rsidP="003658A5">
      <w:pPr>
        <w:autoSpaceDE w:val="0"/>
        <w:autoSpaceDN w:val="0"/>
        <w:adjustRightInd w:val="0"/>
        <w:spacing w:line="360" w:lineRule="auto"/>
        <w:ind w:firstLine="993"/>
        <w:jc w:val="both"/>
        <w:rPr>
          <w:rFonts w:ascii="Times New Roman" w:eastAsiaTheme="minorHAnsi" w:hAnsi="Times New Roman" w:cs="Times New Roman"/>
          <w:sz w:val="28"/>
          <w:szCs w:val="28"/>
          <w:lang w:eastAsia="en-US"/>
        </w:rPr>
      </w:pPr>
      <w:r w:rsidRPr="00944895">
        <w:rPr>
          <w:rFonts w:ascii="Times New Roman" w:hAnsi="Times New Roman" w:cs="Times New Roman"/>
          <w:sz w:val="28"/>
          <w:szCs w:val="28"/>
        </w:rPr>
        <w:t>6</w:t>
      </w:r>
      <w:r w:rsidR="00381BFC" w:rsidRPr="00944895">
        <w:rPr>
          <w:rFonts w:ascii="Times New Roman" w:hAnsi="Times New Roman" w:cs="Times New Roman"/>
          <w:sz w:val="28"/>
          <w:szCs w:val="28"/>
        </w:rPr>
        <w:t>.5</w:t>
      </w:r>
      <w:r w:rsidR="00990264">
        <w:rPr>
          <w:rFonts w:ascii="Times New Roman" w:hAnsi="Times New Roman" w:cs="Times New Roman"/>
          <w:sz w:val="28"/>
          <w:szCs w:val="28"/>
        </w:rPr>
        <w:t>. Постановление м</w:t>
      </w:r>
      <w:r w:rsidR="00E001DA" w:rsidRPr="00944895">
        <w:rPr>
          <w:rFonts w:ascii="Times New Roman" w:hAnsi="Times New Roman" w:cs="Times New Roman"/>
          <w:sz w:val="28"/>
          <w:szCs w:val="28"/>
        </w:rPr>
        <w:t xml:space="preserve">эрии городского округа Тольятти от 14.12.2016 </w:t>
      </w:r>
      <w:hyperlink r:id="rId8">
        <w:r w:rsidR="00C833DA" w:rsidRPr="00944895">
          <w:rPr>
            <w:rFonts w:ascii="Times New Roman" w:hAnsi="Times New Roman" w:cs="Times New Roman"/>
            <w:sz w:val="28"/>
            <w:szCs w:val="28"/>
          </w:rPr>
          <w:t>№</w:t>
        </w:r>
        <w:r w:rsidR="00E001DA" w:rsidRPr="00944895">
          <w:rPr>
            <w:rFonts w:ascii="Times New Roman" w:hAnsi="Times New Roman" w:cs="Times New Roman"/>
            <w:sz w:val="28"/>
            <w:szCs w:val="28"/>
          </w:rPr>
          <w:t xml:space="preserve"> 4254-п/1</w:t>
        </w:r>
      </w:hyperlink>
      <w:r w:rsidR="00E001DA" w:rsidRPr="00944895">
        <w:rPr>
          <w:rFonts w:ascii="Times New Roman" w:hAnsi="Times New Roman" w:cs="Times New Roman"/>
          <w:sz w:val="28"/>
          <w:szCs w:val="28"/>
        </w:rPr>
        <w:t xml:space="preserve"> «</w:t>
      </w:r>
      <w:r w:rsidR="00E001DA" w:rsidRPr="00944895">
        <w:rPr>
          <w:rFonts w:ascii="Times New Roman" w:hAnsi="Times New Roman" w:cs="Times New Roman"/>
          <w:bCs/>
          <w:sz w:val="28"/>
          <w:szCs w:val="28"/>
        </w:rPr>
        <w:t>О внесении изменений в постановление мэриигородского</w:t>
      </w:r>
      <w:r w:rsidR="00536395">
        <w:rPr>
          <w:rFonts w:ascii="Times New Roman" w:hAnsi="Times New Roman" w:cs="Times New Roman"/>
          <w:bCs/>
          <w:sz w:val="28"/>
          <w:szCs w:val="28"/>
        </w:rPr>
        <w:t xml:space="preserve"> округа Тольятти от 08.07.2013</w:t>
      </w:r>
      <w:r w:rsidR="00E001DA" w:rsidRPr="00944895">
        <w:rPr>
          <w:rFonts w:ascii="Times New Roman" w:hAnsi="Times New Roman" w:cs="Times New Roman"/>
          <w:bCs/>
          <w:sz w:val="28"/>
          <w:szCs w:val="28"/>
        </w:rPr>
        <w:t xml:space="preserve"> № </w:t>
      </w:r>
      <w:r w:rsidR="00E001DA" w:rsidRPr="00944895">
        <w:rPr>
          <w:rFonts w:ascii="Times New Roman" w:hAnsi="Times New Roman" w:cs="Times New Roman"/>
          <w:sz w:val="28"/>
          <w:szCs w:val="28"/>
        </w:rPr>
        <w:t xml:space="preserve">2201-п/1 </w:t>
      </w:r>
      <w:r w:rsidR="00E001DA" w:rsidRPr="00944895">
        <w:rPr>
          <w:rFonts w:ascii="Times New Roman" w:hAnsi="Times New Roman" w:cs="Times New Roman"/>
          <w:bCs/>
          <w:sz w:val="28"/>
          <w:szCs w:val="28"/>
        </w:rPr>
        <w:t>«Об утверждении</w:t>
      </w:r>
      <w:r w:rsidR="00E72284" w:rsidRPr="00E72284">
        <w:rPr>
          <w:rFonts w:ascii="Times New Roman" w:hAnsi="Times New Roman" w:cs="Times New Roman"/>
          <w:bCs/>
          <w:sz w:val="28"/>
          <w:szCs w:val="28"/>
        </w:rPr>
        <w:t xml:space="preserve"> </w:t>
      </w:r>
      <w:r w:rsidR="00E001DA" w:rsidRPr="00944895">
        <w:rPr>
          <w:rFonts w:ascii="Times New Roman" w:hAnsi="Times New Roman" w:cs="Times New Roman"/>
          <w:bCs/>
          <w:sz w:val="28"/>
          <w:szCs w:val="28"/>
        </w:rPr>
        <w:t>Административного регламента</w:t>
      </w:r>
      <w:r w:rsidR="00E72284" w:rsidRPr="00E72284">
        <w:rPr>
          <w:rFonts w:ascii="Times New Roman" w:hAnsi="Times New Roman" w:cs="Times New Roman"/>
          <w:bCs/>
          <w:sz w:val="28"/>
          <w:szCs w:val="28"/>
        </w:rPr>
        <w:t xml:space="preserve"> </w:t>
      </w:r>
      <w:r w:rsidR="00E001DA" w:rsidRPr="00944895">
        <w:rPr>
          <w:rFonts w:ascii="Times New Roman" w:hAnsi="Times New Roman" w:cs="Times New Roman"/>
          <w:bCs/>
          <w:sz w:val="28"/>
          <w:szCs w:val="28"/>
        </w:rPr>
        <w:t>предоставления муниципальной услуги «</w:t>
      </w:r>
      <w:r w:rsidR="00E001DA" w:rsidRPr="00944895">
        <w:rPr>
          <w:rFonts w:ascii="Times New Roman" w:hAnsi="Times New Roman" w:cs="Times New Roman"/>
          <w:sz w:val="28"/>
          <w:szCs w:val="28"/>
        </w:rPr>
        <w:t>Включение (отказ от включения) физкультурного и (или) спортивного мероприятия в календарный план физкультурных мероприятий и спортивных мероприятий городского округа Тольятти»</w:t>
      </w:r>
      <w:r w:rsidR="00E72284" w:rsidRPr="00E72284">
        <w:rPr>
          <w:rFonts w:ascii="Times New Roman" w:hAnsi="Times New Roman" w:cs="Times New Roman"/>
          <w:sz w:val="28"/>
          <w:szCs w:val="28"/>
        </w:rPr>
        <w:t xml:space="preserve"> </w:t>
      </w:r>
      <w:r w:rsidR="00286077" w:rsidRPr="00944895">
        <w:rPr>
          <w:rFonts w:ascii="Times New Roman" w:eastAsiaTheme="minorHAnsi" w:hAnsi="Times New Roman" w:cs="Times New Roman"/>
          <w:sz w:val="28"/>
          <w:szCs w:val="28"/>
          <w:lang w:eastAsia="en-US"/>
        </w:rPr>
        <w:t xml:space="preserve">(газета </w:t>
      </w:r>
      <w:r w:rsidR="00133F46" w:rsidRPr="00944895">
        <w:rPr>
          <w:rFonts w:ascii="Times New Roman" w:eastAsiaTheme="minorHAnsi" w:hAnsi="Times New Roman" w:cs="Times New Roman"/>
          <w:sz w:val="28"/>
          <w:szCs w:val="28"/>
          <w:lang w:eastAsia="en-US"/>
        </w:rPr>
        <w:t>«</w:t>
      </w:r>
      <w:r w:rsidR="00286077" w:rsidRPr="00944895">
        <w:rPr>
          <w:rFonts w:ascii="Times New Roman" w:eastAsiaTheme="minorHAnsi" w:hAnsi="Times New Roman" w:cs="Times New Roman"/>
          <w:sz w:val="28"/>
          <w:szCs w:val="28"/>
          <w:lang w:eastAsia="en-US"/>
        </w:rPr>
        <w:t>Городские ведомости</w:t>
      </w:r>
      <w:r w:rsidR="00133F46" w:rsidRPr="00944895">
        <w:rPr>
          <w:rFonts w:ascii="Times New Roman" w:eastAsiaTheme="minorHAnsi" w:hAnsi="Times New Roman" w:cs="Times New Roman"/>
          <w:sz w:val="28"/>
          <w:szCs w:val="28"/>
          <w:lang w:eastAsia="en-US"/>
        </w:rPr>
        <w:t>»</w:t>
      </w:r>
      <w:r w:rsidR="00286077" w:rsidRPr="00944895">
        <w:rPr>
          <w:rFonts w:ascii="Times New Roman" w:eastAsiaTheme="minorHAnsi" w:hAnsi="Times New Roman" w:cs="Times New Roman"/>
          <w:sz w:val="28"/>
          <w:szCs w:val="28"/>
          <w:lang w:eastAsia="en-US"/>
        </w:rPr>
        <w:t xml:space="preserve">, </w:t>
      </w:r>
      <w:r w:rsidR="00133F46" w:rsidRPr="00944895">
        <w:rPr>
          <w:rFonts w:ascii="Times New Roman" w:hAnsi="Times New Roman" w:cs="Times New Roman"/>
          <w:sz w:val="28"/>
          <w:szCs w:val="28"/>
        </w:rPr>
        <w:t>2016</w:t>
      </w:r>
      <w:r w:rsidR="00286077" w:rsidRPr="00944895">
        <w:rPr>
          <w:rFonts w:ascii="Times New Roman" w:eastAsiaTheme="minorHAnsi" w:hAnsi="Times New Roman" w:cs="Times New Roman"/>
          <w:sz w:val="28"/>
          <w:szCs w:val="28"/>
          <w:lang w:eastAsia="en-US"/>
        </w:rPr>
        <w:t xml:space="preserve">, </w:t>
      </w:r>
      <w:r w:rsidR="003429E2" w:rsidRPr="00944895">
        <w:rPr>
          <w:rFonts w:ascii="Times New Roman" w:eastAsiaTheme="minorHAnsi" w:hAnsi="Times New Roman" w:cs="Times New Roman"/>
          <w:sz w:val="28"/>
          <w:szCs w:val="28"/>
          <w:lang w:eastAsia="en-US"/>
        </w:rPr>
        <w:t>16 декабря</w:t>
      </w:r>
      <w:r w:rsidR="00286077" w:rsidRPr="00944895">
        <w:rPr>
          <w:rFonts w:ascii="Times New Roman" w:eastAsiaTheme="minorHAnsi" w:hAnsi="Times New Roman" w:cs="Times New Roman"/>
          <w:sz w:val="28"/>
          <w:szCs w:val="28"/>
          <w:lang w:eastAsia="en-US"/>
        </w:rPr>
        <w:t>)</w:t>
      </w:r>
      <w:r w:rsidR="0037791A">
        <w:rPr>
          <w:rFonts w:ascii="Times New Roman" w:eastAsiaTheme="minorHAnsi" w:hAnsi="Times New Roman" w:cs="Times New Roman"/>
          <w:sz w:val="28"/>
          <w:szCs w:val="28"/>
          <w:lang w:eastAsia="en-US"/>
        </w:rPr>
        <w:t>;</w:t>
      </w:r>
    </w:p>
    <w:p w14:paraId="56CAAA92" w14:textId="77777777" w:rsidR="00E001DA" w:rsidRPr="00944895" w:rsidRDefault="003658A5" w:rsidP="003658A5">
      <w:pPr>
        <w:autoSpaceDE w:val="0"/>
        <w:autoSpaceDN w:val="0"/>
        <w:adjustRightInd w:val="0"/>
        <w:spacing w:line="360" w:lineRule="auto"/>
        <w:ind w:firstLine="993"/>
        <w:jc w:val="both"/>
        <w:rPr>
          <w:rFonts w:ascii="Times New Roman" w:hAnsi="Times New Roman" w:cs="Times New Roman"/>
          <w:sz w:val="28"/>
          <w:szCs w:val="28"/>
        </w:rPr>
      </w:pPr>
      <w:r w:rsidRPr="00944895">
        <w:rPr>
          <w:rFonts w:ascii="Times New Roman" w:hAnsi="Times New Roman" w:cs="Times New Roman"/>
          <w:sz w:val="28"/>
          <w:szCs w:val="28"/>
        </w:rPr>
        <w:t>6</w:t>
      </w:r>
      <w:r w:rsidR="00381BFC" w:rsidRPr="00944895">
        <w:rPr>
          <w:rFonts w:ascii="Times New Roman" w:hAnsi="Times New Roman" w:cs="Times New Roman"/>
          <w:sz w:val="28"/>
          <w:szCs w:val="28"/>
        </w:rPr>
        <w:t>.6</w:t>
      </w:r>
      <w:r w:rsidR="00C833DA" w:rsidRPr="00944895">
        <w:rPr>
          <w:rFonts w:ascii="Times New Roman" w:hAnsi="Times New Roman" w:cs="Times New Roman"/>
          <w:sz w:val="28"/>
          <w:szCs w:val="28"/>
        </w:rPr>
        <w:t>.</w:t>
      </w:r>
      <w:r w:rsidR="00CC2540" w:rsidRPr="00944895">
        <w:rPr>
          <w:rFonts w:ascii="Times New Roman" w:hAnsi="Times New Roman" w:cs="Times New Roman"/>
          <w:sz w:val="28"/>
          <w:szCs w:val="28"/>
        </w:rPr>
        <w:t xml:space="preserve"> Постановление администрациигородского округа Тольяттиот 31.01.2018 </w:t>
      </w:r>
      <w:hyperlink r:id="rId9">
        <w:r w:rsidR="00CC2540" w:rsidRPr="00944895">
          <w:rPr>
            <w:rStyle w:val="a6"/>
            <w:rFonts w:ascii="Times New Roman" w:hAnsi="Times New Roman" w:cs="Times New Roman"/>
            <w:color w:val="auto"/>
            <w:sz w:val="28"/>
            <w:szCs w:val="28"/>
            <w:u w:val="none"/>
          </w:rPr>
          <w:t>№ 219-п/1</w:t>
        </w:r>
      </w:hyperlink>
      <w:r w:rsidR="00CC2540" w:rsidRPr="00944895">
        <w:rPr>
          <w:rFonts w:ascii="Times New Roman" w:hAnsi="Times New Roman" w:cs="Times New Roman"/>
          <w:sz w:val="28"/>
          <w:szCs w:val="28"/>
        </w:rPr>
        <w:t>«</w:t>
      </w:r>
      <w:r w:rsidR="00CC2540" w:rsidRPr="00944895">
        <w:rPr>
          <w:rFonts w:ascii="Times New Roman" w:hAnsi="Times New Roman" w:cs="Times New Roman"/>
          <w:bCs/>
          <w:sz w:val="28"/>
          <w:szCs w:val="28"/>
        </w:rPr>
        <w:t>О внесении изменений в постановление мэриигородского</w:t>
      </w:r>
      <w:r w:rsidR="00536395">
        <w:rPr>
          <w:rFonts w:ascii="Times New Roman" w:hAnsi="Times New Roman" w:cs="Times New Roman"/>
          <w:bCs/>
          <w:sz w:val="28"/>
          <w:szCs w:val="28"/>
        </w:rPr>
        <w:t xml:space="preserve"> округа Тольятти от 08.07.2013</w:t>
      </w:r>
      <w:r w:rsidR="00CC2540" w:rsidRPr="00944895">
        <w:rPr>
          <w:rFonts w:ascii="Times New Roman" w:hAnsi="Times New Roman" w:cs="Times New Roman"/>
          <w:bCs/>
          <w:sz w:val="28"/>
          <w:szCs w:val="28"/>
        </w:rPr>
        <w:t xml:space="preserve"> № </w:t>
      </w:r>
      <w:r w:rsidR="00CC2540" w:rsidRPr="00944895">
        <w:rPr>
          <w:rFonts w:ascii="Times New Roman" w:hAnsi="Times New Roman" w:cs="Times New Roman"/>
          <w:sz w:val="28"/>
          <w:szCs w:val="28"/>
        </w:rPr>
        <w:t xml:space="preserve">2201-п/1 </w:t>
      </w:r>
      <w:r w:rsidR="00CC2540" w:rsidRPr="00944895">
        <w:rPr>
          <w:rFonts w:ascii="Times New Roman" w:hAnsi="Times New Roman" w:cs="Times New Roman"/>
          <w:bCs/>
          <w:sz w:val="28"/>
          <w:szCs w:val="28"/>
        </w:rPr>
        <w:t>«Об утверждении</w:t>
      </w:r>
      <w:r w:rsidR="00E72284" w:rsidRPr="00E72284">
        <w:rPr>
          <w:rFonts w:ascii="Times New Roman" w:hAnsi="Times New Roman" w:cs="Times New Roman"/>
          <w:bCs/>
          <w:sz w:val="28"/>
          <w:szCs w:val="28"/>
        </w:rPr>
        <w:t xml:space="preserve"> </w:t>
      </w:r>
      <w:r w:rsidR="00CC2540" w:rsidRPr="00944895">
        <w:rPr>
          <w:rFonts w:ascii="Times New Roman" w:hAnsi="Times New Roman" w:cs="Times New Roman"/>
          <w:bCs/>
          <w:sz w:val="28"/>
          <w:szCs w:val="28"/>
        </w:rPr>
        <w:t>Административного регламента</w:t>
      </w:r>
      <w:r w:rsidR="00E72284" w:rsidRPr="00E72284">
        <w:rPr>
          <w:rFonts w:ascii="Times New Roman" w:hAnsi="Times New Roman" w:cs="Times New Roman"/>
          <w:bCs/>
          <w:sz w:val="28"/>
          <w:szCs w:val="28"/>
        </w:rPr>
        <w:t xml:space="preserve"> </w:t>
      </w:r>
      <w:r w:rsidR="00CC2540" w:rsidRPr="00944895">
        <w:rPr>
          <w:rFonts w:ascii="Times New Roman" w:hAnsi="Times New Roman" w:cs="Times New Roman"/>
          <w:bCs/>
          <w:sz w:val="28"/>
          <w:szCs w:val="28"/>
        </w:rPr>
        <w:t>предоставления муниципальной услуги «</w:t>
      </w:r>
      <w:r w:rsidR="00CC2540" w:rsidRPr="00944895">
        <w:rPr>
          <w:rFonts w:ascii="Times New Roman" w:hAnsi="Times New Roman" w:cs="Times New Roman"/>
          <w:sz w:val="28"/>
          <w:szCs w:val="28"/>
        </w:rPr>
        <w:t>Включение (отказ от включения) физкультурного и (или) спортивного мероприятия в календарный план физкультурных мероприятий и спортивных мероприятий городского округа Тольятти»</w:t>
      </w:r>
      <w:r w:rsidR="00E72284" w:rsidRPr="00E72284">
        <w:rPr>
          <w:rFonts w:ascii="Times New Roman" w:hAnsi="Times New Roman" w:cs="Times New Roman"/>
          <w:sz w:val="28"/>
          <w:szCs w:val="28"/>
        </w:rPr>
        <w:t xml:space="preserve"> </w:t>
      </w:r>
      <w:r w:rsidR="00CC2540" w:rsidRPr="00944895">
        <w:rPr>
          <w:rFonts w:ascii="Times New Roman" w:hAnsi="Times New Roman" w:cs="Times New Roman"/>
          <w:sz w:val="28"/>
          <w:szCs w:val="28"/>
        </w:rPr>
        <w:t xml:space="preserve">(газета </w:t>
      </w:r>
      <w:r w:rsidR="00133F46" w:rsidRPr="00944895">
        <w:rPr>
          <w:rFonts w:ascii="Times New Roman" w:hAnsi="Times New Roman" w:cs="Times New Roman"/>
          <w:sz w:val="28"/>
          <w:szCs w:val="28"/>
        </w:rPr>
        <w:t>«</w:t>
      </w:r>
      <w:r w:rsidR="00CC2540" w:rsidRPr="00944895">
        <w:rPr>
          <w:rFonts w:ascii="Times New Roman" w:hAnsi="Times New Roman" w:cs="Times New Roman"/>
          <w:sz w:val="28"/>
          <w:szCs w:val="28"/>
        </w:rPr>
        <w:t>Городские ведомости</w:t>
      </w:r>
      <w:r w:rsidR="00133F46" w:rsidRPr="00944895">
        <w:rPr>
          <w:rFonts w:ascii="Times New Roman" w:hAnsi="Times New Roman" w:cs="Times New Roman"/>
          <w:sz w:val="28"/>
          <w:szCs w:val="28"/>
        </w:rPr>
        <w:t xml:space="preserve">», </w:t>
      </w:r>
      <w:r w:rsidR="00210108" w:rsidRPr="00944895">
        <w:rPr>
          <w:rFonts w:ascii="Times New Roman" w:eastAsiaTheme="minorHAnsi" w:hAnsi="Times New Roman" w:cs="Times New Roman"/>
          <w:sz w:val="28"/>
          <w:szCs w:val="28"/>
          <w:lang w:eastAsia="en-US"/>
        </w:rPr>
        <w:t>2018, 9 февраля</w:t>
      </w:r>
      <w:r w:rsidR="00CC2540" w:rsidRPr="00944895">
        <w:rPr>
          <w:rFonts w:ascii="Times New Roman" w:hAnsi="Times New Roman" w:cs="Times New Roman"/>
          <w:sz w:val="28"/>
          <w:szCs w:val="28"/>
        </w:rPr>
        <w:t>)</w:t>
      </w:r>
      <w:r w:rsidR="0037791A">
        <w:rPr>
          <w:rFonts w:ascii="Times New Roman" w:hAnsi="Times New Roman" w:cs="Times New Roman"/>
          <w:sz w:val="28"/>
          <w:szCs w:val="28"/>
        </w:rPr>
        <w:t>;</w:t>
      </w:r>
    </w:p>
    <w:p w14:paraId="37FE91DC" w14:textId="77777777" w:rsidR="00CC2540" w:rsidRPr="00944895" w:rsidRDefault="003658A5" w:rsidP="003658A5">
      <w:pPr>
        <w:autoSpaceDE w:val="0"/>
        <w:autoSpaceDN w:val="0"/>
        <w:adjustRightInd w:val="0"/>
        <w:spacing w:line="360" w:lineRule="auto"/>
        <w:ind w:firstLine="993"/>
        <w:jc w:val="both"/>
        <w:rPr>
          <w:rFonts w:ascii="Times New Roman" w:hAnsi="Times New Roman" w:cs="Times New Roman"/>
          <w:sz w:val="28"/>
          <w:szCs w:val="28"/>
        </w:rPr>
      </w:pPr>
      <w:r w:rsidRPr="00944895">
        <w:rPr>
          <w:rFonts w:ascii="Times New Roman" w:hAnsi="Times New Roman" w:cs="Times New Roman"/>
          <w:sz w:val="28"/>
          <w:szCs w:val="28"/>
        </w:rPr>
        <w:lastRenderedPageBreak/>
        <w:t>6</w:t>
      </w:r>
      <w:r w:rsidR="00381BFC" w:rsidRPr="00944895">
        <w:rPr>
          <w:rFonts w:ascii="Times New Roman" w:hAnsi="Times New Roman" w:cs="Times New Roman"/>
          <w:sz w:val="28"/>
          <w:szCs w:val="28"/>
        </w:rPr>
        <w:t>.7</w:t>
      </w:r>
      <w:r w:rsidR="00C833DA" w:rsidRPr="00944895">
        <w:rPr>
          <w:rFonts w:ascii="Times New Roman" w:hAnsi="Times New Roman" w:cs="Times New Roman"/>
          <w:sz w:val="28"/>
          <w:szCs w:val="28"/>
        </w:rPr>
        <w:t>.</w:t>
      </w:r>
      <w:r w:rsidR="00CC2540" w:rsidRPr="00944895">
        <w:rPr>
          <w:rFonts w:ascii="Times New Roman" w:hAnsi="Times New Roman" w:cs="Times New Roman"/>
          <w:sz w:val="28"/>
          <w:szCs w:val="28"/>
        </w:rPr>
        <w:t xml:space="preserve"> Постановление администрациигородского округа Тольяттиот 30.08.2021 </w:t>
      </w:r>
      <w:hyperlink r:id="rId10">
        <w:r w:rsidR="00CC2540" w:rsidRPr="00944895">
          <w:rPr>
            <w:rStyle w:val="a6"/>
            <w:rFonts w:ascii="Times New Roman" w:hAnsi="Times New Roman" w:cs="Times New Roman"/>
            <w:color w:val="auto"/>
            <w:sz w:val="28"/>
            <w:szCs w:val="28"/>
            <w:u w:val="none"/>
          </w:rPr>
          <w:t>№ 2933-п/1</w:t>
        </w:r>
      </w:hyperlink>
      <w:r w:rsidR="00CC2540" w:rsidRPr="00944895">
        <w:rPr>
          <w:rFonts w:ascii="Times New Roman" w:hAnsi="Times New Roman" w:cs="Times New Roman"/>
          <w:sz w:val="28"/>
          <w:szCs w:val="28"/>
        </w:rPr>
        <w:t>«</w:t>
      </w:r>
      <w:r w:rsidR="00CC2540" w:rsidRPr="00944895">
        <w:rPr>
          <w:rFonts w:ascii="Times New Roman" w:hAnsi="Times New Roman" w:cs="Times New Roman"/>
          <w:bCs/>
          <w:sz w:val="28"/>
          <w:szCs w:val="28"/>
        </w:rPr>
        <w:t>О внесении изменений в постановление мэриигородского</w:t>
      </w:r>
      <w:r w:rsidR="00536395">
        <w:rPr>
          <w:rFonts w:ascii="Times New Roman" w:hAnsi="Times New Roman" w:cs="Times New Roman"/>
          <w:bCs/>
          <w:sz w:val="28"/>
          <w:szCs w:val="28"/>
        </w:rPr>
        <w:t xml:space="preserve"> округа Тольятти от 08.07.2013</w:t>
      </w:r>
      <w:r w:rsidR="00CC2540" w:rsidRPr="00944895">
        <w:rPr>
          <w:rFonts w:ascii="Times New Roman" w:hAnsi="Times New Roman" w:cs="Times New Roman"/>
          <w:bCs/>
          <w:sz w:val="28"/>
          <w:szCs w:val="28"/>
        </w:rPr>
        <w:t xml:space="preserve"> № </w:t>
      </w:r>
      <w:r w:rsidR="00CC2540" w:rsidRPr="00944895">
        <w:rPr>
          <w:rFonts w:ascii="Times New Roman" w:hAnsi="Times New Roman" w:cs="Times New Roman"/>
          <w:sz w:val="28"/>
          <w:szCs w:val="28"/>
        </w:rPr>
        <w:t xml:space="preserve">2201-п/1 </w:t>
      </w:r>
      <w:r w:rsidR="00CC2540" w:rsidRPr="00944895">
        <w:rPr>
          <w:rFonts w:ascii="Times New Roman" w:hAnsi="Times New Roman" w:cs="Times New Roman"/>
          <w:bCs/>
          <w:sz w:val="28"/>
          <w:szCs w:val="28"/>
        </w:rPr>
        <w:t>«Об утверждении</w:t>
      </w:r>
      <w:r w:rsidR="00E72284" w:rsidRPr="00E72284">
        <w:rPr>
          <w:rFonts w:ascii="Times New Roman" w:hAnsi="Times New Roman" w:cs="Times New Roman"/>
          <w:bCs/>
          <w:sz w:val="28"/>
          <w:szCs w:val="28"/>
        </w:rPr>
        <w:t xml:space="preserve"> </w:t>
      </w:r>
      <w:r w:rsidR="00CC2540" w:rsidRPr="00944895">
        <w:rPr>
          <w:rFonts w:ascii="Times New Roman" w:hAnsi="Times New Roman" w:cs="Times New Roman"/>
          <w:bCs/>
          <w:sz w:val="28"/>
          <w:szCs w:val="28"/>
        </w:rPr>
        <w:t>Административного регламента</w:t>
      </w:r>
      <w:r w:rsidR="00E72284" w:rsidRPr="00E72284">
        <w:rPr>
          <w:rFonts w:ascii="Times New Roman" w:hAnsi="Times New Roman" w:cs="Times New Roman"/>
          <w:bCs/>
          <w:sz w:val="28"/>
          <w:szCs w:val="28"/>
        </w:rPr>
        <w:t xml:space="preserve"> </w:t>
      </w:r>
      <w:r w:rsidR="00CC2540" w:rsidRPr="00944895">
        <w:rPr>
          <w:rFonts w:ascii="Times New Roman" w:hAnsi="Times New Roman" w:cs="Times New Roman"/>
          <w:bCs/>
          <w:sz w:val="28"/>
          <w:szCs w:val="28"/>
        </w:rPr>
        <w:t>предоставления муниципальной услуги «</w:t>
      </w:r>
      <w:r w:rsidR="00CC2540" w:rsidRPr="00944895">
        <w:rPr>
          <w:rFonts w:ascii="Times New Roman" w:hAnsi="Times New Roman" w:cs="Times New Roman"/>
          <w:sz w:val="28"/>
          <w:szCs w:val="28"/>
        </w:rPr>
        <w:t xml:space="preserve">Включение (отказ от включения) физкультурного и (или) спортивного мероприятия в календарный план физкультурных мероприятий и спортивных мероприятий городского округа Тольятти»(газета </w:t>
      </w:r>
      <w:r w:rsidR="00133F46" w:rsidRPr="00944895">
        <w:rPr>
          <w:rFonts w:ascii="Times New Roman" w:hAnsi="Times New Roman" w:cs="Times New Roman"/>
          <w:sz w:val="28"/>
          <w:szCs w:val="28"/>
        </w:rPr>
        <w:t>«</w:t>
      </w:r>
      <w:r w:rsidR="00CC2540" w:rsidRPr="00944895">
        <w:rPr>
          <w:rFonts w:ascii="Times New Roman" w:hAnsi="Times New Roman" w:cs="Times New Roman"/>
          <w:sz w:val="28"/>
          <w:szCs w:val="28"/>
        </w:rPr>
        <w:t>Городские ведомости</w:t>
      </w:r>
      <w:r w:rsidR="00133F46" w:rsidRPr="00944895">
        <w:rPr>
          <w:rFonts w:ascii="Times New Roman" w:hAnsi="Times New Roman" w:cs="Times New Roman"/>
          <w:sz w:val="28"/>
          <w:szCs w:val="28"/>
        </w:rPr>
        <w:t>»,</w:t>
      </w:r>
      <w:r w:rsidR="00210108" w:rsidRPr="00944895">
        <w:rPr>
          <w:rFonts w:ascii="Times New Roman" w:eastAsiaTheme="minorHAnsi" w:hAnsi="Times New Roman" w:cs="Times New Roman"/>
          <w:sz w:val="28"/>
          <w:szCs w:val="28"/>
          <w:lang w:eastAsia="en-US"/>
        </w:rPr>
        <w:t>2021, 31 августа</w:t>
      </w:r>
      <w:r w:rsidR="00CC2540" w:rsidRPr="00944895">
        <w:rPr>
          <w:rFonts w:ascii="Times New Roman" w:hAnsi="Times New Roman" w:cs="Times New Roman"/>
          <w:sz w:val="28"/>
          <w:szCs w:val="28"/>
        </w:rPr>
        <w:t>)</w:t>
      </w:r>
      <w:r w:rsidR="0037791A">
        <w:rPr>
          <w:rFonts w:ascii="Times New Roman" w:hAnsi="Times New Roman" w:cs="Times New Roman"/>
          <w:sz w:val="28"/>
          <w:szCs w:val="28"/>
        </w:rPr>
        <w:t>;</w:t>
      </w:r>
    </w:p>
    <w:p w14:paraId="3C2E7133" w14:textId="77777777" w:rsidR="00B032DE" w:rsidRPr="00944895" w:rsidRDefault="003658A5" w:rsidP="003658A5">
      <w:pPr>
        <w:autoSpaceDE w:val="0"/>
        <w:autoSpaceDN w:val="0"/>
        <w:adjustRightInd w:val="0"/>
        <w:spacing w:line="360" w:lineRule="auto"/>
        <w:ind w:firstLine="993"/>
        <w:jc w:val="both"/>
        <w:rPr>
          <w:rFonts w:ascii="Times New Roman" w:eastAsiaTheme="minorHAnsi" w:hAnsi="Times New Roman" w:cs="Times New Roman"/>
          <w:sz w:val="28"/>
          <w:szCs w:val="28"/>
          <w:lang w:eastAsia="en-US"/>
        </w:rPr>
      </w:pPr>
      <w:r w:rsidRPr="00944895">
        <w:rPr>
          <w:rFonts w:ascii="Times New Roman" w:hAnsi="Times New Roman" w:cs="Times New Roman"/>
          <w:sz w:val="28"/>
          <w:szCs w:val="28"/>
        </w:rPr>
        <w:t>6</w:t>
      </w:r>
      <w:r w:rsidR="00381BFC" w:rsidRPr="00944895">
        <w:rPr>
          <w:rFonts w:ascii="Times New Roman" w:hAnsi="Times New Roman" w:cs="Times New Roman"/>
          <w:sz w:val="28"/>
          <w:szCs w:val="28"/>
        </w:rPr>
        <w:t>.8</w:t>
      </w:r>
      <w:r w:rsidR="00C833DA" w:rsidRPr="00944895">
        <w:rPr>
          <w:rFonts w:ascii="Times New Roman" w:hAnsi="Times New Roman" w:cs="Times New Roman"/>
          <w:sz w:val="28"/>
          <w:szCs w:val="28"/>
        </w:rPr>
        <w:t>.</w:t>
      </w:r>
      <w:r w:rsidR="00DB2C2B" w:rsidRPr="00944895">
        <w:rPr>
          <w:rFonts w:ascii="Times New Roman" w:hAnsi="Times New Roman" w:cs="Times New Roman"/>
          <w:sz w:val="28"/>
          <w:szCs w:val="28"/>
        </w:rPr>
        <w:t xml:space="preserve"> Постановление администрации</w:t>
      </w:r>
      <w:r w:rsidR="00E72284" w:rsidRPr="00E72284">
        <w:rPr>
          <w:rFonts w:ascii="Times New Roman" w:hAnsi="Times New Roman" w:cs="Times New Roman"/>
          <w:sz w:val="28"/>
          <w:szCs w:val="28"/>
        </w:rPr>
        <w:t xml:space="preserve"> </w:t>
      </w:r>
      <w:r w:rsidR="00DB2C2B" w:rsidRPr="00944895">
        <w:rPr>
          <w:rFonts w:ascii="Times New Roman" w:hAnsi="Times New Roman" w:cs="Times New Roman"/>
          <w:sz w:val="28"/>
          <w:szCs w:val="28"/>
        </w:rPr>
        <w:t>городского округа Тольятти</w:t>
      </w:r>
      <w:r w:rsidR="00E72284" w:rsidRPr="00E72284">
        <w:rPr>
          <w:rFonts w:ascii="Times New Roman" w:hAnsi="Times New Roman" w:cs="Times New Roman"/>
          <w:sz w:val="28"/>
          <w:szCs w:val="28"/>
        </w:rPr>
        <w:t xml:space="preserve"> </w:t>
      </w:r>
      <w:r w:rsidRPr="00944895">
        <w:rPr>
          <w:rFonts w:ascii="Times New Roman" w:hAnsi="Times New Roman" w:cs="Times New Roman"/>
          <w:sz w:val="28"/>
          <w:szCs w:val="28"/>
        </w:rPr>
        <w:t xml:space="preserve">от 12.04.2023 </w:t>
      </w:r>
      <w:hyperlink r:id="rId11">
        <w:r w:rsidRPr="00944895">
          <w:rPr>
            <w:rStyle w:val="a6"/>
            <w:rFonts w:ascii="Times New Roman" w:hAnsi="Times New Roman" w:cs="Times New Roman"/>
            <w:color w:val="auto"/>
            <w:sz w:val="28"/>
            <w:szCs w:val="28"/>
            <w:u w:val="none"/>
          </w:rPr>
          <w:t>№ 1220-п/1</w:t>
        </w:r>
      </w:hyperlink>
      <w:r w:rsidR="00DB2C2B" w:rsidRPr="00944895">
        <w:rPr>
          <w:rFonts w:ascii="Times New Roman" w:hAnsi="Times New Roman" w:cs="Times New Roman"/>
          <w:sz w:val="28"/>
          <w:szCs w:val="28"/>
        </w:rPr>
        <w:t>«</w:t>
      </w:r>
      <w:r w:rsidR="00DB2C2B" w:rsidRPr="00944895">
        <w:rPr>
          <w:rFonts w:ascii="Times New Roman" w:hAnsi="Times New Roman" w:cs="Times New Roman"/>
          <w:bCs/>
          <w:sz w:val="28"/>
          <w:szCs w:val="28"/>
        </w:rPr>
        <w:t>О внесении изменений в постановление мэриигородского</w:t>
      </w:r>
      <w:r w:rsidR="00536395">
        <w:rPr>
          <w:rFonts w:ascii="Times New Roman" w:hAnsi="Times New Roman" w:cs="Times New Roman"/>
          <w:bCs/>
          <w:sz w:val="28"/>
          <w:szCs w:val="28"/>
        </w:rPr>
        <w:t xml:space="preserve"> округа Тольятти от 08.07.2013</w:t>
      </w:r>
      <w:r w:rsidR="00DB2C2B" w:rsidRPr="00944895">
        <w:rPr>
          <w:rFonts w:ascii="Times New Roman" w:hAnsi="Times New Roman" w:cs="Times New Roman"/>
          <w:bCs/>
          <w:sz w:val="28"/>
          <w:szCs w:val="28"/>
        </w:rPr>
        <w:t xml:space="preserve"> № </w:t>
      </w:r>
      <w:r w:rsidR="00DB2C2B" w:rsidRPr="00944895">
        <w:rPr>
          <w:rFonts w:ascii="Times New Roman" w:hAnsi="Times New Roman" w:cs="Times New Roman"/>
          <w:sz w:val="28"/>
          <w:szCs w:val="28"/>
        </w:rPr>
        <w:t xml:space="preserve">2201-п/1 </w:t>
      </w:r>
      <w:r w:rsidR="00DB2C2B" w:rsidRPr="00944895">
        <w:rPr>
          <w:rFonts w:ascii="Times New Roman" w:hAnsi="Times New Roman" w:cs="Times New Roman"/>
          <w:bCs/>
          <w:sz w:val="28"/>
          <w:szCs w:val="28"/>
        </w:rPr>
        <w:t>«Об утверждении</w:t>
      </w:r>
      <w:r w:rsidR="00E72284" w:rsidRPr="00E72284">
        <w:rPr>
          <w:rFonts w:ascii="Times New Roman" w:hAnsi="Times New Roman" w:cs="Times New Roman"/>
          <w:bCs/>
          <w:sz w:val="28"/>
          <w:szCs w:val="28"/>
        </w:rPr>
        <w:t xml:space="preserve"> </w:t>
      </w:r>
      <w:r w:rsidR="00DB2C2B" w:rsidRPr="00944895">
        <w:rPr>
          <w:rFonts w:ascii="Times New Roman" w:hAnsi="Times New Roman" w:cs="Times New Roman"/>
          <w:bCs/>
          <w:sz w:val="28"/>
          <w:szCs w:val="28"/>
        </w:rPr>
        <w:t>Административного регламента</w:t>
      </w:r>
      <w:r w:rsidR="00E72284" w:rsidRPr="00E72284">
        <w:rPr>
          <w:rFonts w:ascii="Times New Roman" w:hAnsi="Times New Roman" w:cs="Times New Roman"/>
          <w:bCs/>
          <w:sz w:val="28"/>
          <w:szCs w:val="28"/>
        </w:rPr>
        <w:t xml:space="preserve"> </w:t>
      </w:r>
      <w:r w:rsidR="00DB2C2B" w:rsidRPr="00944895">
        <w:rPr>
          <w:rFonts w:ascii="Times New Roman" w:hAnsi="Times New Roman" w:cs="Times New Roman"/>
          <w:bCs/>
          <w:sz w:val="28"/>
          <w:szCs w:val="28"/>
        </w:rPr>
        <w:t>предоставления муниципальной услуги «</w:t>
      </w:r>
      <w:r w:rsidR="00DB2C2B" w:rsidRPr="00944895">
        <w:rPr>
          <w:rFonts w:ascii="Times New Roman" w:hAnsi="Times New Roman" w:cs="Times New Roman"/>
          <w:sz w:val="28"/>
          <w:szCs w:val="28"/>
        </w:rPr>
        <w:t xml:space="preserve">Включение (отказ от включения) физкультурного и (или) спортивного мероприятия в календарный план физкультурных мероприятий и спортивных мероприятий городского округа Тольятти»(газета </w:t>
      </w:r>
      <w:r w:rsidR="00133F46" w:rsidRPr="00944895">
        <w:rPr>
          <w:rFonts w:ascii="Times New Roman" w:hAnsi="Times New Roman" w:cs="Times New Roman"/>
          <w:sz w:val="28"/>
          <w:szCs w:val="28"/>
        </w:rPr>
        <w:t>«</w:t>
      </w:r>
      <w:r w:rsidR="00DB2C2B" w:rsidRPr="00944895">
        <w:rPr>
          <w:rFonts w:ascii="Times New Roman" w:hAnsi="Times New Roman" w:cs="Times New Roman"/>
          <w:sz w:val="28"/>
          <w:szCs w:val="28"/>
        </w:rPr>
        <w:t>Городские ведомости</w:t>
      </w:r>
      <w:r w:rsidR="00133F46" w:rsidRPr="00944895">
        <w:rPr>
          <w:rFonts w:ascii="Times New Roman" w:hAnsi="Times New Roman" w:cs="Times New Roman"/>
          <w:sz w:val="28"/>
          <w:szCs w:val="28"/>
        </w:rPr>
        <w:t>»</w:t>
      </w:r>
      <w:r w:rsidR="00210108" w:rsidRPr="00944895">
        <w:rPr>
          <w:rFonts w:ascii="Times New Roman" w:eastAsiaTheme="minorHAnsi" w:hAnsi="Times New Roman" w:cs="Times New Roman"/>
          <w:sz w:val="28"/>
          <w:szCs w:val="28"/>
          <w:lang w:eastAsia="en-US"/>
        </w:rPr>
        <w:t xml:space="preserve">, 2023, </w:t>
      </w:r>
      <w:r w:rsidR="00381BFC" w:rsidRPr="00944895">
        <w:rPr>
          <w:rFonts w:ascii="Times New Roman" w:eastAsiaTheme="minorHAnsi" w:hAnsi="Times New Roman" w:cs="Times New Roman"/>
          <w:sz w:val="28"/>
          <w:szCs w:val="28"/>
          <w:lang w:eastAsia="en-US"/>
        </w:rPr>
        <w:t>18 апреля</w:t>
      </w:r>
      <w:r w:rsidR="00DB2C2B" w:rsidRPr="00944895">
        <w:rPr>
          <w:rFonts w:ascii="Times New Roman" w:hAnsi="Times New Roman" w:cs="Times New Roman"/>
          <w:sz w:val="28"/>
          <w:szCs w:val="28"/>
        </w:rPr>
        <w:t>).</w:t>
      </w:r>
    </w:p>
    <w:p w14:paraId="5CB987EB" w14:textId="77777777" w:rsidR="00B032DE" w:rsidRPr="00944895" w:rsidRDefault="00B032DE" w:rsidP="00B032DE">
      <w:pPr>
        <w:widowControl w:val="0"/>
        <w:autoSpaceDE w:val="0"/>
        <w:autoSpaceDN w:val="0"/>
        <w:adjustRightInd w:val="0"/>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7. Организационному управлению администрации городского округа Т</w:t>
      </w:r>
      <w:r w:rsidR="00990264">
        <w:rPr>
          <w:rFonts w:ascii="Times New Roman" w:hAnsi="Times New Roman" w:cs="Times New Roman"/>
          <w:sz w:val="28"/>
          <w:szCs w:val="28"/>
        </w:rPr>
        <w:t>ольятти опубликовать настоящее п</w:t>
      </w:r>
      <w:r w:rsidRPr="00944895">
        <w:rPr>
          <w:rFonts w:ascii="Times New Roman" w:hAnsi="Times New Roman" w:cs="Times New Roman"/>
          <w:sz w:val="28"/>
          <w:szCs w:val="28"/>
        </w:rPr>
        <w:t>остановление в газете «Городские ведомости» и разместить его на официальном сайте администрации городского округа Тольятти в информационно-теле</w:t>
      </w:r>
      <w:r w:rsidR="00536395">
        <w:rPr>
          <w:rFonts w:ascii="Times New Roman" w:hAnsi="Times New Roman" w:cs="Times New Roman"/>
          <w:sz w:val="28"/>
          <w:szCs w:val="28"/>
        </w:rPr>
        <w:t>коммуникационной сети Интернет</w:t>
      </w:r>
      <w:r w:rsidRPr="00944895">
        <w:rPr>
          <w:rFonts w:ascii="Times New Roman" w:hAnsi="Times New Roman" w:cs="Times New Roman"/>
          <w:sz w:val="28"/>
          <w:szCs w:val="28"/>
        </w:rPr>
        <w:t>.</w:t>
      </w:r>
    </w:p>
    <w:p w14:paraId="54A02CC5" w14:textId="77777777" w:rsidR="00B032DE" w:rsidRPr="00944895" w:rsidRDefault="00B032DE" w:rsidP="00956CF5">
      <w:pPr>
        <w:widowControl w:val="0"/>
        <w:autoSpaceDE w:val="0"/>
        <w:autoSpaceDN w:val="0"/>
        <w:adjustRightInd w:val="0"/>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8. Департаменту информационных технологий и связи администрации городского округа Тольятти разместить сведения о муниципальной услуге «</w:t>
      </w:r>
      <w:r w:rsidR="003658A5" w:rsidRPr="00944895">
        <w:rPr>
          <w:rFonts w:ascii="Times New Roman" w:hAnsi="Times New Roman" w:cs="Times New Roman"/>
          <w:sz w:val="28"/>
          <w:szCs w:val="28"/>
        </w:rPr>
        <w:t xml:space="preserve">Включение (отказ от включения) физкультурного и (или) спортивного мероприятия в </w:t>
      </w:r>
      <w:r w:rsidR="00133F46" w:rsidRPr="00944895">
        <w:rPr>
          <w:rFonts w:ascii="Times New Roman" w:hAnsi="Times New Roman" w:cs="Times New Roman"/>
          <w:sz w:val="28"/>
          <w:szCs w:val="28"/>
        </w:rPr>
        <w:t>К</w:t>
      </w:r>
      <w:r w:rsidR="003658A5" w:rsidRPr="00944895">
        <w:rPr>
          <w:rFonts w:ascii="Times New Roman" w:hAnsi="Times New Roman" w:cs="Times New Roman"/>
          <w:sz w:val="28"/>
          <w:szCs w:val="28"/>
        </w:rPr>
        <w:t>алендарный план физкультурных мероприятий и спортивных мероприятий городского округа Тольятти</w:t>
      </w:r>
      <w:r w:rsidR="00990264">
        <w:rPr>
          <w:rFonts w:ascii="Times New Roman" w:hAnsi="Times New Roman" w:cs="Times New Roman"/>
          <w:sz w:val="28"/>
          <w:szCs w:val="28"/>
        </w:rPr>
        <w:t>» в соответствии с настоящим п</w:t>
      </w:r>
      <w:r w:rsidRPr="00944895">
        <w:rPr>
          <w:rFonts w:ascii="Times New Roman" w:hAnsi="Times New Roman" w:cs="Times New Roman"/>
          <w:sz w:val="28"/>
          <w:szCs w:val="28"/>
        </w:rPr>
        <w:t>остановлением в региональной информационной системе «Реестр государственных и муниципальных услуг</w:t>
      </w:r>
      <w:r w:rsidR="00E72284" w:rsidRPr="00E72284">
        <w:rPr>
          <w:rFonts w:ascii="Times New Roman" w:hAnsi="Times New Roman" w:cs="Times New Roman"/>
          <w:sz w:val="28"/>
          <w:szCs w:val="28"/>
        </w:rPr>
        <w:t xml:space="preserve"> </w:t>
      </w:r>
      <w:r w:rsidRPr="00944895">
        <w:rPr>
          <w:rFonts w:ascii="Times New Roman" w:hAnsi="Times New Roman" w:cs="Times New Roman"/>
          <w:sz w:val="28"/>
          <w:szCs w:val="28"/>
        </w:rPr>
        <w:t>(функций) Самарской области».</w:t>
      </w:r>
    </w:p>
    <w:p w14:paraId="1FE258B6" w14:textId="77777777" w:rsidR="00B032DE" w:rsidRPr="00944895" w:rsidRDefault="00CB6E7D" w:rsidP="00956CF5">
      <w:pPr>
        <w:widowControl w:val="0"/>
        <w:autoSpaceDE w:val="0"/>
        <w:autoSpaceDN w:val="0"/>
        <w:adjustRightInd w:val="0"/>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9. Настоящее </w:t>
      </w:r>
      <w:r w:rsidR="0037791A">
        <w:rPr>
          <w:rFonts w:ascii="Times New Roman" w:hAnsi="Times New Roman" w:cs="Times New Roman"/>
          <w:sz w:val="28"/>
          <w:szCs w:val="28"/>
        </w:rPr>
        <w:t>п</w:t>
      </w:r>
      <w:r w:rsidR="00B032DE" w:rsidRPr="00944895">
        <w:rPr>
          <w:rFonts w:ascii="Times New Roman" w:hAnsi="Times New Roman" w:cs="Times New Roman"/>
          <w:sz w:val="28"/>
          <w:szCs w:val="28"/>
        </w:rPr>
        <w:t>остановление вступает в силу после дня его официального опубликования.</w:t>
      </w:r>
    </w:p>
    <w:p w14:paraId="4971FB1C" w14:textId="77777777" w:rsidR="0031557B" w:rsidRPr="00944895" w:rsidRDefault="003658A5" w:rsidP="00956CF5">
      <w:pPr>
        <w:pStyle w:val="a3"/>
        <w:spacing w:line="360" w:lineRule="auto"/>
        <w:ind w:left="0" w:firstLine="851"/>
        <w:jc w:val="both"/>
        <w:rPr>
          <w:rFonts w:ascii="Times New Roman" w:hAnsi="Times New Roman" w:cs="Times New Roman"/>
          <w:sz w:val="28"/>
          <w:szCs w:val="28"/>
        </w:rPr>
      </w:pPr>
      <w:r w:rsidRPr="00944895">
        <w:rPr>
          <w:rFonts w:ascii="Times New Roman" w:hAnsi="Times New Roman" w:cs="Times New Roman"/>
          <w:sz w:val="28"/>
          <w:szCs w:val="28"/>
        </w:rPr>
        <w:lastRenderedPageBreak/>
        <w:t>10</w:t>
      </w:r>
      <w:r w:rsidR="00B032DE" w:rsidRPr="00944895">
        <w:rPr>
          <w:rFonts w:ascii="Times New Roman" w:hAnsi="Times New Roman" w:cs="Times New Roman"/>
          <w:sz w:val="28"/>
          <w:szCs w:val="28"/>
        </w:rPr>
        <w:t xml:space="preserve">. Контроль за исполнением настоящего постановления возложить на заместителя главы городского округа </w:t>
      </w:r>
      <w:r w:rsidR="002235E5" w:rsidRPr="00944895">
        <w:rPr>
          <w:rFonts w:ascii="Times New Roman" w:hAnsi="Times New Roman" w:cs="Times New Roman"/>
          <w:sz w:val="28"/>
          <w:szCs w:val="28"/>
        </w:rPr>
        <w:t>по социальным вопросам</w:t>
      </w:r>
      <w:r w:rsidR="00B032DE" w:rsidRPr="00944895">
        <w:rPr>
          <w:rFonts w:ascii="Times New Roman" w:hAnsi="Times New Roman" w:cs="Times New Roman"/>
          <w:sz w:val="28"/>
          <w:szCs w:val="28"/>
        </w:rPr>
        <w:t>.</w:t>
      </w:r>
    </w:p>
    <w:p w14:paraId="34BB3578" w14:textId="77777777" w:rsidR="003658A5" w:rsidRDefault="003658A5" w:rsidP="0037791A">
      <w:pPr>
        <w:spacing w:line="360" w:lineRule="auto"/>
        <w:jc w:val="both"/>
        <w:rPr>
          <w:rFonts w:ascii="Times New Roman" w:hAnsi="Times New Roman" w:cs="Times New Roman"/>
          <w:sz w:val="28"/>
          <w:szCs w:val="28"/>
        </w:rPr>
      </w:pPr>
    </w:p>
    <w:p w14:paraId="0CFEFD56" w14:textId="77777777" w:rsidR="000B777D" w:rsidRPr="0037791A" w:rsidRDefault="000B777D" w:rsidP="0037791A">
      <w:pPr>
        <w:spacing w:line="360" w:lineRule="auto"/>
        <w:jc w:val="both"/>
        <w:rPr>
          <w:rFonts w:ascii="Times New Roman" w:hAnsi="Times New Roman" w:cs="Times New Roman"/>
          <w:sz w:val="28"/>
          <w:szCs w:val="28"/>
        </w:rPr>
      </w:pPr>
    </w:p>
    <w:p w14:paraId="2D497D52" w14:textId="77777777" w:rsidR="003658A5" w:rsidRPr="00944895" w:rsidRDefault="003658A5" w:rsidP="00C833DA">
      <w:pPr>
        <w:pStyle w:val="a3"/>
        <w:spacing w:line="360" w:lineRule="auto"/>
        <w:ind w:left="0"/>
        <w:jc w:val="both"/>
        <w:rPr>
          <w:rFonts w:ascii="Times New Roman" w:hAnsi="Times New Roman" w:cs="Times New Roman"/>
          <w:sz w:val="28"/>
          <w:szCs w:val="28"/>
        </w:rPr>
      </w:pPr>
      <w:r w:rsidRPr="00944895">
        <w:rPr>
          <w:rFonts w:ascii="Times New Roman" w:hAnsi="Times New Roman" w:cs="Times New Roman"/>
          <w:sz w:val="28"/>
          <w:szCs w:val="28"/>
        </w:rPr>
        <w:t>Глава городского округа</w:t>
      </w:r>
      <w:r w:rsidRPr="00944895">
        <w:rPr>
          <w:rFonts w:ascii="Times New Roman" w:hAnsi="Times New Roman" w:cs="Times New Roman"/>
          <w:sz w:val="28"/>
          <w:szCs w:val="28"/>
        </w:rPr>
        <w:tab/>
      </w:r>
      <w:r w:rsidRPr="00944895">
        <w:rPr>
          <w:rFonts w:ascii="Times New Roman" w:hAnsi="Times New Roman" w:cs="Times New Roman"/>
          <w:sz w:val="28"/>
          <w:szCs w:val="28"/>
        </w:rPr>
        <w:tab/>
      </w:r>
      <w:r w:rsidRPr="00944895">
        <w:rPr>
          <w:rFonts w:ascii="Times New Roman" w:hAnsi="Times New Roman" w:cs="Times New Roman"/>
          <w:sz w:val="28"/>
          <w:szCs w:val="28"/>
        </w:rPr>
        <w:tab/>
      </w:r>
      <w:r w:rsidRPr="00944895">
        <w:rPr>
          <w:rFonts w:ascii="Times New Roman" w:hAnsi="Times New Roman" w:cs="Times New Roman"/>
          <w:sz w:val="28"/>
          <w:szCs w:val="28"/>
        </w:rPr>
        <w:tab/>
      </w:r>
      <w:r w:rsidRPr="00944895">
        <w:rPr>
          <w:rFonts w:ascii="Times New Roman" w:hAnsi="Times New Roman" w:cs="Times New Roman"/>
          <w:sz w:val="28"/>
          <w:szCs w:val="28"/>
        </w:rPr>
        <w:tab/>
      </w:r>
      <w:r w:rsidRPr="00944895">
        <w:rPr>
          <w:rFonts w:ascii="Times New Roman" w:hAnsi="Times New Roman" w:cs="Times New Roman"/>
          <w:sz w:val="28"/>
          <w:szCs w:val="28"/>
        </w:rPr>
        <w:tab/>
      </w:r>
      <w:r w:rsidRPr="00944895">
        <w:rPr>
          <w:rFonts w:ascii="Times New Roman" w:hAnsi="Times New Roman" w:cs="Times New Roman"/>
          <w:sz w:val="28"/>
          <w:szCs w:val="28"/>
        </w:rPr>
        <w:tab/>
        <w:t>И.Г. Сухих</w:t>
      </w:r>
    </w:p>
    <w:p w14:paraId="77598BA7" w14:textId="77777777" w:rsidR="002235E5" w:rsidRDefault="002235E5" w:rsidP="0037791A">
      <w:pPr>
        <w:pStyle w:val="ConsPlusNormal"/>
        <w:spacing w:line="360" w:lineRule="auto"/>
        <w:outlineLvl w:val="0"/>
        <w:rPr>
          <w:rFonts w:ascii="Times New Roman" w:hAnsi="Times New Roman" w:cs="Times New Roman"/>
          <w:sz w:val="28"/>
          <w:szCs w:val="28"/>
        </w:rPr>
      </w:pPr>
    </w:p>
    <w:p w14:paraId="414F6FD7" w14:textId="77777777" w:rsidR="000B777D" w:rsidRDefault="000B777D" w:rsidP="0037791A">
      <w:pPr>
        <w:pStyle w:val="ConsPlusNormal"/>
        <w:spacing w:line="360" w:lineRule="auto"/>
        <w:outlineLvl w:val="0"/>
        <w:rPr>
          <w:rFonts w:ascii="Times New Roman" w:hAnsi="Times New Roman" w:cs="Times New Roman"/>
          <w:sz w:val="28"/>
          <w:szCs w:val="28"/>
        </w:rPr>
      </w:pPr>
    </w:p>
    <w:p w14:paraId="1F8273C8" w14:textId="77777777" w:rsidR="000B777D" w:rsidRDefault="000B777D" w:rsidP="0037791A">
      <w:pPr>
        <w:pStyle w:val="ConsPlusNormal"/>
        <w:spacing w:line="360" w:lineRule="auto"/>
        <w:outlineLvl w:val="0"/>
        <w:rPr>
          <w:rFonts w:ascii="Times New Roman" w:hAnsi="Times New Roman" w:cs="Times New Roman"/>
          <w:sz w:val="28"/>
          <w:szCs w:val="28"/>
        </w:rPr>
      </w:pPr>
    </w:p>
    <w:p w14:paraId="6AA08FFA" w14:textId="77777777" w:rsidR="000B777D" w:rsidRDefault="000B777D" w:rsidP="0037791A">
      <w:pPr>
        <w:pStyle w:val="ConsPlusNormal"/>
        <w:spacing w:line="360" w:lineRule="auto"/>
        <w:outlineLvl w:val="0"/>
        <w:rPr>
          <w:rFonts w:ascii="Times New Roman" w:hAnsi="Times New Roman" w:cs="Times New Roman"/>
          <w:sz w:val="28"/>
          <w:szCs w:val="28"/>
        </w:rPr>
      </w:pPr>
    </w:p>
    <w:p w14:paraId="2CC05F3C" w14:textId="77777777" w:rsidR="000B777D" w:rsidRDefault="000B777D" w:rsidP="0037791A">
      <w:pPr>
        <w:pStyle w:val="ConsPlusNormal"/>
        <w:spacing w:line="360" w:lineRule="auto"/>
        <w:outlineLvl w:val="0"/>
        <w:rPr>
          <w:rFonts w:ascii="Times New Roman" w:hAnsi="Times New Roman" w:cs="Times New Roman"/>
          <w:sz w:val="28"/>
          <w:szCs w:val="28"/>
        </w:rPr>
      </w:pPr>
    </w:p>
    <w:p w14:paraId="6B124C79" w14:textId="77777777" w:rsidR="000B777D" w:rsidRDefault="000B777D" w:rsidP="0037791A">
      <w:pPr>
        <w:pStyle w:val="ConsPlusNormal"/>
        <w:spacing w:line="360" w:lineRule="auto"/>
        <w:outlineLvl w:val="0"/>
        <w:rPr>
          <w:rFonts w:ascii="Times New Roman" w:hAnsi="Times New Roman" w:cs="Times New Roman"/>
          <w:sz w:val="28"/>
          <w:szCs w:val="28"/>
        </w:rPr>
      </w:pPr>
    </w:p>
    <w:p w14:paraId="380CA955" w14:textId="77777777" w:rsidR="000B777D" w:rsidRDefault="000B777D" w:rsidP="0037791A">
      <w:pPr>
        <w:pStyle w:val="ConsPlusNormal"/>
        <w:spacing w:line="360" w:lineRule="auto"/>
        <w:outlineLvl w:val="0"/>
        <w:rPr>
          <w:rFonts w:ascii="Times New Roman" w:hAnsi="Times New Roman" w:cs="Times New Roman"/>
          <w:sz w:val="28"/>
          <w:szCs w:val="28"/>
        </w:rPr>
      </w:pPr>
    </w:p>
    <w:p w14:paraId="58C8E098" w14:textId="77777777" w:rsidR="000B777D" w:rsidRDefault="000B777D" w:rsidP="0037791A">
      <w:pPr>
        <w:pStyle w:val="ConsPlusNormal"/>
        <w:spacing w:line="360" w:lineRule="auto"/>
        <w:outlineLvl w:val="0"/>
        <w:rPr>
          <w:rFonts w:ascii="Times New Roman" w:hAnsi="Times New Roman" w:cs="Times New Roman"/>
          <w:sz w:val="28"/>
          <w:szCs w:val="28"/>
        </w:rPr>
      </w:pPr>
    </w:p>
    <w:p w14:paraId="2D5D0255" w14:textId="77777777" w:rsidR="000B777D" w:rsidRDefault="000B777D" w:rsidP="0037791A">
      <w:pPr>
        <w:pStyle w:val="ConsPlusNormal"/>
        <w:spacing w:line="360" w:lineRule="auto"/>
        <w:outlineLvl w:val="0"/>
        <w:rPr>
          <w:rFonts w:ascii="Times New Roman" w:hAnsi="Times New Roman" w:cs="Times New Roman"/>
          <w:sz w:val="28"/>
          <w:szCs w:val="28"/>
        </w:rPr>
      </w:pPr>
    </w:p>
    <w:p w14:paraId="642F4BEC" w14:textId="77777777" w:rsidR="000B777D" w:rsidRDefault="000B777D" w:rsidP="0037791A">
      <w:pPr>
        <w:pStyle w:val="ConsPlusNormal"/>
        <w:spacing w:line="360" w:lineRule="auto"/>
        <w:outlineLvl w:val="0"/>
        <w:rPr>
          <w:rFonts w:ascii="Times New Roman" w:hAnsi="Times New Roman" w:cs="Times New Roman"/>
          <w:sz w:val="28"/>
          <w:szCs w:val="28"/>
        </w:rPr>
      </w:pPr>
    </w:p>
    <w:p w14:paraId="05807CCC" w14:textId="77777777" w:rsidR="000B777D" w:rsidRDefault="000B777D" w:rsidP="0037791A">
      <w:pPr>
        <w:pStyle w:val="ConsPlusNormal"/>
        <w:spacing w:line="360" w:lineRule="auto"/>
        <w:outlineLvl w:val="0"/>
        <w:rPr>
          <w:rFonts w:ascii="Times New Roman" w:hAnsi="Times New Roman" w:cs="Times New Roman"/>
          <w:sz w:val="28"/>
          <w:szCs w:val="28"/>
        </w:rPr>
      </w:pPr>
    </w:p>
    <w:p w14:paraId="2D404C57" w14:textId="77777777" w:rsidR="000B777D" w:rsidRDefault="000B777D" w:rsidP="0037791A">
      <w:pPr>
        <w:pStyle w:val="ConsPlusNormal"/>
        <w:spacing w:line="360" w:lineRule="auto"/>
        <w:outlineLvl w:val="0"/>
        <w:rPr>
          <w:rFonts w:ascii="Times New Roman" w:hAnsi="Times New Roman" w:cs="Times New Roman"/>
          <w:sz w:val="28"/>
          <w:szCs w:val="28"/>
        </w:rPr>
      </w:pPr>
    </w:p>
    <w:p w14:paraId="16BD8238" w14:textId="77777777" w:rsidR="000B777D" w:rsidRDefault="000B777D" w:rsidP="0037791A">
      <w:pPr>
        <w:pStyle w:val="ConsPlusNormal"/>
        <w:spacing w:line="360" w:lineRule="auto"/>
        <w:outlineLvl w:val="0"/>
        <w:rPr>
          <w:rFonts w:ascii="Times New Roman" w:hAnsi="Times New Roman" w:cs="Times New Roman"/>
          <w:sz w:val="28"/>
          <w:szCs w:val="28"/>
        </w:rPr>
      </w:pPr>
    </w:p>
    <w:p w14:paraId="7F39654C" w14:textId="77777777" w:rsidR="000B777D" w:rsidRDefault="000B777D" w:rsidP="0037791A">
      <w:pPr>
        <w:pStyle w:val="ConsPlusNormal"/>
        <w:spacing w:line="360" w:lineRule="auto"/>
        <w:outlineLvl w:val="0"/>
        <w:rPr>
          <w:rFonts w:ascii="Times New Roman" w:hAnsi="Times New Roman" w:cs="Times New Roman"/>
          <w:sz w:val="28"/>
          <w:szCs w:val="28"/>
        </w:rPr>
      </w:pPr>
    </w:p>
    <w:p w14:paraId="57F01556" w14:textId="77777777" w:rsidR="000B777D" w:rsidRDefault="000B777D" w:rsidP="0037791A">
      <w:pPr>
        <w:pStyle w:val="ConsPlusNormal"/>
        <w:spacing w:line="360" w:lineRule="auto"/>
        <w:outlineLvl w:val="0"/>
        <w:rPr>
          <w:rFonts w:ascii="Times New Roman" w:hAnsi="Times New Roman" w:cs="Times New Roman"/>
          <w:sz w:val="28"/>
          <w:szCs w:val="28"/>
        </w:rPr>
      </w:pPr>
    </w:p>
    <w:p w14:paraId="306F607B" w14:textId="77777777" w:rsidR="000B777D" w:rsidRDefault="000B777D" w:rsidP="0037791A">
      <w:pPr>
        <w:pStyle w:val="ConsPlusNormal"/>
        <w:spacing w:line="360" w:lineRule="auto"/>
        <w:outlineLvl w:val="0"/>
        <w:rPr>
          <w:rFonts w:ascii="Times New Roman" w:hAnsi="Times New Roman" w:cs="Times New Roman"/>
          <w:sz w:val="28"/>
          <w:szCs w:val="28"/>
        </w:rPr>
      </w:pPr>
    </w:p>
    <w:p w14:paraId="3BD5192A" w14:textId="77777777" w:rsidR="000B777D" w:rsidRDefault="000B777D" w:rsidP="0037791A">
      <w:pPr>
        <w:pStyle w:val="ConsPlusNormal"/>
        <w:spacing w:line="360" w:lineRule="auto"/>
        <w:outlineLvl w:val="0"/>
        <w:rPr>
          <w:rFonts w:ascii="Times New Roman" w:hAnsi="Times New Roman" w:cs="Times New Roman"/>
          <w:sz w:val="28"/>
          <w:szCs w:val="28"/>
        </w:rPr>
      </w:pPr>
    </w:p>
    <w:p w14:paraId="793328DC" w14:textId="77777777" w:rsidR="000B777D" w:rsidRDefault="000B777D" w:rsidP="0037791A">
      <w:pPr>
        <w:pStyle w:val="ConsPlusNormal"/>
        <w:spacing w:line="360" w:lineRule="auto"/>
        <w:outlineLvl w:val="0"/>
        <w:rPr>
          <w:rFonts w:ascii="Times New Roman" w:hAnsi="Times New Roman" w:cs="Times New Roman"/>
          <w:sz w:val="28"/>
          <w:szCs w:val="28"/>
        </w:rPr>
      </w:pPr>
    </w:p>
    <w:p w14:paraId="3AB38080" w14:textId="77777777" w:rsidR="000B777D" w:rsidRDefault="000B777D" w:rsidP="0037791A">
      <w:pPr>
        <w:pStyle w:val="ConsPlusNormal"/>
        <w:spacing w:line="360" w:lineRule="auto"/>
        <w:outlineLvl w:val="0"/>
        <w:rPr>
          <w:rFonts w:ascii="Times New Roman" w:hAnsi="Times New Roman" w:cs="Times New Roman"/>
          <w:sz w:val="28"/>
          <w:szCs w:val="28"/>
        </w:rPr>
      </w:pPr>
    </w:p>
    <w:p w14:paraId="13557CA7" w14:textId="77777777" w:rsidR="000B777D" w:rsidRDefault="000B777D" w:rsidP="0037791A">
      <w:pPr>
        <w:pStyle w:val="ConsPlusNormal"/>
        <w:spacing w:line="360" w:lineRule="auto"/>
        <w:outlineLvl w:val="0"/>
        <w:rPr>
          <w:rFonts w:ascii="Times New Roman" w:hAnsi="Times New Roman" w:cs="Times New Roman"/>
          <w:sz w:val="28"/>
          <w:szCs w:val="28"/>
        </w:rPr>
      </w:pPr>
    </w:p>
    <w:p w14:paraId="519BD774" w14:textId="77777777" w:rsidR="000B777D" w:rsidRDefault="000B777D" w:rsidP="0037791A">
      <w:pPr>
        <w:pStyle w:val="ConsPlusNormal"/>
        <w:spacing w:line="360" w:lineRule="auto"/>
        <w:outlineLvl w:val="0"/>
        <w:rPr>
          <w:rFonts w:ascii="Times New Roman" w:hAnsi="Times New Roman" w:cs="Times New Roman"/>
          <w:sz w:val="28"/>
          <w:szCs w:val="28"/>
        </w:rPr>
      </w:pPr>
    </w:p>
    <w:p w14:paraId="62A54D3D" w14:textId="77777777" w:rsidR="000B777D" w:rsidRDefault="000B777D" w:rsidP="0037791A">
      <w:pPr>
        <w:pStyle w:val="ConsPlusNormal"/>
        <w:spacing w:line="360" w:lineRule="auto"/>
        <w:outlineLvl w:val="0"/>
        <w:rPr>
          <w:rFonts w:ascii="Times New Roman" w:hAnsi="Times New Roman" w:cs="Times New Roman"/>
          <w:sz w:val="28"/>
          <w:szCs w:val="28"/>
        </w:rPr>
      </w:pPr>
    </w:p>
    <w:p w14:paraId="7A90FDAA" w14:textId="77777777" w:rsidR="000B777D" w:rsidRDefault="000B777D" w:rsidP="0037791A">
      <w:pPr>
        <w:pStyle w:val="ConsPlusNormal"/>
        <w:spacing w:line="360" w:lineRule="auto"/>
        <w:outlineLvl w:val="0"/>
        <w:rPr>
          <w:rFonts w:ascii="Times New Roman" w:hAnsi="Times New Roman" w:cs="Times New Roman"/>
          <w:sz w:val="28"/>
          <w:szCs w:val="28"/>
        </w:rPr>
      </w:pPr>
    </w:p>
    <w:p w14:paraId="2760612A" w14:textId="77777777" w:rsidR="000B777D" w:rsidRDefault="000B777D" w:rsidP="0037791A">
      <w:pPr>
        <w:pStyle w:val="ConsPlusNormal"/>
        <w:spacing w:line="360" w:lineRule="auto"/>
        <w:outlineLvl w:val="0"/>
        <w:rPr>
          <w:rFonts w:ascii="Times New Roman" w:hAnsi="Times New Roman" w:cs="Times New Roman"/>
          <w:sz w:val="28"/>
          <w:szCs w:val="28"/>
        </w:rPr>
      </w:pPr>
    </w:p>
    <w:p w14:paraId="5D9F9DCE" w14:textId="77777777" w:rsidR="00B133DF" w:rsidRDefault="00B133DF" w:rsidP="0037791A">
      <w:pPr>
        <w:pStyle w:val="ConsPlusNormal"/>
        <w:spacing w:line="360" w:lineRule="auto"/>
        <w:outlineLvl w:val="0"/>
        <w:rPr>
          <w:rFonts w:ascii="Times New Roman" w:hAnsi="Times New Roman" w:cs="Times New Roman"/>
          <w:sz w:val="28"/>
          <w:szCs w:val="28"/>
        </w:rPr>
      </w:pPr>
    </w:p>
    <w:p w14:paraId="377C4C38" w14:textId="77777777" w:rsidR="00EC2FC6" w:rsidRPr="00944895" w:rsidRDefault="00EC2FC6" w:rsidP="00956CF5">
      <w:pPr>
        <w:pStyle w:val="ConsPlusNormal"/>
        <w:spacing w:line="360" w:lineRule="auto"/>
        <w:ind w:firstLine="851"/>
        <w:jc w:val="right"/>
        <w:outlineLvl w:val="0"/>
        <w:rPr>
          <w:rFonts w:ascii="Times New Roman" w:hAnsi="Times New Roman" w:cs="Times New Roman"/>
          <w:sz w:val="28"/>
          <w:szCs w:val="28"/>
        </w:rPr>
      </w:pPr>
      <w:r w:rsidRPr="00944895">
        <w:rPr>
          <w:rFonts w:ascii="Times New Roman" w:hAnsi="Times New Roman" w:cs="Times New Roman"/>
          <w:sz w:val="28"/>
          <w:szCs w:val="28"/>
        </w:rPr>
        <w:lastRenderedPageBreak/>
        <w:t>Утвержден</w:t>
      </w:r>
    </w:p>
    <w:p w14:paraId="3684D085" w14:textId="77777777" w:rsidR="00EC2FC6" w:rsidRPr="00944895" w:rsidRDefault="00EC2FC6" w:rsidP="00956CF5">
      <w:pPr>
        <w:pStyle w:val="ConsPlusNormal"/>
        <w:spacing w:line="360" w:lineRule="auto"/>
        <w:ind w:firstLine="851"/>
        <w:jc w:val="right"/>
        <w:rPr>
          <w:rFonts w:ascii="Times New Roman" w:hAnsi="Times New Roman" w:cs="Times New Roman"/>
          <w:sz w:val="28"/>
          <w:szCs w:val="28"/>
        </w:rPr>
      </w:pPr>
      <w:r w:rsidRPr="00944895">
        <w:rPr>
          <w:rFonts w:ascii="Times New Roman" w:hAnsi="Times New Roman" w:cs="Times New Roman"/>
          <w:sz w:val="28"/>
          <w:szCs w:val="28"/>
        </w:rPr>
        <w:t>Постановлением</w:t>
      </w:r>
    </w:p>
    <w:p w14:paraId="20403F6E" w14:textId="77777777" w:rsidR="00EC2FC6" w:rsidRPr="00944895" w:rsidRDefault="002235E5" w:rsidP="00956CF5">
      <w:pPr>
        <w:pStyle w:val="ConsPlusNormal"/>
        <w:spacing w:line="360" w:lineRule="auto"/>
        <w:ind w:firstLine="851"/>
        <w:jc w:val="right"/>
        <w:rPr>
          <w:rFonts w:ascii="Times New Roman" w:hAnsi="Times New Roman" w:cs="Times New Roman"/>
          <w:sz w:val="28"/>
          <w:szCs w:val="28"/>
        </w:rPr>
      </w:pPr>
      <w:r w:rsidRPr="00944895">
        <w:rPr>
          <w:rFonts w:ascii="Times New Roman" w:hAnsi="Times New Roman" w:cs="Times New Roman"/>
          <w:sz w:val="28"/>
          <w:szCs w:val="28"/>
        </w:rPr>
        <w:t xml:space="preserve">администрации </w:t>
      </w:r>
      <w:r w:rsidR="00EC2FC6" w:rsidRPr="00944895">
        <w:rPr>
          <w:rFonts w:ascii="Times New Roman" w:hAnsi="Times New Roman" w:cs="Times New Roman"/>
          <w:sz w:val="28"/>
          <w:szCs w:val="28"/>
        </w:rPr>
        <w:t>городского округа Тольятти</w:t>
      </w:r>
    </w:p>
    <w:p w14:paraId="5BCE32E1" w14:textId="77777777" w:rsidR="00EC2FC6" w:rsidRPr="00944895" w:rsidRDefault="00C833DA" w:rsidP="00956CF5">
      <w:pPr>
        <w:pStyle w:val="ConsPlusNormal"/>
        <w:spacing w:line="360" w:lineRule="auto"/>
        <w:ind w:firstLine="851"/>
        <w:jc w:val="right"/>
        <w:rPr>
          <w:rFonts w:ascii="Times New Roman" w:hAnsi="Times New Roman" w:cs="Times New Roman"/>
          <w:sz w:val="28"/>
          <w:szCs w:val="28"/>
        </w:rPr>
      </w:pPr>
      <w:r w:rsidRPr="00944895">
        <w:rPr>
          <w:rFonts w:ascii="Times New Roman" w:hAnsi="Times New Roman" w:cs="Times New Roman"/>
          <w:sz w:val="28"/>
          <w:szCs w:val="28"/>
        </w:rPr>
        <w:t xml:space="preserve">от </w:t>
      </w:r>
      <w:r w:rsidR="002235E5" w:rsidRPr="00944895">
        <w:rPr>
          <w:rFonts w:ascii="Times New Roman" w:hAnsi="Times New Roman" w:cs="Times New Roman"/>
          <w:sz w:val="28"/>
          <w:szCs w:val="28"/>
        </w:rPr>
        <w:t>________</w:t>
      </w:r>
      <w:r w:rsidRPr="00944895">
        <w:rPr>
          <w:rFonts w:ascii="Times New Roman" w:hAnsi="Times New Roman" w:cs="Times New Roman"/>
          <w:sz w:val="28"/>
          <w:szCs w:val="28"/>
        </w:rPr>
        <w:t xml:space="preserve"> №</w:t>
      </w:r>
      <w:r w:rsidR="002235E5" w:rsidRPr="00944895">
        <w:rPr>
          <w:rFonts w:ascii="Times New Roman" w:hAnsi="Times New Roman" w:cs="Times New Roman"/>
          <w:sz w:val="28"/>
          <w:szCs w:val="28"/>
        </w:rPr>
        <w:t>___________</w:t>
      </w:r>
    </w:p>
    <w:p w14:paraId="1082CC5D" w14:textId="77777777" w:rsidR="00EC2FC6" w:rsidRPr="00944895" w:rsidRDefault="00EC2FC6" w:rsidP="00956CF5">
      <w:pPr>
        <w:pStyle w:val="ConsPlusNormal"/>
        <w:spacing w:line="360" w:lineRule="auto"/>
        <w:ind w:firstLine="851"/>
        <w:jc w:val="both"/>
        <w:rPr>
          <w:rFonts w:ascii="Times New Roman" w:hAnsi="Times New Roman" w:cs="Times New Roman"/>
          <w:sz w:val="28"/>
          <w:szCs w:val="28"/>
        </w:rPr>
      </w:pPr>
    </w:p>
    <w:p w14:paraId="04E6D179" w14:textId="77777777" w:rsidR="00EC2FC6" w:rsidRPr="00944895" w:rsidRDefault="00C833DA" w:rsidP="002235E5">
      <w:pPr>
        <w:pStyle w:val="ConsPlusTitle"/>
        <w:spacing w:line="276" w:lineRule="auto"/>
        <w:ind w:firstLine="851"/>
        <w:jc w:val="center"/>
        <w:rPr>
          <w:rFonts w:ascii="Times New Roman" w:hAnsi="Times New Roman" w:cs="Times New Roman"/>
          <w:b w:val="0"/>
          <w:sz w:val="28"/>
          <w:szCs w:val="28"/>
        </w:rPr>
      </w:pPr>
      <w:bookmarkStart w:id="0" w:name="P50"/>
      <w:bookmarkEnd w:id="0"/>
      <w:r w:rsidRPr="00944895">
        <w:rPr>
          <w:rFonts w:ascii="Times New Roman" w:hAnsi="Times New Roman" w:cs="Times New Roman"/>
          <w:b w:val="0"/>
          <w:sz w:val="28"/>
          <w:szCs w:val="28"/>
        </w:rPr>
        <w:t>Административный регламент</w:t>
      </w:r>
    </w:p>
    <w:p w14:paraId="25FEBF96" w14:textId="77777777" w:rsidR="00EC2FC6" w:rsidRPr="00944895" w:rsidRDefault="00C833DA" w:rsidP="002235E5">
      <w:pPr>
        <w:pStyle w:val="ConsPlusTitle"/>
        <w:spacing w:line="276" w:lineRule="auto"/>
        <w:ind w:firstLine="851"/>
        <w:jc w:val="center"/>
        <w:rPr>
          <w:rFonts w:ascii="Times New Roman" w:hAnsi="Times New Roman" w:cs="Times New Roman"/>
          <w:b w:val="0"/>
          <w:sz w:val="28"/>
          <w:szCs w:val="28"/>
        </w:rPr>
      </w:pPr>
      <w:r w:rsidRPr="00944895">
        <w:rPr>
          <w:rFonts w:ascii="Times New Roman" w:hAnsi="Times New Roman" w:cs="Times New Roman"/>
          <w:b w:val="0"/>
          <w:sz w:val="28"/>
          <w:szCs w:val="28"/>
        </w:rPr>
        <w:t>предоставления муниципальной услуги «Включение</w:t>
      </w:r>
    </w:p>
    <w:p w14:paraId="3908B2E9" w14:textId="77777777" w:rsidR="00EC2FC6" w:rsidRPr="00944895" w:rsidRDefault="00C833DA" w:rsidP="002235E5">
      <w:pPr>
        <w:pStyle w:val="ConsPlusTitle"/>
        <w:spacing w:line="276" w:lineRule="auto"/>
        <w:ind w:firstLine="851"/>
        <w:jc w:val="center"/>
        <w:rPr>
          <w:rFonts w:ascii="Times New Roman" w:hAnsi="Times New Roman" w:cs="Times New Roman"/>
          <w:b w:val="0"/>
          <w:sz w:val="28"/>
          <w:szCs w:val="28"/>
        </w:rPr>
      </w:pPr>
      <w:r w:rsidRPr="00944895">
        <w:rPr>
          <w:rFonts w:ascii="Times New Roman" w:hAnsi="Times New Roman" w:cs="Times New Roman"/>
          <w:b w:val="0"/>
          <w:sz w:val="28"/>
          <w:szCs w:val="28"/>
        </w:rPr>
        <w:t>(отказ от включения) физкультурного и (или) спортивного</w:t>
      </w:r>
    </w:p>
    <w:p w14:paraId="1DC4712F" w14:textId="77777777" w:rsidR="00EC2FC6" w:rsidRPr="00944895" w:rsidRDefault="00C833DA" w:rsidP="002235E5">
      <w:pPr>
        <w:pStyle w:val="ConsPlusTitle"/>
        <w:spacing w:line="276" w:lineRule="auto"/>
        <w:ind w:firstLine="851"/>
        <w:jc w:val="center"/>
        <w:rPr>
          <w:rFonts w:ascii="Times New Roman" w:hAnsi="Times New Roman" w:cs="Times New Roman"/>
          <w:b w:val="0"/>
          <w:sz w:val="28"/>
          <w:szCs w:val="28"/>
        </w:rPr>
      </w:pPr>
      <w:r w:rsidRPr="00944895">
        <w:rPr>
          <w:rFonts w:ascii="Times New Roman" w:hAnsi="Times New Roman" w:cs="Times New Roman"/>
          <w:b w:val="0"/>
          <w:sz w:val="28"/>
          <w:szCs w:val="28"/>
        </w:rPr>
        <w:t xml:space="preserve">мероприятия в </w:t>
      </w:r>
      <w:r w:rsidR="002235E5" w:rsidRPr="00944895">
        <w:rPr>
          <w:rFonts w:ascii="Times New Roman" w:hAnsi="Times New Roman" w:cs="Times New Roman"/>
          <w:b w:val="0"/>
          <w:sz w:val="28"/>
          <w:szCs w:val="28"/>
        </w:rPr>
        <w:t>К</w:t>
      </w:r>
      <w:r w:rsidRPr="00944895">
        <w:rPr>
          <w:rFonts w:ascii="Times New Roman" w:hAnsi="Times New Roman" w:cs="Times New Roman"/>
          <w:b w:val="0"/>
          <w:sz w:val="28"/>
          <w:szCs w:val="28"/>
        </w:rPr>
        <w:t>алендарный план физкультурных мероприятий</w:t>
      </w:r>
    </w:p>
    <w:p w14:paraId="1436D811" w14:textId="77777777" w:rsidR="00EC2FC6" w:rsidRPr="00944895" w:rsidRDefault="00C833DA" w:rsidP="002235E5">
      <w:pPr>
        <w:pStyle w:val="ConsPlusTitle"/>
        <w:spacing w:line="276" w:lineRule="auto"/>
        <w:ind w:firstLine="851"/>
        <w:jc w:val="center"/>
        <w:rPr>
          <w:rFonts w:ascii="Times New Roman" w:hAnsi="Times New Roman" w:cs="Times New Roman"/>
          <w:b w:val="0"/>
          <w:sz w:val="28"/>
          <w:szCs w:val="28"/>
        </w:rPr>
      </w:pPr>
      <w:r w:rsidRPr="00944895">
        <w:rPr>
          <w:rFonts w:ascii="Times New Roman" w:hAnsi="Times New Roman" w:cs="Times New Roman"/>
          <w:b w:val="0"/>
          <w:sz w:val="28"/>
          <w:szCs w:val="28"/>
        </w:rPr>
        <w:t>и спортивных мероприятий городского округа Тольятти»</w:t>
      </w:r>
    </w:p>
    <w:p w14:paraId="170BBC4D" w14:textId="77777777" w:rsidR="00EC2FC6" w:rsidRPr="00944895" w:rsidRDefault="00EC2FC6" w:rsidP="00956CF5">
      <w:pPr>
        <w:pStyle w:val="ConsPlusNormal"/>
        <w:spacing w:line="360" w:lineRule="auto"/>
        <w:ind w:firstLine="851"/>
        <w:jc w:val="both"/>
        <w:rPr>
          <w:rFonts w:ascii="Times New Roman" w:hAnsi="Times New Roman" w:cs="Times New Roman"/>
          <w:sz w:val="28"/>
          <w:szCs w:val="28"/>
        </w:rPr>
      </w:pPr>
    </w:p>
    <w:p w14:paraId="38438B53" w14:textId="77777777" w:rsidR="00EC2FC6" w:rsidRPr="00944895" w:rsidRDefault="00EC2FC6" w:rsidP="00956CF5">
      <w:pPr>
        <w:pStyle w:val="ConsPlusTitle"/>
        <w:spacing w:line="360" w:lineRule="auto"/>
        <w:ind w:firstLine="851"/>
        <w:jc w:val="center"/>
        <w:outlineLvl w:val="1"/>
        <w:rPr>
          <w:rFonts w:ascii="Times New Roman" w:hAnsi="Times New Roman" w:cs="Times New Roman"/>
          <w:b w:val="0"/>
          <w:sz w:val="28"/>
          <w:szCs w:val="28"/>
        </w:rPr>
      </w:pPr>
      <w:r w:rsidRPr="00944895">
        <w:rPr>
          <w:rFonts w:ascii="Times New Roman" w:hAnsi="Times New Roman" w:cs="Times New Roman"/>
          <w:b w:val="0"/>
          <w:sz w:val="28"/>
          <w:szCs w:val="28"/>
        </w:rPr>
        <w:t>I. Общие положения</w:t>
      </w:r>
    </w:p>
    <w:p w14:paraId="1244AF38" w14:textId="77777777" w:rsidR="00EC2FC6" w:rsidRPr="00944895" w:rsidRDefault="00EC2FC6" w:rsidP="00956CF5">
      <w:pPr>
        <w:pStyle w:val="ConsPlusNormal"/>
        <w:spacing w:line="360" w:lineRule="auto"/>
        <w:ind w:firstLine="851"/>
        <w:jc w:val="both"/>
        <w:rPr>
          <w:rFonts w:ascii="Times New Roman" w:hAnsi="Times New Roman" w:cs="Times New Roman"/>
          <w:sz w:val="28"/>
          <w:szCs w:val="28"/>
        </w:rPr>
      </w:pPr>
    </w:p>
    <w:p w14:paraId="7002B66E" w14:textId="77777777" w:rsidR="00EC2FC6" w:rsidRDefault="00EC2FC6" w:rsidP="001F3074">
      <w:pPr>
        <w:autoSpaceDE w:val="0"/>
        <w:autoSpaceDN w:val="0"/>
        <w:adjustRightInd w:val="0"/>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 xml:space="preserve">1.1. Административный регламент предоставления муниципальной услуги </w:t>
      </w:r>
      <w:r w:rsidR="002235E5" w:rsidRPr="00944895">
        <w:rPr>
          <w:rFonts w:ascii="Times New Roman" w:hAnsi="Times New Roman" w:cs="Times New Roman"/>
          <w:sz w:val="28"/>
          <w:szCs w:val="28"/>
        </w:rPr>
        <w:t>«</w:t>
      </w:r>
      <w:r w:rsidRPr="00944895">
        <w:rPr>
          <w:rFonts w:ascii="Times New Roman" w:hAnsi="Times New Roman" w:cs="Times New Roman"/>
          <w:sz w:val="28"/>
          <w:szCs w:val="28"/>
        </w:rPr>
        <w:t>Включение (отказ от включения) физкультурного и (или) спортивного мероприятия в Календарный план физкультурных мероприятий и спортивных мероприятий городского округа Тольятти</w:t>
      </w:r>
      <w:r w:rsidR="002235E5" w:rsidRPr="00944895">
        <w:rPr>
          <w:rFonts w:ascii="Times New Roman" w:hAnsi="Times New Roman" w:cs="Times New Roman"/>
          <w:sz w:val="28"/>
          <w:szCs w:val="28"/>
        </w:rPr>
        <w:t>»</w:t>
      </w:r>
      <w:r w:rsidRPr="00944895">
        <w:rPr>
          <w:rFonts w:ascii="Times New Roman" w:hAnsi="Times New Roman" w:cs="Times New Roman"/>
          <w:sz w:val="28"/>
          <w:szCs w:val="28"/>
        </w:rPr>
        <w:t xml:space="preserve"> (далее -</w:t>
      </w:r>
      <w:r w:rsidR="00536395">
        <w:rPr>
          <w:rFonts w:ascii="Times New Roman" w:hAnsi="Times New Roman" w:cs="Times New Roman"/>
          <w:sz w:val="28"/>
          <w:szCs w:val="28"/>
        </w:rPr>
        <w:t xml:space="preserve"> А</w:t>
      </w:r>
      <w:r w:rsidRPr="00944895">
        <w:rPr>
          <w:rFonts w:ascii="Times New Roman" w:hAnsi="Times New Roman" w:cs="Times New Roman"/>
          <w:sz w:val="28"/>
          <w:szCs w:val="28"/>
        </w:rPr>
        <w:t>дминистративный регламент) разработан</w:t>
      </w:r>
      <w:r w:rsidR="003658A5" w:rsidRPr="00944895">
        <w:rPr>
          <w:rFonts w:ascii="Times New Roman" w:eastAsiaTheme="minorHAnsi" w:hAnsi="Times New Roman" w:cs="Times New Roman"/>
          <w:sz w:val="28"/>
          <w:szCs w:val="28"/>
          <w:lang w:eastAsia="en-US"/>
        </w:rPr>
        <w:t xml:space="preserve"> в целях повышения качества и доступности предоставления муниципальнойуслуги, создания комфортных условий для заявителя, определения основных требованийк предоставлению муниципальной услуги</w:t>
      </w:r>
      <w:r w:rsidRPr="00944895">
        <w:rPr>
          <w:rFonts w:ascii="Times New Roman" w:hAnsi="Times New Roman" w:cs="Times New Roman"/>
          <w:sz w:val="28"/>
          <w:szCs w:val="28"/>
        </w:rPr>
        <w:t>.</w:t>
      </w:r>
    </w:p>
    <w:p w14:paraId="331D97EB" w14:textId="77777777" w:rsidR="00536395" w:rsidRPr="00944895" w:rsidRDefault="00311091" w:rsidP="00311091">
      <w:pPr>
        <w:autoSpaceDE w:val="0"/>
        <w:autoSpaceDN w:val="0"/>
        <w:adjustRightInd w:val="0"/>
        <w:spacing w:line="360" w:lineRule="auto"/>
        <w:ind w:firstLine="851"/>
        <w:jc w:val="both"/>
        <w:rPr>
          <w:rFonts w:ascii="Times New Roman" w:hAnsi="Times New Roman" w:cs="Times New Roman"/>
          <w:sz w:val="28"/>
          <w:szCs w:val="28"/>
        </w:rPr>
      </w:pPr>
      <w:r w:rsidRPr="00311091">
        <w:rPr>
          <w:rFonts w:ascii="Times New Roman" w:hAnsi="Times New Roman" w:cs="Times New Roman"/>
          <w:sz w:val="28"/>
          <w:szCs w:val="28"/>
        </w:rPr>
        <w:t xml:space="preserve">Календарный план </w:t>
      </w:r>
      <w:r>
        <w:rPr>
          <w:rFonts w:ascii="Times New Roman" w:eastAsiaTheme="minorHAnsi" w:hAnsi="Times New Roman" w:cs="Times New Roman"/>
          <w:sz w:val="28"/>
          <w:szCs w:val="28"/>
          <w:lang w:eastAsia="en-US"/>
        </w:rPr>
        <w:t xml:space="preserve">физкультурных мероприятий и спортивных мероприятий городского округа Тольятти </w:t>
      </w:r>
      <w:r>
        <w:rPr>
          <w:rFonts w:ascii="Times New Roman" w:hAnsi="Times New Roman" w:cs="Times New Roman"/>
          <w:sz w:val="28"/>
          <w:szCs w:val="28"/>
        </w:rPr>
        <w:t xml:space="preserve">(далее – Календарный план) </w:t>
      </w:r>
      <w:r w:rsidRPr="00311091">
        <w:rPr>
          <w:rFonts w:ascii="Times New Roman" w:hAnsi="Times New Roman" w:cs="Times New Roman"/>
          <w:sz w:val="28"/>
          <w:szCs w:val="28"/>
        </w:rPr>
        <w:t>представляет собой документ с перечнем официальных физкультурных мероприятий и спортивных м</w:t>
      </w:r>
      <w:r>
        <w:rPr>
          <w:rFonts w:ascii="Times New Roman" w:hAnsi="Times New Roman" w:cs="Times New Roman"/>
          <w:sz w:val="28"/>
          <w:szCs w:val="28"/>
        </w:rPr>
        <w:t>ероприятий</w:t>
      </w:r>
      <w:r w:rsidRPr="00311091">
        <w:rPr>
          <w:rFonts w:ascii="Times New Roman" w:hAnsi="Times New Roman" w:cs="Times New Roman"/>
          <w:sz w:val="28"/>
          <w:szCs w:val="28"/>
        </w:rPr>
        <w:t>, проводимых на территории городского округа Тольятти, в котором отражаются их последовательность, виды спорта, по которым они проводятся, наименование мероприятий, организатор(ы), сроки проведения, место проведения</w:t>
      </w:r>
      <w:r w:rsidR="00536395">
        <w:rPr>
          <w:rFonts w:ascii="Times New Roman" w:hAnsi="Times New Roman" w:cs="Times New Roman"/>
          <w:sz w:val="28"/>
          <w:szCs w:val="28"/>
        </w:rPr>
        <w:t>.</w:t>
      </w:r>
    </w:p>
    <w:p w14:paraId="1159D2E3" w14:textId="77777777" w:rsidR="000912F6" w:rsidRPr="00944895" w:rsidRDefault="000912F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1.2. Сведения о категории заявителей муниципальной услуги:</w:t>
      </w:r>
    </w:p>
    <w:p w14:paraId="3DFC1100" w14:textId="77777777" w:rsidR="000912F6" w:rsidRPr="00944895" w:rsidRDefault="000912F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 xml:space="preserve">1.2.1. Заявителем муниципальной услуги является физическое лицо, индивидуальный предприниматель, юридическое лицо (либо уполномоченное </w:t>
      </w:r>
      <w:r w:rsidRPr="00944895">
        <w:rPr>
          <w:rFonts w:ascii="Times New Roman" w:hAnsi="Times New Roman" w:cs="Times New Roman"/>
          <w:sz w:val="28"/>
          <w:szCs w:val="28"/>
        </w:rPr>
        <w:lastRenderedPageBreak/>
        <w:t>лицо), по инициативе которого физкультурное мероприятие и (или) спортивное мероприятие включается в Календарный план</w:t>
      </w:r>
      <w:r w:rsidR="00536395">
        <w:rPr>
          <w:rFonts w:ascii="Times New Roman" w:hAnsi="Times New Roman" w:cs="Times New Roman"/>
          <w:sz w:val="28"/>
          <w:szCs w:val="28"/>
        </w:rPr>
        <w:t>,</w:t>
      </w:r>
      <w:r w:rsidRPr="00944895">
        <w:rPr>
          <w:rFonts w:ascii="Times New Roman" w:hAnsi="Times New Roman" w:cs="Times New Roman"/>
          <w:sz w:val="28"/>
          <w:szCs w:val="28"/>
        </w:rPr>
        <w:t xml:space="preserve"> и которое осуществляет организационное, финансовое и иное обеспечение подготовки и проведения данного мероприятия (далее - </w:t>
      </w:r>
      <w:r w:rsidR="0037791A">
        <w:rPr>
          <w:rFonts w:ascii="Times New Roman" w:hAnsi="Times New Roman" w:cs="Times New Roman"/>
          <w:sz w:val="28"/>
          <w:szCs w:val="28"/>
        </w:rPr>
        <w:t>з</w:t>
      </w:r>
      <w:r w:rsidRPr="00944895">
        <w:rPr>
          <w:rFonts w:ascii="Times New Roman" w:hAnsi="Times New Roman" w:cs="Times New Roman"/>
          <w:sz w:val="28"/>
          <w:szCs w:val="28"/>
        </w:rPr>
        <w:t>аявитель).</w:t>
      </w:r>
    </w:p>
    <w:p w14:paraId="0A25123B" w14:textId="77777777" w:rsidR="000912F6" w:rsidRPr="00944895" w:rsidRDefault="000912F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 xml:space="preserve">Заявителями при предоставлении </w:t>
      </w:r>
      <w:r w:rsidR="00536395">
        <w:rPr>
          <w:rFonts w:ascii="Times New Roman" w:hAnsi="Times New Roman" w:cs="Times New Roman"/>
          <w:sz w:val="28"/>
          <w:szCs w:val="28"/>
        </w:rPr>
        <w:t xml:space="preserve">муниципальной </w:t>
      </w:r>
      <w:r w:rsidRPr="00944895">
        <w:rPr>
          <w:rFonts w:ascii="Times New Roman" w:hAnsi="Times New Roman" w:cs="Times New Roman"/>
          <w:sz w:val="28"/>
          <w:szCs w:val="28"/>
        </w:rPr>
        <w:t>услуги в электронном виде, по экстерриториальному принципу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w:t>
      </w:r>
      <w:hyperlink r:id="rId12">
        <w:r w:rsidRPr="00944895">
          <w:rPr>
            <w:rFonts w:ascii="Times New Roman" w:hAnsi="Times New Roman" w:cs="Times New Roman"/>
            <w:sz w:val="28"/>
            <w:szCs w:val="28"/>
          </w:rPr>
          <w:t>https://www.gosuslugi.ru</w:t>
        </w:r>
      </w:hyperlink>
      <w:r w:rsidRPr="00944895">
        <w:rPr>
          <w:rFonts w:ascii="Times New Roman" w:hAnsi="Times New Roman" w:cs="Times New Roman"/>
          <w:sz w:val="28"/>
          <w:szCs w:val="28"/>
        </w:rPr>
        <w:t>) (далее - ЕПГУ) и (или) Региональном портале государственных услуг Самарской области (</w:t>
      </w:r>
      <w:hyperlink r:id="rId13">
        <w:r w:rsidRPr="00944895">
          <w:rPr>
            <w:rFonts w:ascii="Times New Roman" w:hAnsi="Times New Roman" w:cs="Times New Roman"/>
            <w:sz w:val="28"/>
            <w:szCs w:val="28"/>
          </w:rPr>
          <w:t>https://gosuslugi.samregion.ru</w:t>
        </w:r>
      </w:hyperlink>
      <w:r w:rsidRPr="00944895">
        <w:rPr>
          <w:rFonts w:ascii="Times New Roman" w:hAnsi="Times New Roman" w:cs="Times New Roman"/>
          <w:sz w:val="28"/>
          <w:szCs w:val="28"/>
        </w:rPr>
        <w:t>) (далее - РПГУ). Условия регистрации в ЕСИА размещены на ЕПГУ.</w:t>
      </w:r>
    </w:p>
    <w:p w14:paraId="4B39241F" w14:textId="77777777" w:rsidR="00C068B9" w:rsidRPr="00944895" w:rsidRDefault="009140C1"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1.</w:t>
      </w:r>
      <w:r w:rsidR="000912F6" w:rsidRPr="00944895">
        <w:rPr>
          <w:rFonts w:ascii="Times New Roman" w:hAnsi="Times New Roman" w:cs="Times New Roman"/>
          <w:sz w:val="28"/>
          <w:szCs w:val="28"/>
        </w:rPr>
        <w:t>3</w:t>
      </w:r>
      <w:r w:rsidR="00C068B9" w:rsidRPr="00944895">
        <w:rPr>
          <w:rFonts w:ascii="Times New Roman" w:hAnsi="Times New Roman" w:cs="Times New Roman"/>
          <w:sz w:val="28"/>
          <w:szCs w:val="28"/>
        </w:rPr>
        <w:t>. Описание порядка информирования о правилах предоставления муниципальной услуги:</w:t>
      </w:r>
    </w:p>
    <w:p w14:paraId="6A2B8610" w14:textId="77777777" w:rsidR="00C068B9" w:rsidRPr="00944895" w:rsidRDefault="009140C1"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1.</w:t>
      </w:r>
      <w:r w:rsidR="000912F6" w:rsidRPr="00944895">
        <w:rPr>
          <w:rFonts w:ascii="Times New Roman" w:hAnsi="Times New Roman" w:cs="Times New Roman"/>
          <w:sz w:val="28"/>
          <w:szCs w:val="28"/>
        </w:rPr>
        <w:t>3</w:t>
      </w:r>
      <w:r w:rsidR="00C068B9" w:rsidRPr="00944895">
        <w:rPr>
          <w:rFonts w:ascii="Times New Roman" w:hAnsi="Times New Roman" w:cs="Times New Roman"/>
          <w:sz w:val="28"/>
          <w:szCs w:val="28"/>
        </w:rPr>
        <w:t xml:space="preserve">.1. Информирование осуществляется в форме устных консультаций при личном обращении заявителя в </w:t>
      </w:r>
      <w:r w:rsidR="005603FF" w:rsidRPr="00944895">
        <w:rPr>
          <w:rFonts w:ascii="Times New Roman" w:hAnsi="Times New Roman" w:cs="Times New Roman"/>
          <w:sz w:val="28"/>
          <w:szCs w:val="28"/>
        </w:rPr>
        <w:t>Управление физической культуры и спорта администрации городского округа Тольятти</w:t>
      </w:r>
      <w:r w:rsidR="0097056D" w:rsidRPr="00944895">
        <w:rPr>
          <w:rFonts w:ascii="Times New Roman" w:hAnsi="Times New Roman" w:cs="Times New Roman"/>
          <w:sz w:val="28"/>
          <w:szCs w:val="28"/>
        </w:rPr>
        <w:t xml:space="preserve"> (далее </w:t>
      </w:r>
      <w:r w:rsidR="005603FF" w:rsidRPr="00944895">
        <w:rPr>
          <w:rFonts w:ascii="Times New Roman" w:hAnsi="Times New Roman" w:cs="Times New Roman"/>
          <w:sz w:val="28"/>
          <w:szCs w:val="28"/>
        </w:rPr>
        <w:t>–</w:t>
      </w:r>
      <w:r w:rsidR="00C068B9" w:rsidRPr="00944895">
        <w:rPr>
          <w:rFonts w:ascii="Times New Roman" w:hAnsi="Times New Roman" w:cs="Times New Roman"/>
          <w:sz w:val="28"/>
          <w:szCs w:val="28"/>
        </w:rPr>
        <w:t>Управление</w:t>
      </w:r>
      <w:r w:rsidR="005603FF" w:rsidRPr="00944895">
        <w:rPr>
          <w:rFonts w:ascii="Times New Roman" w:hAnsi="Times New Roman" w:cs="Times New Roman"/>
          <w:sz w:val="28"/>
          <w:szCs w:val="28"/>
        </w:rPr>
        <w:t>)</w:t>
      </w:r>
      <w:r w:rsidR="00311091">
        <w:rPr>
          <w:rFonts w:ascii="Times New Roman" w:hAnsi="Times New Roman" w:cs="Times New Roman"/>
          <w:sz w:val="28"/>
          <w:szCs w:val="28"/>
        </w:rPr>
        <w:t xml:space="preserve"> или</w:t>
      </w:r>
      <w:r w:rsidR="00CB6E7D">
        <w:rPr>
          <w:rFonts w:ascii="Times New Roman" w:hAnsi="Times New Roman" w:cs="Times New Roman"/>
          <w:sz w:val="28"/>
          <w:szCs w:val="28"/>
        </w:rPr>
        <w:t xml:space="preserve">в </w:t>
      </w:r>
      <w:r w:rsidR="0097056D" w:rsidRPr="00944895">
        <w:rPr>
          <w:rFonts w:ascii="Times New Roman" w:hAnsi="Times New Roman" w:cs="Times New Roman"/>
          <w:sz w:val="28"/>
          <w:szCs w:val="28"/>
        </w:rPr>
        <w:t>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w:t>
      </w:r>
      <w:r w:rsidR="00536395">
        <w:rPr>
          <w:rFonts w:ascii="Times New Roman" w:hAnsi="Times New Roman" w:cs="Times New Roman"/>
          <w:sz w:val="28"/>
          <w:szCs w:val="28"/>
        </w:rPr>
        <w:t>МАУ «</w:t>
      </w:r>
      <w:r w:rsidR="00C068B9" w:rsidRPr="00944895">
        <w:rPr>
          <w:rFonts w:ascii="Times New Roman" w:hAnsi="Times New Roman" w:cs="Times New Roman"/>
          <w:sz w:val="28"/>
          <w:szCs w:val="28"/>
        </w:rPr>
        <w:t>МФЦ</w:t>
      </w:r>
      <w:r w:rsidR="00536395">
        <w:rPr>
          <w:rFonts w:ascii="Times New Roman" w:hAnsi="Times New Roman" w:cs="Times New Roman"/>
          <w:sz w:val="28"/>
          <w:szCs w:val="28"/>
        </w:rPr>
        <w:t>»</w:t>
      </w:r>
      <w:r w:rsidR="0097056D" w:rsidRPr="00944895">
        <w:rPr>
          <w:rFonts w:ascii="Times New Roman" w:hAnsi="Times New Roman" w:cs="Times New Roman"/>
          <w:sz w:val="28"/>
          <w:szCs w:val="28"/>
        </w:rPr>
        <w:t>)</w:t>
      </w:r>
      <w:r w:rsidR="00C068B9" w:rsidRPr="00944895">
        <w:rPr>
          <w:rFonts w:ascii="Times New Roman" w:hAnsi="Times New Roman" w:cs="Times New Roman"/>
          <w:sz w:val="28"/>
          <w:szCs w:val="28"/>
        </w:rPr>
        <w:t>, по</w:t>
      </w:r>
      <w:r w:rsidR="00311091">
        <w:rPr>
          <w:rFonts w:ascii="Times New Roman" w:hAnsi="Times New Roman" w:cs="Times New Roman"/>
          <w:sz w:val="28"/>
          <w:szCs w:val="28"/>
        </w:rPr>
        <w:t>средством телефонной связи,</w:t>
      </w:r>
      <w:r w:rsidR="00C068B9" w:rsidRPr="00944895">
        <w:rPr>
          <w:rFonts w:ascii="Times New Roman" w:hAnsi="Times New Roman" w:cs="Times New Roman"/>
          <w:sz w:val="28"/>
          <w:szCs w:val="28"/>
        </w:rPr>
        <w:t xml:space="preserve"> в форме письменных ответов на письменное обращение заявителя, а также путем размещения информации о порядке предоставления муниципальной услуги на информационных стендах в местах предоставления </w:t>
      </w:r>
      <w:r w:rsidR="00536395">
        <w:rPr>
          <w:rFonts w:ascii="Times New Roman" w:hAnsi="Times New Roman" w:cs="Times New Roman"/>
          <w:sz w:val="28"/>
          <w:szCs w:val="28"/>
        </w:rPr>
        <w:t>муниципальной</w:t>
      </w:r>
      <w:r w:rsidR="000B777D">
        <w:rPr>
          <w:rFonts w:ascii="Times New Roman" w:hAnsi="Times New Roman" w:cs="Times New Roman"/>
          <w:sz w:val="28"/>
          <w:szCs w:val="28"/>
        </w:rPr>
        <w:t xml:space="preserve"> </w:t>
      </w:r>
      <w:r w:rsidR="00C068B9" w:rsidRPr="00944895">
        <w:rPr>
          <w:rFonts w:ascii="Times New Roman" w:hAnsi="Times New Roman" w:cs="Times New Roman"/>
          <w:sz w:val="28"/>
          <w:szCs w:val="28"/>
        </w:rPr>
        <w:t>услуги или в информационно-</w:t>
      </w:r>
      <w:r w:rsidR="0037791A">
        <w:rPr>
          <w:rFonts w:ascii="Times New Roman" w:hAnsi="Times New Roman" w:cs="Times New Roman"/>
          <w:sz w:val="28"/>
          <w:szCs w:val="28"/>
        </w:rPr>
        <w:t>теле</w:t>
      </w:r>
      <w:r w:rsidR="00C068B9" w:rsidRPr="00944895">
        <w:rPr>
          <w:rFonts w:ascii="Times New Roman" w:hAnsi="Times New Roman" w:cs="Times New Roman"/>
          <w:sz w:val="28"/>
          <w:szCs w:val="28"/>
        </w:rPr>
        <w:t xml:space="preserve">коммуникационной сети Интернет на </w:t>
      </w:r>
      <w:r w:rsidR="002235E5" w:rsidRPr="00944895">
        <w:rPr>
          <w:rFonts w:ascii="Times New Roman" w:hAnsi="Times New Roman" w:cs="Times New Roman"/>
          <w:sz w:val="28"/>
          <w:szCs w:val="28"/>
        </w:rPr>
        <w:t>о</w:t>
      </w:r>
      <w:r w:rsidR="00C068B9" w:rsidRPr="00944895">
        <w:rPr>
          <w:rFonts w:ascii="Times New Roman" w:hAnsi="Times New Roman" w:cs="Times New Roman"/>
          <w:sz w:val="28"/>
          <w:szCs w:val="28"/>
        </w:rPr>
        <w:t xml:space="preserve">фициальном </w:t>
      </w:r>
      <w:r w:rsidR="0097056D" w:rsidRPr="00944895">
        <w:rPr>
          <w:rFonts w:ascii="Times New Roman" w:hAnsi="Times New Roman" w:cs="Times New Roman"/>
          <w:sz w:val="28"/>
          <w:szCs w:val="28"/>
        </w:rPr>
        <w:t>сайте</w:t>
      </w:r>
      <w:r w:rsidR="00C068B9" w:rsidRPr="00944895">
        <w:rPr>
          <w:rFonts w:ascii="Times New Roman" w:hAnsi="Times New Roman" w:cs="Times New Roman"/>
          <w:sz w:val="28"/>
          <w:szCs w:val="28"/>
        </w:rPr>
        <w:t xml:space="preserve">администрации городского округа Тольятти и на портале </w:t>
      </w:r>
      <w:r w:rsidR="00282B52" w:rsidRPr="00944895">
        <w:rPr>
          <w:rFonts w:ascii="Times New Roman" w:hAnsi="Times New Roman" w:cs="Times New Roman"/>
          <w:sz w:val="28"/>
          <w:szCs w:val="28"/>
        </w:rPr>
        <w:t>Самарской области «Мои документы»</w:t>
      </w:r>
      <w:r w:rsidR="00C068B9" w:rsidRPr="00944895">
        <w:rPr>
          <w:rFonts w:ascii="Times New Roman" w:hAnsi="Times New Roman" w:cs="Times New Roman"/>
          <w:sz w:val="28"/>
          <w:szCs w:val="28"/>
        </w:rPr>
        <w:t>, а также через ЕПГУ и</w:t>
      </w:r>
      <w:r w:rsidR="002235E5" w:rsidRPr="00944895">
        <w:rPr>
          <w:rFonts w:ascii="Times New Roman" w:hAnsi="Times New Roman" w:cs="Times New Roman"/>
          <w:sz w:val="28"/>
          <w:szCs w:val="28"/>
        </w:rPr>
        <w:t xml:space="preserve"> (или) </w:t>
      </w:r>
      <w:r w:rsidR="00C068B9" w:rsidRPr="00944895">
        <w:rPr>
          <w:rFonts w:ascii="Times New Roman" w:hAnsi="Times New Roman" w:cs="Times New Roman"/>
          <w:sz w:val="28"/>
          <w:szCs w:val="28"/>
        </w:rPr>
        <w:t xml:space="preserve"> РПГУ.</w:t>
      </w:r>
    </w:p>
    <w:p w14:paraId="22C2F49F" w14:textId="77777777" w:rsidR="00C068B9" w:rsidRPr="00944895" w:rsidRDefault="000912F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1.3</w:t>
      </w:r>
      <w:r w:rsidR="009140C1" w:rsidRPr="00944895">
        <w:rPr>
          <w:rFonts w:ascii="Times New Roman" w:hAnsi="Times New Roman" w:cs="Times New Roman"/>
          <w:sz w:val="28"/>
          <w:szCs w:val="28"/>
        </w:rPr>
        <w:t xml:space="preserve">.2. </w:t>
      </w:r>
      <w:r w:rsidR="00C068B9" w:rsidRPr="00944895">
        <w:rPr>
          <w:rFonts w:ascii="Times New Roman" w:hAnsi="Times New Roman" w:cs="Times New Roman"/>
          <w:sz w:val="28"/>
          <w:szCs w:val="28"/>
        </w:rPr>
        <w:t xml:space="preserve">Информирование осуществляют специалисты Управления и </w:t>
      </w:r>
      <w:r w:rsidR="00CB6E7D">
        <w:rPr>
          <w:rFonts w:ascii="Times New Roman" w:hAnsi="Times New Roman" w:cs="Times New Roman"/>
          <w:sz w:val="28"/>
          <w:szCs w:val="28"/>
        </w:rPr>
        <w:t xml:space="preserve">сотрудники </w:t>
      </w:r>
      <w:r w:rsidR="00536395">
        <w:rPr>
          <w:rFonts w:ascii="Times New Roman" w:hAnsi="Times New Roman" w:cs="Times New Roman"/>
          <w:sz w:val="28"/>
          <w:szCs w:val="28"/>
        </w:rPr>
        <w:t>МАУ «</w:t>
      </w:r>
      <w:r w:rsidR="00536395" w:rsidRPr="00944895">
        <w:rPr>
          <w:rFonts w:ascii="Times New Roman" w:hAnsi="Times New Roman" w:cs="Times New Roman"/>
          <w:sz w:val="28"/>
          <w:szCs w:val="28"/>
        </w:rPr>
        <w:t>МФЦ</w:t>
      </w:r>
      <w:r w:rsidR="00536395">
        <w:rPr>
          <w:rFonts w:ascii="Times New Roman" w:hAnsi="Times New Roman" w:cs="Times New Roman"/>
          <w:sz w:val="28"/>
          <w:szCs w:val="28"/>
        </w:rPr>
        <w:t>»</w:t>
      </w:r>
      <w:r w:rsidR="00E77A84" w:rsidRPr="00944895">
        <w:rPr>
          <w:rFonts w:ascii="Times New Roman" w:hAnsi="Times New Roman" w:cs="Times New Roman"/>
          <w:sz w:val="28"/>
          <w:szCs w:val="28"/>
        </w:rPr>
        <w:t>, ответственные за информирование</w:t>
      </w:r>
      <w:r w:rsidR="0097056D" w:rsidRPr="00944895">
        <w:rPr>
          <w:rFonts w:ascii="Times New Roman" w:hAnsi="Times New Roman" w:cs="Times New Roman"/>
          <w:sz w:val="28"/>
          <w:szCs w:val="28"/>
        </w:rPr>
        <w:t>.</w:t>
      </w:r>
    </w:p>
    <w:p w14:paraId="2C2F4550" w14:textId="77777777" w:rsidR="00C068B9" w:rsidRPr="00944895" w:rsidRDefault="000912F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1.3</w:t>
      </w:r>
      <w:r w:rsidR="009140C1" w:rsidRPr="00944895">
        <w:rPr>
          <w:rFonts w:ascii="Times New Roman" w:hAnsi="Times New Roman" w:cs="Times New Roman"/>
          <w:sz w:val="28"/>
          <w:szCs w:val="28"/>
        </w:rPr>
        <w:t xml:space="preserve">.3. </w:t>
      </w:r>
      <w:r w:rsidR="00C068B9" w:rsidRPr="00944895">
        <w:rPr>
          <w:rFonts w:ascii="Times New Roman" w:hAnsi="Times New Roman" w:cs="Times New Roman"/>
          <w:sz w:val="28"/>
          <w:szCs w:val="28"/>
        </w:rPr>
        <w:t xml:space="preserve">При информировании заявителю должны быть предоставлены </w:t>
      </w:r>
      <w:r w:rsidR="00C068B9" w:rsidRPr="00944895">
        <w:rPr>
          <w:rFonts w:ascii="Times New Roman" w:hAnsi="Times New Roman" w:cs="Times New Roman"/>
          <w:sz w:val="28"/>
          <w:szCs w:val="28"/>
        </w:rPr>
        <w:lastRenderedPageBreak/>
        <w:t>полные, точные и понятные ответы на следующие вопросы:</w:t>
      </w:r>
    </w:p>
    <w:p w14:paraId="2C82E7D4" w14:textId="77777777" w:rsidR="00C068B9" w:rsidRPr="00944895" w:rsidRDefault="00C068B9"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 о сроках предоставления муниципальной услуги;</w:t>
      </w:r>
    </w:p>
    <w:p w14:paraId="35047AB8" w14:textId="77777777" w:rsidR="00C068B9" w:rsidRPr="00944895" w:rsidRDefault="00C068B9"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 о перечне документов, необходимых для предоставления муниципальной услуги;</w:t>
      </w:r>
    </w:p>
    <w:p w14:paraId="07E4C25C" w14:textId="77777777" w:rsidR="00C068B9" w:rsidRPr="00944895" w:rsidRDefault="00C068B9"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 о ходе предоставления муниципальной услуги на момент обращения;</w:t>
      </w:r>
    </w:p>
    <w:p w14:paraId="6E00EAE8" w14:textId="77777777" w:rsidR="00C068B9" w:rsidRPr="00944895" w:rsidRDefault="00C068B9"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 xml:space="preserve">- </w:t>
      </w:r>
      <w:r w:rsidR="00CE7751">
        <w:rPr>
          <w:rFonts w:ascii="Times New Roman" w:hAnsi="Times New Roman" w:cs="Times New Roman"/>
          <w:sz w:val="28"/>
          <w:szCs w:val="28"/>
        </w:rPr>
        <w:t>о результате предоставления муниципальной услуги.</w:t>
      </w:r>
    </w:p>
    <w:p w14:paraId="3440BBEB" w14:textId="77777777" w:rsidR="00C068B9" w:rsidRPr="00944895" w:rsidRDefault="000912F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1.3</w:t>
      </w:r>
      <w:r w:rsidR="009140C1" w:rsidRPr="00944895">
        <w:rPr>
          <w:rFonts w:ascii="Times New Roman" w:hAnsi="Times New Roman" w:cs="Times New Roman"/>
          <w:sz w:val="28"/>
          <w:szCs w:val="28"/>
        </w:rPr>
        <w:t xml:space="preserve">.4. </w:t>
      </w:r>
      <w:r w:rsidR="00C068B9" w:rsidRPr="00944895">
        <w:rPr>
          <w:rFonts w:ascii="Times New Roman" w:hAnsi="Times New Roman" w:cs="Times New Roman"/>
          <w:sz w:val="28"/>
          <w:szCs w:val="28"/>
        </w:rPr>
        <w:t xml:space="preserve">Консультирование в устной форме при личном обращении осуществляется в пределах 10 минут. Время ожидания заявителя в очереди для получения консультаций о порядке предоставления </w:t>
      </w:r>
      <w:r w:rsidR="009D32AD">
        <w:rPr>
          <w:rFonts w:ascii="Times New Roman" w:hAnsi="Times New Roman" w:cs="Times New Roman"/>
          <w:sz w:val="28"/>
          <w:szCs w:val="28"/>
        </w:rPr>
        <w:t>муниципальной</w:t>
      </w:r>
      <w:r w:rsidR="000B777D">
        <w:rPr>
          <w:rFonts w:ascii="Times New Roman" w:hAnsi="Times New Roman" w:cs="Times New Roman"/>
          <w:sz w:val="28"/>
          <w:szCs w:val="28"/>
        </w:rPr>
        <w:t xml:space="preserve"> </w:t>
      </w:r>
      <w:r w:rsidR="00C068B9" w:rsidRPr="00944895">
        <w:rPr>
          <w:rFonts w:ascii="Times New Roman" w:hAnsi="Times New Roman" w:cs="Times New Roman"/>
          <w:sz w:val="28"/>
          <w:szCs w:val="28"/>
        </w:rPr>
        <w:t>услуги не должно превышать 10 минут. Предварительная запись на кон</w:t>
      </w:r>
      <w:r w:rsidR="00311091">
        <w:rPr>
          <w:rFonts w:ascii="Times New Roman" w:hAnsi="Times New Roman" w:cs="Times New Roman"/>
          <w:sz w:val="28"/>
          <w:szCs w:val="28"/>
        </w:rPr>
        <w:t>сультацию не требуется.</w:t>
      </w:r>
    </w:p>
    <w:p w14:paraId="3276071B" w14:textId="77777777" w:rsidR="00C068B9" w:rsidRPr="00944895" w:rsidRDefault="000912F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1.3</w:t>
      </w:r>
      <w:r w:rsidR="009140C1" w:rsidRPr="00944895">
        <w:rPr>
          <w:rFonts w:ascii="Times New Roman" w:hAnsi="Times New Roman" w:cs="Times New Roman"/>
          <w:sz w:val="28"/>
          <w:szCs w:val="28"/>
        </w:rPr>
        <w:t xml:space="preserve">.5. </w:t>
      </w:r>
      <w:r w:rsidR="00C068B9" w:rsidRPr="00944895">
        <w:rPr>
          <w:rFonts w:ascii="Times New Roman" w:hAnsi="Times New Roman" w:cs="Times New Roman"/>
          <w:sz w:val="28"/>
          <w:szCs w:val="28"/>
        </w:rPr>
        <w:t xml:space="preserve">Если специалисты Управления или </w:t>
      </w:r>
      <w:r w:rsidR="00CB6E7D">
        <w:rPr>
          <w:rFonts w:ascii="Times New Roman" w:hAnsi="Times New Roman" w:cs="Times New Roman"/>
          <w:sz w:val="28"/>
          <w:szCs w:val="28"/>
        </w:rPr>
        <w:t xml:space="preserve">сотрудники </w:t>
      </w:r>
      <w:r w:rsidR="009D32AD">
        <w:rPr>
          <w:rFonts w:ascii="Times New Roman" w:hAnsi="Times New Roman" w:cs="Times New Roman"/>
          <w:sz w:val="28"/>
          <w:szCs w:val="28"/>
        </w:rPr>
        <w:t>МАУ «</w:t>
      </w:r>
      <w:r w:rsidR="009D32AD" w:rsidRPr="00944895">
        <w:rPr>
          <w:rFonts w:ascii="Times New Roman" w:hAnsi="Times New Roman" w:cs="Times New Roman"/>
          <w:sz w:val="28"/>
          <w:szCs w:val="28"/>
        </w:rPr>
        <w:t>МФЦ</w:t>
      </w:r>
      <w:r w:rsidR="009D32AD">
        <w:rPr>
          <w:rFonts w:ascii="Times New Roman" w:hAnsi="Times New Roman" w:cs="Times New Roman"/>
          <w:sz w:val="28"/>
          <w:szCs w:val="28"/>
        </w:rPr>
        <w:t>»</w:t>
      </w:r>
      <w:r w:rsidR="0037791A">
        <w:rPr>
          <w:rFonts w:ascii="Times New Roman" w:hAnsi="Times New Roman" w:cs="Times New Roman"/>
          <w:sz w:val="28"/>
          <w:szCs w:val="28"/>
        </w:rPr>
        <w:t>,</w:t>
      </w:r>
      <w:r w:rsidR="000B777D">
        <w:rPr>
          <w:rFonts w:ascii="Times New Roman" w:hAnsi="Times New Roman" w:cs="Times New Roman"/>
          <w:sz w:val="28"/>
          <w:szCs w:val="28"/>
        </w:rPr>
        <w:t xml:space="preserve"> </w:t>
      </w:r>
      <w:r w:rsidR="00CB6E7D">
        <w:rPr>
          <w:rFonts w:ascii="Times New Roman" w:hAnsi="Times New Roman" w:cs="Times New Roman"/>
          <w:sz w:val="28"/>
          <w:szCs w:val="28"/>
        </w:rPr>
        <w:t xml:space="preserve">ответственные за информирование </w:t>
      </w:r>
      <w:r w:rsidR="00C068B9" w:rsidRPr="00944895">
        <w:rPr>
          <w:rFonts w:ascii="Times New Roman" w:hAnsi="Times New Roman" w:cs="Times New Roman"/>
          <w:sz w:val="28"/>
          <w:szCs w:val="28"/>
        </w:rPr>
        <w:t>не могут ответить на поставленный вопрос самостоятельно или подготовка ответа тре</w:t>
      </w:r>
      <w:r w:rsidR="00CB6E7D">
        <w:rPr>
          <w:rFonts w:ascii="Times New Roman" w:hAnsi="Times New Roman" w:cs="Times New Roman"/>
          <w:sz w:val="28"/>
          <w:szCs w:val="28"/>
        </w:rPr>
        <w:t xml:space="preserve">бует продолжительного времени, </w:t>
      </w:r>
      <w:r w:rsidR="0037791A">
        <w:rPr>
          <w:rFonts w:ascii="Times New Roman" w:hAnsi="Times New Roman" w:cs="Times New Roman"/>
          <w:sz w:val="28"/>
          <w:szCs w:val="28"/>
        </w:rPr>
        <w:t>з</w:t>
      </w:r>
      <w:r w:rsidR="00C068B9" w:rsidRPr="00944895">
        <w:rPr>
          <w:rFonts w:ascii="Times New Roman" w:hAnsi="Times New Roman" w:cs="Times New Roman"/>
          <w:sz w:val="28"/>
          <w:szCs w:val="28"/>
        </w:rPr>
        <w:t xml:space="preserve">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w:t>
      </w:r>
      <w:r w:rsidR="0038356E">
        <w:rPr>
          <w:rFonts w:ascii="Times New Roman" w:hAnsi="Times New Roman" w:cs="Times New Roman"/>
          <w:sz w:val="28"/>
          <w:szCs w:val="28"/>
        </w:rPr>
        <w:t xml:space="preserve">муниципальной </w:t>
      </w:r>
      <w:r w:rsidR="00311091">
        <w:rPr>
          <w:rFonts w:ascii="Times New Roman" w:hAnsi="Times New Roman" w:cs="Times New Roman"/>
          <w:sz w:val="28"/>
          <w:szCs w:val="28"/>
        </w:rPr>
        <w:t>услуги.</w:t>
      </w:r>
    </w:p>
    <w:p w14:paraId="74FB5D63" w14:textId="77777777" w:rsidR="00C068B9" w:rsidRPr="00944895" w:rsidRDefault="000912F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1.3</w:t>
      </w:r>
      <w:r w:rsidR="009140C1" w:rsidRPr="00944895">
        <w:rPr>
          <w:rFonts w:ascii="Times New Roman" w:hAnsi="Times New Roman" w:cs="Times New Roman"/>
          <w:sz w:val="28"/>
          <w:szCs w:val="28"/>
        </w:rPr>
        <w:t xml:space="preserve">.6. </w:t>
      </w:r>
      <w:r w:rsidR="00C068B9" w:rsidRPr="00944895">
        <w:rPr>
          <w:rFonts w:ascii="Times New Roman" w:hAnsi="Times New Roman" w:cs="Times New Roman"/>
          <w:sz w:val="28"/>
          <w:szCs w:val="28"/>
        </w:rPr>
        <w:t xml:space="preserve">Устное консультирование посредством телефонной связи осуществляется по номерам, указанным в </w:t>
      </w:r>
      <w:r w:rsidR="00493E1D">
        <w:rPr>
          <w:rFonts w:ascii="Times New Roman" w:hAnsi="Times New Roman" w:cs="Times New Roman"/>
          <w:sz w:val="28"/>
          <w:szCs w:val="28"/>
        </w:rPr>
        <w:t>под</w:t>
      </w:r>
      <w:r w:rsidR="004078DE" w:rsidRPr="007C5EE3">
        <w:rPr>
          <w:rFonts w:ascii="Times New Roman" w:hAnsi="Times New Roman" w:cs="Times New Roman"/>
          <w:sz w:val="28"/>
          <w:szCs w:val="28"/>
        </w:rPr>
        <w:t>п</w:t>
      </w:r>
      <w:r w:rsidR="007C5EE3" w:rsidRPr="007C5EE3">
        <w:rPr>
          <w:rFonts w:ascii="Times New Roman" w:hAnsi="Times New Roman" w:cs="Times New Roman"/>
          <w:sz w:val="28"/>
          <w:szCs w:val="28"/>
        </w:rPr>
        <w:t>унктах</w:t>
      </w:r>
      <w:r w:rsidR="004078DE" w:rsidRPr="00944895">
        <w:rPr>
          <w:rFonts w:ascii="Times New Roman" w:hAnsi="Times New Roman" w:cs="Times New Roman"/>
          <w:sz w:val="28"/>
          <w:szCs w:val="28"/>
        </w:rPr>
        <w:t xml:space="preserve"> 2.2.2</w:t>
      </w:r>
      <w:r w:rsidR="002235E5" w:rsidRPr="00944895">
        <w:rPr>
          <w:rFonts w:ascii="Times New Roman" w:hAnsi="Times New Roman" w:cs="Times New Roman"/>
          <w:sz w:val="28"/>
          <w:szCs w:val="28"/>
        </w:rPr>
        <w:t>, 2.2.3</w:t>
      </w:r>
      <w:r w:rsidR="00A414EB">
        <w:rPr>
          <w:rFonts w:ascii="Times New Roman" w:hAnsi="Times New Roman" w:cs="Times New Roman"/>
          <w:sz w:val="28"/>
          <w:szCs w:val="28"/>
        </w:rPr>
        <w:t xml:space="preserve"> пункта 2.2</w:t>
      </w:r>
      <w:r w:rsidR="00493E1D">
        <w:rPr>
          <w:rFonts w:ascii="Times New Roman" w:hAnsi="Times New Roman" w:cs="Times New Roman"/>
          <w:sz w:val="28"/>
          <w:szCs w:val="28"/>
        </w:rPr>
        <w:t xml:space="preserve"> </w:t>
      </w:r>
      <w:r w:rsidR="00311091">
        <w:rPr>
          <w:rFonts w:ascii="Times New Roman" w:hAnsi="Times New Roman" w:cs="Times New Roman"/>
          <w:sz w:val="28"/>
          <w:szCs w:val="28"/>
        </w:rPr>
        <w:t>А</w:t>
      </w:r>
      <w:r w:rsidR="00C068B9" w:rsidRPr="00944895">
        <w:rPr>
          <w:rFonts w:ascii="Times New Roman" w:hAnsi="Times New Roman" w:cs="Times New Roman"/>
          <w:sz w:val="28"/>
          <w:szCs w:val="28"/>
        </w:rPr>
        <w:t xml:space="preserve">дминистративного регламента, в соответствии с графиком работы Управления или </w:t>
      </w:r>
      <w:r w:rsidR="009D32AD">
        <w:rPr>
          <w:rFonts w:ascii="Times New Roman" w:hAnsi="Times New Roman" w:cs="Times New Roman"/>
          <w:sz w:val="28"/>
          <w:szCs w:val="28"/>
        </w:rPr>
        <w:t>МАУ «</w:t>
      </w:r>
      <w:r w:rsidR="009D32AD" w:rsidRPr="00944895">
        <w:rPr>
          <w:rFonts w:ascii="Times New Roman" w:hAnsi="Times New Roman" w:cs="Times New Roman"/>
          <w:sz w:val="28"/>
          <w:szCs w:val="28"/>
        </w:rPr>
        <w:t>МФЦ</w:t>
      </w:r>
      <w:r w:rsidR="009D32AD">
        <w:rPr>
          <w:rFonts w:ascii="Times New Roman" w:hAnsi="Times New Roman" w:cs="Times New Roman"/>
          <w:sz w:val="28"/>
          <w:szCs w:val="28"/>
        </w:rPr>
        <w:t>»</w:t>
      </w:r>
      <w:r w:rsidR="00311091">
        <w:rPr>
          <w:rFonts w:ascii="Times New Roman" w:hAnsi="Times New Roman" w:cs="Times New Roman"/>
          <w:sz w:val="28"/>
          <w:szCs w:val="28"/>
        </w:rPr>
        <w:t>.</w:t>
      </w:r>
    </w:p>
    <w:p w14:paraId="6A3AA336" w14:textId="77777777" w:rsidR="00C068B9" w:rsidRPr="00944895" w:rsidRDefault="000912F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1.3</w:t>
      </w:r>
      <w:r w:rsidR="009140C1" w:rsidRPr="00944895">
        <w:rPr>
          <w:rFonts w:ascii="Times New Roman" w:hAnsi="Times New Roman" w:cs="Times New Roman"/>
          <w:sz w:val="28"/>
          <w:szCs w:val="28"/>
        </w:rPr>
        <w:t xml:space="preserve">.7. </w:t>
      </w:r>
      <w:r w:rsidR="00C068B9" w:rsidRPr="00944895">
        <w:rPr>
          <w:rFonts w:ascii="Times New Roman" w:hAnsi="Times New Roman" w:cs="Times New Roman"/>
          <w:sz w:val="28"/>
          <w:szCs w:val="28"/>
        </w:rPr>
        <w:t xml:space="preserve">Консультирование по телефону осуществляется в пределах 5 минут. При консультировании специалист, осуществляющий консультирование об оказании муниципальной услуги, 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w:t>
      </w:r>
      <w:r w:rsidR="00311091">
        <w:rPr>
          <w:rFonts w:ascii="Times New Roman" w:hAnsi="Times New Roman" w:cs="Times New Roman"/>
          <w:sz w:val="28"/>
          <w:szCs w:val="28"/>
        </w:rPr>
        <w:t>муниципальной услуги.</w:t>
      </w:r>
    </w:p>
    <w:p w14:paraId="66943F62" w14:textId="77777777" w:rsidR="00C068B9" w:rsidRPr="00944895" w:rsidRDefault="000912F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1.3</w:t>
      </w:r>
      <w:r w:rsidR="009140C1" w:rsidRPr="00944895">
        <w:rPr>
          <w:rFonts w:ascii="Times New Roman" w:hAnsi="Times New Roman" w:cs="Times New Roman"/>
          <w:sz w:val="28"/>
          <w:szCs w:val="28"/>
        </w:rPr>
        <w:t>.8.</w:t>
      </w:r>
      <w:r w:rsidR="00C068B9" w:rsidRPr="00944895">
        <w:rPr>
          <w:rFonts w:ascii="Times New Roman" w:hAnsi="Times New Roman" w:cs="Times New Roman"/>
          <w:sz w:val="28"/>
          <w:szCs w:val="28"/>
        </w:rPr>
        <w:t xml:space="preserve"> При невозможности самостоятельно ответить на поставленные вопросы специалист, осуществляющий консультирование об оказании </w:t>
      </w:r>
      <w:r w:rsidR="00C068B9" w:rsidRPr="00944895">
        <w:rPr>
          <w:rFonts w:ascii="Times New Roman" w:hAnsi="Times New Roman" w:cs="Times New Roman"/>
          <w:sz w:val="28"/>
          <w:szCs w:val="28"/>
        </w:rPr>
        <w:lastRenderedPageBreak/>
        <w:t xml:space="preserve">муниципальной услуги и принявший звонок, должен переадресовать (перевести) его на другое должностное лицо или сообщить заявителю телефонный номер, по которому можно </w:t>
      </w:r>
      <w:r w:rsidR="00311091">
        <w:rPr>
          <w:rFonts w:ascii="Times New Roman" w:hAnsi="Times New Roman" w:cs="Times New Roman"/>
          <w:sz w:val="28"/>
          <w:szCs w:val="28"/>
        </w:rPr>
        <w:t>получить необходимую информацию.</w:t>
      </w:r>
    </w:p>
    <w:p w14:paraId="60507A9A" w14:textId="77777777" w:rsidR="00C068B9" w:rsidRPr="00944895" w:rsidRDefault="000912F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1.3</w:t>
      </w:r>
      <w:r w:rsidR="009140C1" w:rsidRPr="00944895">
        <w:rPr>
          <w:rFonts w:ascii="Times New Roman" w:hAnsi="Times New Roman" w:cs="Times New Roman"/>
          <w:sz w:val="28"/>
          <w:szCs w:val="28"/>
        </w:rPr>
        <w:t xml:space="preserve">.9. </w:t>
      </w:r>
      <w:r w:rsidR="00C068B9" w:rsidRPr="00944895">
        <w:rPr>
          <w:rFonts w:ascii="Times New Roman" w:hAnsi="Times New Roman" w:cs="Times New Roman"/>
          <w:sz w:val="28"/>
          <w:szCs w:val="28"/>
        </w:rPr>
        <w:t xml:space="preserve">При ответах на телефонные звонки и устные обращения специалисты, осуществляющие консультирование об оказании муниципальной услуги, должны использовать обращение на "Вы", в вежливой (корректной) форме информировать заявителей по вопросам порядка предоставления </w:t>
      </w:r>
      <w:r w:rsidR="007E072B">
        <w:rPr>
          <w:rFonts w:ascii="Times New Roman" w:hAnsi="Times New Roman" w:cs="Times New Roman"/>
          <w:sz w:val="28"/>
          <w:szCs w:val="28"/>
        </w:rPr>
        <w:t>муниципальной</w:t>
      </w:r>
      <w:r w:rsidR="000B777D">
        <w:rPr>
          <w:rFonts w:ascii="Times New Roman" w:hAnsi="Times New Roman" w:cs="Times New Roman"/>
          <w:sz w:val="28"/>
          <w:szCs w:val="28"/>
        </w:rPr>
        <w:t xml:space="preserve"> </w:t>
      </w:r>
      <w:r w:rsidR="00C068B9" w:rsidRPr="00944895">
        <w:rPr>
          <w:rFonts w:ascii="Times New Roman" w:hAnsi="Times New Roman" w:cs="Times New Roman"/>
          <w:sz w:val="28"/>
          <w:szCs w:val="28"/>
        </w:rPr>
        <w:t xml:space="preserve">услуги, дать разъяснения в </w:t>
      </w:r>
      <w:r w:rsidR="00CB6E7D">
        <w:rPr>
          <w:rFonts w:ascii="Times New Roman" w:hAnsi="Times New Roman" w:cs="Times New Roman"/>
          <w:sz w:val="28"/>
          <w:szCs w:val="28"/>
        </w:rPr>
        <w:t xml:space="preserve">полной, </w:t>
      </w:r>
      <w:r w:rsidR="00C068B9" w:rsidRPr="00944895">
        <w:rPr>
          <w:rFonts w:ascii="Times New Roman" w:hAnsi="Times New Roman" w:cs="Times New Roman"/>
          <w:sz w:val="28"/>
          <w:szCs w:val="28"/>
        </w:rPr>
        <w:t>понятной форме, исключая возможность оши</w:t>
      </w:r>
      <w:r w:rsidR="00311091">
        <w:rPr>
          <w:rFonts w:ascii="Times New Roman" w:hAnsi="Times New Roman" w:cs="Times New Roman"/>
          <w:sz w:val="28"/>
          <w:szCs w:val="28"/>
        </w:rPr>
        <w:t>бочного или двоякого толкования.</w:t>
      </w:r>
    </w:p>
    <w:p w14:paraId="0A7C4449" w14:textId="77777777" w:rsidR="00C068B9" w:rsidRPr="00944895" w:rsidRDefault="000912F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1.3</w:t>
      </w:r>
      <w:r w:rsidR="009140C1" w:rsidRPr="00944895">
        <w:rPr>
          <w:rFonts w:ascii="Times New Roman" w:hAnsi="Times New Roman" w:cs="Times New Roman"/>
          <w:sz w:val="28"/>
          <w:szCs w:val="28"/>
        </w:rPr>
        <w:t xml:space="preserve">.10. </w:t>
      </w:r>
      <w:r w:rsidR="00C068B9" w:rsidRPr="00944895">
        <w:rPr>
          <w:rFonts w:ascii="Times New Roman" w:hAnsi="Times New Roman" w:cs="Times New Roman"/>
          <w:sz w:val="28"/>
          <w:szCs w:val="28"/>
        </w:rPr>
        <w:t xml:space="preserve">Рассмотрение письменных обращений физических лиц по вопросам информирования осуществляется в соответствии с Федеральным </w:t>
      </w:r>
      <w:hyperlink r:id="rId14">
        <w:r w:rsidR="00C068B9" w:rsidRPr="00944895">
          <w:rPr>
            <w:rFonts w:ascii="Times New Roman" w:hAnsi="Times New Roman" w:cs="Times New Roman"/>
            <w:sz w:val="28"/>
            <w:szCs w:val="28"/>
          </w:rPr>
          <w:t>законом</w:t>
        </w:r>
      </w:hyperlink>
      <w:r w:rsidR="00C833DA" w:rsidRPr="00944895">
        <w:rPr>
          <w:rFonts w:ascii="Times New Roman" w:hAnsi="Times New Roman" w:cs="Times New Roman"/>
          <w:sz w:val="28"/>
          <w:szCs w:val="28"/>
        </w:rPr>
        <w:t xml:space="preserve"> от 02.05.2006 №</w:t>
      </w:r>
      <w:r w:rsidR="00C068B9" w:rsidRPr="00944895">
        <w:rPr>
          <w:rFonts w:ascii="Times New Roman" w:hAnsi="Times New Roman" w:cs="Times New Roman"/>
          <w:sz w:val="28"/>
          <w:szCs w:val="28"/>
        </w:rPr>
        <w:t xml:space="preserve"> 59-ФЗ </w:t>
      </w:r>
      <w:r w:rsidR="00CC783D" w:rsidRPr="00944895">
        <w:rPr>
          <w:rFonts w:ascii="Times New Roman" w:hAnsi="Times New Roman" w:cs="Times New Roman"/>
          <w:sz w:val="28"/>
          <w:szCs w:val="28"/>
        </w:rPr>
        <w:t>«</w:t>
      </w:r>
      <w:r w:rsidR="00C068B9" w:rsidRPr="00944895">
        <w:rPr>
          <w:rFonts w:ascii="Times New Roman" w:hAnsi="Times New Roman" w:cs="Times New Roman"/>
          <w:sz w:val="28"/>
          <w:szCs w:val="28"/>
        </w:rPr>
        <w:t>О порядке рассмотрения обращений граждан Российской Федерации</w:t>
      </w:r>
      <w:r w:rsidR="00CC783D" w:rsidRPr="00944895">
        <w:rPr>
          <w:rFonts w:ascii="Times New Roman" w:hAnsi="Times New Roman" w:cs="Times New Roman"/>
          <w:sz w:val="28"/>
          <w:szCs w:val="28"/>
        </w:rPr>
        <w:t>»</w:t>
      </w:r>
      <w:r w:rsidR="00311091">
        <w:rPr>
          <w:rFonts w:ascii="Times New Roman" w:hAnsi="Times New Roman" w:cs="Times New Roman"/>
          <w:sz w:val="28"/>
          <w:szCs w:val="28"/>
        </w:rPr>
        <w:t>.</w:t>
      </w:r>
    </w:p>
    <w:p w14:paraId="5C544BEE" w14:textId="77777777" w:rsidR="00C068B9" w:rsidRPr="00944895" w:rsidRDefault="000912F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1.3</w:t>
      </w:r>
      <w:r w:rsidR="009140C1" w:rsidRPr="00944895">
        <w:rPr>
          <w:rFonts w:ascii="Times New Roman" w:hAnsi="Times New Roman" w:cs="Times New Roman"/>
          <w:sz w:val="28"/>
          <w:szCs w:val="28"/>
        </w:rPr>
        <w:t xml:space="preserve">.11. </w:t>
      </w:r>
      <w:r w:rsidR="00C068B9" w:rsidRPr="00944895">
        <w:rPr>
          <w:rFonts w:ascii="Times New Roman" w:hAnsi="Times New Roman" w:cs="Times New Roman"/>
          <w:sz w:val="28"/>
          <w:szCs w:val="28"/>
        </w:rPr>
        <w:t>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w:t>
      </w:r>
      <w:r w:rsidR="00311091">
        <w:rPr>
          <w:rFonts w:ascii="Times New Roman" w:hAnsi="Times New Roman" w:cs="Times New Roman"/>
          <w:sz w:val="28"/>
          <w:szCs w:val="28"/>
        </w:rPr>
        <w:t>трения обращений физических лиц.</w:t>
      </w:r>
    </w:p>
    <w:p w14:paraId="28F1D822" w14:textId="77777777" w:rsidR="00C068B9" w:rsidRPr="00944895" w:rsidRDefault="00A9438A"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1.3</w:t>
      </w:r>
      <w:r w:rsidR="009140C1" w:rsidRPr="00944895">
        <w:rPr>
          <w:rFonts w:ascii="Times New Roman" w:hAnsi="Times New Roman" w:cs="Times New Roman"/>
          <w:sz w:val="28"/>
          <w:szCs w:val="28"/>
        </w:rPr>
        <w:t xml:space="preserve">.12. </w:t>
      </w:r>
      <w:r w:rsidR="00CB6E7D">
        <w:rPr>
          <w:rFonts w:ascii="Times New Roman" w:hAnsi="Times New Roman" w:cs="Times New Roman"/>
          <w:sz w:val="28"/>
          <w:szCs w:val="28"/>
        </w:rPr>
        <w:t>В помещениях Управления, МАУ «МФЦ» н</w:t>
      </w:r>
      <w:r w:rsidR="00C068B9" w:rsidRPr="00944895">
        <w:rPr>
          <w:rFonts w:ascii="Times New Roman" w:hAnsi="Times New Roman" w:cs="Times New Roman"/>
          <w:sz w:val="28"/>
          <w:szCs w:val="28"/>
        </w:rPr>
        <w:t>а информационных стендах в местах предоставлен</w:t>
      </w:r>
      <w:r w:rsidR="00CB6E7D">
        <w:rPr>
          <w:rFonts w:ascii="Times New Roman" w:hAnsi="Times New Roman" w:cs="Times New Roman"/>
          <w:sz w:val="28"/>
          <w:szCs w:val="28"/>
        </w:rPr>
        <w:t>ия муниципальной услуги,</w:t>
      </w:r>
      <w:r w:rsidR="00C068B9" w:rsidRPr="00944895">
        <w:rPr>
          <w:rFonts w:ascii="Times New Roman" w:hAnsi="Times New Roman" w:cs="Times New Roman"/>
          <w:sz w:val="28"/>
          <w:szCs w:val="28"/>
        </w:rPr>
        <w:t xml:space="preserve"> в информационно-телекоммуникационной сети Интернет в разделе Управления на официальном </w:t>
      </w:r>
      <w:r w:rsidR="00807EFC" w:rsidRPr="00944895">
        <w:rPr>
          <w:rFonts w:ascii="Times New Roman" w:hAnsi="Times New Roman" w:cs="Times New Roman"/>
          <w:sz w:val="28"/>
          <w:szCs w:val="28"/>
        </w:rPr>
        <w:t xml:space="preserve">сайте </w:t>
      </w:r>
      <w:r w:rsidR="00C068B9" w:rsidRPr="00944895">
        <w:rPr>
          <w:rFonts w:ascii="Times New Roman" w:hAnsi="Times New Roman" w:cs="Times New Roman"/>
          <w:sz w:val="28"/>
          <w:szCs w:val="28"/>
        </w:rPr>
        <w:t>администрации городского округа Тольятти</w:t>
      </w:r>
      <w:r w:rsidR="00CB6E7D">
        <w:rPr>
          <w:rFonts w:ascii="Times New Roman" w:hAnsi="Times New Roman" w:cs="Times New Roman"/>
          <w:sz w:val="28"/>
          <w:szCs w:val="28"/>
        </w:rPr>
        <w:t>,</w:t>
      </w:r>
      <w:r w:rsidR="00C068B9" w:rsidRPr="00944895">
        <w:rPr>
          <w:rFonts w:ascii="Times New Roman" w:hAnsi="Times New Roman" w:cs="Times New Roman"/>
          <w:sz w:val="28"/>
          <w:szCs w:val="28"/>
        </w:rPr>
        <w:t xml:space="preserve"> на портале </w:t>
      </w:r>
      <w:r w:rsidR="00282B52" w:rsidRPr="00944895">
        <w:rPr>
          <w:rFonts w:ascii="Times New Roman" w:hAnsi="Times New Roman" w:cs="Times New Roman"/>
          <w:sz w:val="28"/>
          <w:szCs w:val="28"/>
        </w:rPr>
        <w:t>Самарской области «Мои документы»</w:t>
      </w:r>
      <w:r w:rsidR="00C068B9" w:rsidRPr="00944895">
        <w:rPr>
          <w:rFonts w:ascii="Times New Roman" w:hAnsi="Times New Roman" w:cs="Times New Roman"/>
          <w:sz w:val="28"/>
          <w:szCs w:val="28"/>
        </w:rPr>
        <w:t xml:space="preserve"> размещается следующая информация:</w:t>
      </w:r>
    </w:p>
    <w:p w14:paraId="60FD4EB1" w14:textId="77777777" w:rsidR="00C068B9" w:rsidRPr="00944895" w:rsidRDefault="00C068B9"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 информация в текстовом виде, наглядно отображающая алгоритм предоставления муниципальной услуги;</w:t>
      </w:r>
    </w:p>
    <w:p w14:paraId="70C0BAEF" w14:textId="77777777" w:rsidR="00C068B9" w:rsidRPr="00944895" w:rsidRDefault="00C068B9"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 xml:space="preserve">- информация о местонахождении, телефонах, адресах электронной почты, адресе раздела </w:t>
      </w:r>
      <w:r w:rsidR="00CC73F9" w:rsidRPr="00CC73F9">
        <w:rPr>
          <w:rFonts w:ascii="Times New Roman" w:hAnsi="Times New Roman" w:cs="Times New Roman"/>
          <w:sz w:val="28"/>
          <w:szCs w:val="28"/>
        </w:rPr>
        <w:t>Управления</w:t>
      </w:r>
      <w:r w:rsidRPr="00944895">
        <w:rPr>
          <w:rFonts w:ascii="Times New Roman" w:hAnsi="Times New Roman" w:cs="Times New Roman"/>
          <w:sz w:val="28"/>
          <w:szCs w:val="28"/>
        </w:rPr>
        <w:t xml:space="preserve">на официальном </w:t>
      </w:r>
      <w:r w:rsidR="00807EFC" w:rsidRPr="00944895">
        <w:rPr>
          <w:rFonts w:ascii="Times New Roman" w:hAnsi="Times New Roman" w:cs="Times New Roman"/>
          <w:sz w:val="28"/>
          <w:szCs w:val="28"/>
        </w:rPr>
        <w:t xml:space="preserve">сайте </w:t>
      </w:r>
      <w:r w:rsidRPr="00944895">
        <w:rPr>
          <w:rFonts w:ascii="Times New Roman" w:hAnsi="Times New Roman" w:cs="Times New Roman"/>
          <w:sz w:val="28"/>
          <w:szCs w:val="28"/>
        </w:rPr>
        <w:t xml:space="preserve">администрации городского округа Тольятти и адресе портала </w:t>
      </w:r>
      <w:r w:rsidR="00282B52" w:rsidRPr="00944895">
        <w:rPr>
          <w:rFonts w:ascii="Times New Roman" w:hAnsi="Times New Roman" w:cs="Times New Roman"/>
          <w:sz w:val="28"/>
          <w:szCs w:val="28"/>
        </w:rPr>
        <w:t>Самарской области «Мои документы»</w:t>
      </w:r>
      <w:r w:rsidR="00311091">
        <w:rPr>
          <w:rFonts w:ascii="Times New Roman" w:hAnsi="Times New Roman" w:cs="Times New Roman"/>
          <w:sz w:val="28"/>
          <w:szCs w:val="28"/>
        </w:rPr>
        <w:t>:</w:t>
      </w:r>
    </w:p>
    <w:p w14:paraId="2CD04C7A" w14:textId="77777777" w:rsidR="00C068B9" w:rsidRPr="00944895" w:rsidRDefault="00C068B9"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 xml:space="preserve">- перечень документов, необходимых для предоставления </w:t>
      </w:r>
      <w:r w:rsidR="007E072B">
        <w:rPr>
          <w:rFonts w:ascii="Times New Roman" w:hAnsi="Times New Roman" w:cs="Times New Roman"/>
          <w:sz w:val="28"/>
          <w:szCs w:val="28"/>
        </w:rPr>
        <w:t>муниципальной</w:t>
      </w:r>
      <w:r w:rsidRPr="00944895">
        <w:rPr>
          <w:rFonts w:ascii="Times New Roman" w:hAnsi="Times New Roman" w:cs="Times New Roman"/>
          <w:sz w:val="28"/>
          <w:szCs w:val="28"/>
        </w:rPr>
        <w:t>услуги;</w:t>
      </w:r>
    </w:p>
    <w:p w14:paraId="4E129C4B" w14:textId="77777777" w:rsidR="00C068B9" w:rsidRPr="00944895" w:rsidRDefault="00C068B9"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lastRenderedPageBreak/>
        <w:t>- бланк</w:t>
      </w:r>
      <w:r w:rsidR="00311091">
        <w:rPr>
          <w:rFonts w:ascii="Times New Roman" w:hAnsi="Times New Roman" w:cs="Times New Roman"/>
          <w:sz w:val="28"/>
          <w:szCs w:val="28"/>
        </w:rPr>
        <w:t xml:space="preserve"> заявки и образец ее заполнения.</w:t>
      </w:r>
    </w:p>
    <w:p w14:paraId="3B02B706" w14:textId="77777777" w:rsidR="0097056D" w:rsidRPr="00944895" w:rsidRDefault="00A9438A" w:rsidP="0097056D">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1.3</w:t>
      </w:r>
      <w:r w:rsidR="009140C1" w:rsidRPr="00944895">
        <w:rPr>
          <w:rFonts w:ascii="Times New Roman" w:hAnsi="Times New Roman" w:cs="Times New Roman"/>
          <w:sz w:val="28"/>
          <w:szCs w:val="28"/>
        </w:rPr>
        <w:t xml:space="preserve">.13. </w:t>
      </w:r>
      <w:r w:rsidR="0097056D" w:rsidRPr="00944895">
        <w:rPr>
          <w:rFonts w:ascii="Times New Roman" w:hAnsi="Times New Roman" w:cs="Times New Roman"/>
          <w:sz w:val="28"/>
          <w:szCs w:val="28"/>
        </w:rPr>
        <w:t xml:space="preserve">Подготовку информации о порядке предоставления муниципальной услуги, подлежащую размещению в помещениях Управления, </w:t>
      </w:r>
      <w:r w:rsidR="009D32AD">
        <w:rPr>
          <w:rFonts w:ascii="Times New Roman" w:hAnsi="Times New Roman" w:cs="Times New Roman"/>
          <w:sz w:val="28"/>
          <w:szCs w:val="28"/>
        </w:rPr>
        <w:t>МАУ «</w:t>
      </w:r>
      <w:r w:rsidR="009D32AD" w:rsidRPr="00944895">
        <w:rPr>
          <w:rFonts w:ascii="Times New Roman" w:hAnsi="Times New Roman" w:cs="Times New Roman"/>
          <w:sz w:val="28"/>
          <w:szCs w:val="28"/>
        </w:rPr>
        <w:t>МФЦ</w:t>
      </w:r>
      <w:r w:rsidR="009D32AD">
        <w:rPr>
          <w:rFonts w:ascii="Times New Roman" w:hAnsi="Times New Roman" w:cs="Times New Roman"/>
          <w:sz w:val="28"/>
          <w:szCs w:val="28"/>
        </w:rPr>
        <w:t>»</w:t>
      </w:r>
      <w:r w:rsidR="0097056D" w:rsidRPr="00944895">
        <w:rPr>
          <w:rFonts w:ascii="Times New Roman" w:hAnsi="Times New Roman" w:cs="Times New Roman"/>
          <w:sz w:val="28"/>
          <w:szCs w:val="28"/>
        </w:rPr>
        <w:t>,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w:t>
      </w:r>
      <w:r w:rsidR="00311091">
        <w:rPr>
          <w:rFonts w:ascii="Times New Roman" w:hAnsi="Times New Roman" w:cs="Times New Roman"/>
          <w:sz w:val="28"/>
          <w:szCs w:val="28"/>
        </w:rPr>
        <w:t>, ЕПГУ и (или) РПГУ осуществляют специалистыУправления</w:t>
      </w:r>
      <w:r w:rsidR="0097056D" w:rsidRPr="00944895">
        <w:rPr>
          <w:rFonts w:ascii="Times New Roman" w:hAnsi="Times New Roman" w:cs="Times New Roman"/>
          <w:sz w:val="28"/>
          <w:szCs w:val="28"/>
        </w:rPr>
        <w:t>.</w:t>
      </w:r>
    </w:p>
    <w:p w14:paraId="7234297C" w14:textId="77777777" w:rsidR="00C068B9" w:rsidRPr="00944895" w:rsidRDefault="00A9438A"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1.3</w:t>
      </w:r>
      <w:r w:rsidR="009140C1" w:rsidRPr="00944895">
        <w:rPr>
          <w:rFonts w:ascii="Times New Roman" w:hAnsi="Times New Roman" w:cs="Times New Roman"/>
          <w:sz w:val="28"/>
          <w:szCs w:val="28"/>
        </w:rPr>
        <w:t xml:space="preserve">.14. </w:t>
      </w:r>
      <w:r w:rsidR="00C068B9" w:rsidRPr="00944895">
        <w:rPr>
          <w:rFonts w:ascii="Times New Roman" w:hAnsi="Times New Roman" w:cs="Times New Roman"/>
          <w:sz w:val="28"/>
          <w:szCs w:val="28"/>
        </w:rPr>
        <w:t>Обновление информации производится при необходимости в течение 3 (трех) рабочих дней после изменения порядка предоставления муниципальной усл</w:t>
      </w:r>
      <w:r w:rsidR="00853D14">
        <w:rPr>
          <w:rFonts w:ascii="Times New Roman" w:hAnsi="Times New Roman" w:cs="Times New Roman"/>
          <w:sz w:val="28"/>
          <w:szCs w:val="28"/>
        </w:rPr>
        <w:t>уги.</w:t>
      </w:r>
    </w:p>
    <w:p w14:paraId="56285EC0" w14:textId="77777777" w:rsidR="00B96F29" w:rsidRPr="00944895" w:rsidRDefault="00A9438A" w:rsidP="00B96F29">
      <w:pPr>
        <w:pStyle w:val="ConsPlusNormal"/>
        <w:spacing w:line="360" w:lineRule="auto"/>
        <w:ind w:firstLine="851"/>
        <w:jc w:val="both"/>
        <w:rPr>
          <w:rFonts w:ascii="Times New Roman" w:hAnsi="Times New Roman" w:cs="Times New Roman"/>
          <w:bCs/>
          <w:sz w:val="28"/>
          <w:szCs w:val="28"/>
        </w:rPr>
      </w:pPr>
      <w:r w:rsidRPr="00944895">
        <w:rPr>
          <w:rFonts w:ascii="Times New Roman" w:hAnsi="Times New Roman" w:cs="Times New Roman"/>
          <w:sz w:val="28"/>
          <w:szCs w:val="28"/>
        </w:rPr>
        <w:t>1.3</w:t>
      </w:r>
      <w:r w:rsidR="009140C1" w:rsidRPr="00944895">
        <w:rPr>
          <w:rFonts w:ascii="Times New Roman" w:hAnsi="Times New Roman" w:cs="Times New Roman"/>
          <w:sz w:val="28"/>
          <w:szCs w:val="28"/>
        </w:rPr>
        <w:t xml:space="preserve">.15. </w:t>
      </w:r>
      <w:r w:rsidR="00B96F29" w:rsidRPr="00944895">
        <w:rPr>
          <w:rFonts w:ascii="Times New Roman" w:hAnsi="Times New Roman" w:cs="Times New Roman"/>
          <w:bCs/>
          <w:sz w:val="28"/>
          <w:szCs w:val="28"/>
        </w:rPr>
        <w:t xml:space="preserve">Ответственность за обновление и актуализацию информации о предоставлении муниципальной услуги несет Управление; ответственность за своевременное размещение актуальной информации </w:t>
      </w:r>
      <w:r w:rsidR="00CB6E7D">
        <w:rPr>
          <w:rFonts w:ascii="Times New Roman" w:hAnsi="Times New Roman" w:cs="Times New Roman"/>
          <w:bCs/>
          <w:sz w:val="28"/>
          <w:szCs w:val="28"/>
        </w:rPr>
        <w:t>на</w:t>
      </w:r>
      <w:r w:rsidR="00853D14">
        <w:rPr>
          <w:rFonts w:ascii="Times New Roman" w:hAnsi="Times New Roman" w:cs="Times New Roman"/>
          <w:bCs/>
          <w:sz w:val="28"/>
          <w:szCs w:val="28"/>
        </w:rPr>
        <w:t xml:space="preserve"> информационных стендах в Управлении и на официальном сайте городского округа Тольятти несет Управление;</w:t>
      </w:r>
      <w:r w:rsidR="00B96F29" w:rsidRPr="00944895">
        <w:rPr>
          <w:rFonts w:ascii="Times New Roman" w:hAnsi="Times New Roman" w:cs="Times New Roman"/>
          <w:bCs/>
          <w:sz w:val="28"/>
          <w:szCs w:val="28"/>
        </w:rPr>
        <w:t xml:space="preserve"> ответственность за размещение актуальной информации в помещениях </w:t>
      </w:r>
      <w:r w:rsidR="009D32AD">
        <w:rPr>
          <w:rFonts w:ascii="Times New Roman" w:hAnsi="Times New Roman" w:cs="Times New Roman"/>
          <w:sz w:val="28"/>
          <w:szCs w:val="28"/>
        </w:rPr>
        <w:t>МАУ «</w:t>
      </w:r>
      <w:r w:rsidR="009D32AD" w:rsidRPr="00944895">
        <w:rPr>
          <w:rFonts w:ascii="Times New Roman" w:hAnsi="Times New Roman" w:cs="Times New Roman"/>
          <w:sz w:val="28"/>
          <w:szCs w:val="28"/>
        </w:rPr>
        <w:t>МФЦ</w:t>
      </w:r>
      <w:r w:rsidR="009D32AD">
        <w:rPr>
          <w:rFonts w:ascii="Times New Roman" w:hAnsi="Times New Roman" w:cs="Times New Roman"/>
          <w:sz w:val="28"/>
          <w:szCs w:val="28"/>
        </w:rPr>
        <w:t>»</w:t>
      </w:r>
      <w:r w:rsidR="00B96F29" w:rsidRPr="00944895">
        <w:rPr>
          <w:rFonts w:ascii="Times New Roman" w:hAnsi="Times New Roman" w:cs="Times New Roman"/>
          <w:bCs/>
          <w:sz w:val="28"/>
          <w:szCs w:val="28"/>
        </w:rPr>
        <w:t xml:space="preserve"> и на </w:t>
      </w:r>
      <w:r w:rsidR="00B96F29" w:rsidRPr="00944895">
        <w:rPr>
          <w:rFonts w:ascii="Times New Roman" w:hAnsi="Times New Roman" w:cs="Times New Roman"/>
          <w:sz w:val="28"/>
          <w:szCs w:val="28"/>
        </w:rPr>
        <w:t xml:space="preserve">портале Самарской области«Мои документы» </w:t>
      </w:r>
      <w:r w:rsidR="00B96F29" w:rsidRPr="00944895">
        <w:rPr>
          <w:rFonts w:ascii="Times New Roman" w:hAnsi="Times New Roman" w:cs="Times New Roman"/>
          <w:bCs/>
          <w:sz w:val="28"/>
          <w:szCs w:val="28"/>
        </w:rPr>
        <w:t xml:space="preserve">несут </w:t>
      </w:r>
      <w:r w:rsidR="00853D14">
        <w:rPr>
          <w:rFonts w:ascii="Times New Roman" w:hAnsi="Times New Roman" w:cs="Times New Roman"/>
          <w:bCs/>
          <w:sz w:val="28"/>
          <w:szCs w:val="28"/>
        </w:rPr>
        <w:t>должностные лица</w:t>
      </w:r>
      <w:r w:rsidR="000B777D">
        <w:rPr>
          <w:rFonts w:ascii="Times New Roman" w:hAnsi="Times New Roman" w:cs="Times New Roman"/>
          <w:bCs/>
          <w:sz w:val="28"/>
          <w:szCs w:val="28"/>
        </w:rPr>
        <w:t xml:space="preserve"> </w:t>
      </w:r>
      <w:r w:rsidR="009D32AD">
        <w:rPr>
          <w:rFonts w:ascii="Times New Roman" w:hAnsi="Times New Roman" w:cs="Times New Roman"/>
          <w:sz w:val="28"/>
          <w:szCs w:val="28"/>
        </w:rPr>
        <w:t>МАУ «</w:t>
      </w:r>
      <w:r w:rsidR="009D32AD" w:rsidRPr="00944895">
        <w:rPr>
          <w:rFonts w:ascii="Times New Roman" w:hAnsi="Times New Roman" w:cs="Times New Roman"/>
          <w:sz w:val="28"/>
          <w:szCs w:val="28"/>
        </w:rPr>
        <w:t>МФЦ</w:t>
      </w:r>
      <w:r w:rsidR="009D32AD">
        <w:rPr>
          <w:rFonts w:ascii="Times New Roman" w:hAnsi="Times New Roman" w:cs="Times New Roman"/>
          <w:sz w:val="28"/>
          <w:szCs w:val="28"/>
        </w:rPr>
        <w:t>»</w:t>
      </w:r>
      <w:r w:rsidR="00B96F29" w:rsidRPr="00944895">
        <w:rPr>
          <w:rFonts w:ascii="Times New Roman" w:hAnsi="Times New Roman" w:cs="Times New Roman"/>
          <w:bCs/>
          <w:sz w:val="28"/>
          <w:szCs w:val="28"/>
        </w:rPr>
        <w:t>.</w:t>
      </w:r>
    </w:p>
    <w:p w14:paraId="65C7CA62" w14:textId="77777777" w:rsidR="00CC783D" w:rsidRPr="00944895" w:rsidRDefault="00CC783D" w:rsidP="00CC73F9">
      <w:pPr>
        <w:pStyle w:val="ConsPlusNormal"/>
        <w:spacing w:line="360" w:lineRule="auto"/>
        <w:ind w:firstLine="851"/>
        <w:jc w:val="both"/>
        <w:rPr>
          <w:rFonts w:ascii="Times New Roman" w:hAnsi="Times New Roman" w:cs="Times New Roman"/>
          <w:bCs/>
          <w:sz w:val="28"/>
          <w:szCs w:val="28"/>
        </w:rPr>
      </w:pPr>
      <w:r w:rsidRPr="00944895">
        <w:rPr>
          <w:rFonts w:ascii="Times New Roman" w:hAnsi="Times New Roman" w:cs="Times New Roman"/>
          <w:bCs/>
          <w:sz w:val="28"/>
          <w:szCs w:val="28"/>
        </w:rPr>
        <w:t xml:space="preserve">1.3.16. Управление обеспечивает направление в личный кабинет </w:t>
      </w:r>
      <w:r w:rsidR="00CC73F9">
        <w:rPr>
          <w:rFonts w:ascii="Times New Roman" w:hAnsi="Times New Roman" w:cs="Times New Roman"/>
          <w:bCs/>
          <w:sz w:val="28"/>
          <w:szCs w:val="28"/>
        </w:rPr>
        <w:t>з</w:t>
      </w:r>
      <w:r w:rsidRPr="00944895">
        <w:rPr>
          <w:rFonts w:ascii="Times New Roman" w:hAnsi="Times New Roman" w:cs="Times New Roman"/>
          <w:bCs/>
          <w:sz w:val="28"/>
          <w:szCs w:val="28"/>
        </w:rPr>
        <w:t>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p>
    <w:p w14:paraId="3CABFB40" w14:textId="77777777" w:rsidR="00EC2FC6" w:rsidRPr="00944895" w:rsidRDefault="00EC2FC6" w:rsidP="001F3074">
      <w:pPr>
        <w:pStyle w:val="ConsPlusTitle"/>
        <w:spacing w:line="360" w:lineRule="auto"/>
        <w:ind w:firstLine="851"/>
        <w:jc w:val="center"/>
        <w:outlineLvl w:val="1"/>
        <w:rPr>
          <w:rFonts w:ascii="Times New Roman" w:hAnsi="Times New Roman" w:cs="Times New Roman"/>
          <w:b w:val="0"/>
          <w:sz w:val="28"/>
          <w:szCs w:val="28"/>
        </w:rPr>
      </w:pPr>
      <w:r w:rsidRPr="00944895">
        <w:rPr>
          <w:rFonts w:ascii="Times New Roman" w:hAnsi="Times New Roman" w:cs="Times New Roman"/>
          <w:b w:val="0"/>
          <w:sz w:val="28"/>
          <w:szCs w:val="28"/>
        </w:rPr>
        <w:t>II. Стандарт предоставления муниципальной услуги</w:t>
      </w:r>
    </w:p>
    <w:p w14:paraId="2CD2A470" w14:textId="77777777" w:rsidR="00EC2FC6" w:rsidRPr="00944895" w:rsidRDefault="00EC2FC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2.1. Наи</w:t>
      </w:r>
      <w:r w:rsidR="00853D14">
        <w:rPr>
          <w:rFonts w:ascii="Times New Roman" w:hAnsi="Times New Roman" w:cs="Times New Roman"/>
          <w:sz w:val="28"/>
          <w:szCs w:val="28"/>
        </w:rPr>
        <w:t>менование муниципальной услуги:</w:t>
      </w:r>
      <w:r w:rsidR="000B777D">
        <w:rPr>
          <w:rFonts w:ascii="Times New Roman" w:hAnsi="Times New Roman" w:cs="Times New Roman"/>
          <w:sz w:val="28"/>
          <w:szCs w:val="28"/>
        </w:rPr>
        <w:t xml:space="preserve"> </w:t>
      </w:r>
      <w:r w:rsidR="00CB6E7D">
        <w:rPr>
          <w:rFonts w:ascii="Times New Roman" w:hAnsi="Times New Roman" w:cs="Times New Roman"/>
          <w:sz w:val="28"/>
          <w:szCs w:val="28"/>
        </w:rPr>
        <w:t>«В</w:t>
      </w:r>
      <w:r w:rsidRPr="00944895">
        <w:rPr>
          <w:rFonts w:ascii="Times New Roman" w:hAnsi="Times New Roman" w:cs="Times New Roman"/>
          <w:sz w:val="28"/>
          <w:szCs w:val="28"/>
        </w:rPr>
        <w:t>ключение (отказ от включения) физкультурного и (или) спортивного мероприятия в Календарный план физкультурных мероприятий и спортивных мероприятий городского округа Тольятти</w:t>
      </w:r>
      <w:r w:rsidR="00CB6E7D">
        <w:rPr>
          <w:rFonts w:ascii="Times New Roman" w:hAnsi="Times New Roman" w:cs="Times New Roman"/>
          <w:sz w:val="28"/>
          <w:szCs w:val="28"/>
        </w:rPr>
        <w:t>»</w:t>
      </w:r>
      <w:r w:rsidRPr="00944895">
        <w:rPr>
          <w:rFonts w:ascii="Times New Roman" w:hAnsi="Times New Roman" w:cs="Times New Roman"/>
          <w:sz w:val="28"/>
          <w:szCs w:val="28"/>
        </w:rPr>
        <w:t xml:space="preserve"> (далее - муниципальная услуга).</w:t>
      </w:r>
    </w:p>
    <w:p w14:paraId="27FB1C87" w14:textId="77777777" w:rsidR="00EC2FC6" w:rsidRPr="00944895" w:rsidRDefault="00956CF5" w:rsidP="001F3074">
      <w:pPr>
        <w:pStyle w:val="ConsPlusNormal"/>
        <w:spacing w:line="360" w:lineRule="auto"/>
        <w:ind w:firstLine="851"/>
        <w:jc w:val="both"/>
        <w:rPr>
          <w:rFonts w:ascii="Times New Roman" w:hAnsi="Times New Roman" w:cs="Times New Roman"/>
          <w:sz w:val="28"/>
          <w:szCs w:val="28"/>
        </w:rPr>
      </w:pPr>
      <w:bookmarkStart w:id="1" w:name="P73"/>
      <w:bookmarkEnd w:id="1"/>
      <w:r w:rsidRPr="00944895">
        <w:rPr>
          <w:rFonts w:ascii="Times New Roman" w:hAnsi="Times New Roman" w:cs="Times New Roman"/>
          <w:sz w:val="28"/>
          <w:szCs w:val="28"/>
        </w:rPr>
        <w:t>2.2</w:t>
      </w:r>
      <w:r w:rsidR="00EC2FC6" w:rsidRPr="00944895">
        <w:rPr>
          <w:rFonts w:ascii="Times New Roman" w:hAnsi="Times New Roman" w:cs="Times New Roman"/>
          <w:sz w:val="28"/>
          <w:szCs w:val="28"/>
        </w:rPr>
        <w:t>. Наименование органа, предоставляющего муниципальную услугу:</w:t>
      </w:r>
    </w:p>
    <w:p w14:paraId="67823797" w14:textId="77777777" w:rsidR="00EC2FC6" w:rsidRPr="00944895" w:rsidRDefault="00956CF5"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lastRenderedPageBreak/>
        <w:t>2.2</w:t>
      </w:r>
      <w:r w:rsidR="00EC2FC6" w:rsidRPr="00944895">
        <w:rPr>
          <w:rFonts w:ascii="Times New Roman" w:hAnsi="Times New Roman" w:cs="Times New Roman"/>
          <w:sz w:val="28"/>
          <w:szCs w:val="28"/>
        </w:rPr>
        <w:t>.1. Орган, предоставляющий муниципальную услугу - администрация городского округа Тольятти (далее - администрация);</w:t>
      </w:r>
    </w:p>
    <w:p w14:paraId="099B7FD0" w14:textId="77777777" w:rsidR="00EC2FC6" w:rsidRPr="00944895" w:rsidRDefault="00EC2FC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 xml:space="preserve">Администрация городского округа Тольятти расположена по адресу: 445011, </w:t>
      </w:r>
      <w:r w:rsidR="007E072B">
        <w:rPr>
          <w:rFonts w:ascii="Times New Roman" w:hAnsi="Times New Roman" w:cs="Times New Roman"/>
          <w:sz w:val="28"/>
          <w:szCs w:val="28"/>
        </w:rPr>
        <w:t xml:space="preserve">Российская Федерация, Самарская область, </w:t>
      </w:r>
      <w:r w:rsidRPr="00944895">
        <w:rPr>
          <w:rFonts w:ascii="Times New Roman" w:hAnsi="Times New Roman" w:cs="Times New Roman"/>
          <w:sz w:val="28"/>
          <w:szCs w:val="28"/>
        </w:rPr>
        <w:t>город Тольятти, площадь Свободы, дом 4;</w:t>
      </w:r>
    </w:p>
    <w:p w14:paraId="2D830DE1" w14:textId="77777777" w:rsidR="00EC2FC6" w:rsidRPr="00944895" w:rsidRDefault="00EC2FC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 xml:space="preserve">Адрес официального </w:t>
      </w:r>
      <w:r w:rsidR="00CC783D" w:rsidRPr="00944895">
        <w:rPr>
          <w:rFonts w:ascii="Times New Roman" w:hAnsi="Times New Roman" w:cs="Times New Roman"/>
          <w:sz w:val="28"/>
          <w:szCs w:val="28"/>
        </w:rPr>
        <w:t>сайта</w:t>
      </w:r>
      <w:r w:rsidRPr="00944895">
        <w:rPr>
          <w:rFonts w:ascii="Times New Roman" w:hAnsi="Times New Roman" w:cs="Times New Roman"/>
          <w:sz w:val="28"/>
          <w:szCs w:val="28"/>
        </w:rPr>
        <w:t xml:space="preserve"> администрации городского округа Тольятти в информационно-телекоммуникационной сети Интернет: </w:t>
      </w:r>
      <w:r w:rsidR="007E072B" w:rsidRPr="007E072B">
        <w:rPr>
          <w:rFonts w:ascii="Times New Roman" w:hAnsi="Times New Roman" w:cs="Times New Roman"/>
          <w:sz w:val="28"/>
          <w:szCs w:val="28"/>
        </w:rPr>
        <w:t>https:/</w:t>
      </w:r>
      <w:r w:rsidR="007E072B">
        <w:rPr>
          <w:rFonts w:ascii="Times New Roman" w:hAnsi="Times New Roman" w:cs="Times New Roman"/>
          <w:sz w:val="28"/>
          <w:szCs w:val="28"/>
        </w:rPr>
        <w:t>/</w:t>
      </w:r>
      <w:hyperlink r:id="rId15">
        <w:r w:rsidRPr="00944895">
          <w:rPr>
            <w:rFonts w:ascii="Times New Roman" w:hAnsi="Times New Roman" w:cs="Times New Roman"/>
            <w:sz w:val="28"/>
            <w:szCs w:val="28"/>
          </w:rPr>
          <w:t>portal.tgl.ru</w:t>
        </w:r>
      </w:hyperlink>
      <w:r w:rsidR="007E072B">
        <w:rPr>
          <w:rFonts w:ascii="Times New Roman" w:hAnsi="Times New Roman" w:cs="Times New Roman"/>
          <w:sz w:val="28"/>
          <w:szCs w:val="28"/>
        </w:rPr>
        <w:t>.</w:t>
      </w:r>
    </w:p>
    <w:p w14:paraId="17B836E0" w14:textId="77777777" w:rsidR="00EC2FC6" w:rsidRPr="00944895" w:rsidRDefault="0040643F" w:rsidP="001F3074">
      <w:pPr>
        <w:pStyle w:val="ConsPlusNormal"/>
        <w:spacing w:line="360" w:lineRule="auto"/>
        <w:ind w:firstLine="851"/>
        <w:jc w:val="both"/>
        <w:rPr>
          <w:rFonts w:ascii="Times New Roman" w:hAnsi="Times New Roman" w:cs="Times New Roman"/>
          <w:sz w:val="28"/>
          <w:szCs w:val="28"/>
        </w:rPr>
      </w:pPr>
      <w:bookmarkStart w:id="2" w:name="P85"/>
      <w:bookmarkEnd w:id="2"/>
      <w:r w:rsidRPr="00944895">
        <w:rPr>
          <w:rFonts w:ascii="Times New Roman" w:hAnsi="Times New Roman" w:cs="Times New Roman"/>
          <w:sz w:val="28"/>
          <w:szCs w:val="28"/>
        </w:rPr>
        <w:t>2.2</w:t>
      </w:r>
      <w:r w:rsidR="00EC2FC6" w:rsidRPr="00944895">
        <w:rPr>
          <w:rFonts w:ascii="Times New Roman" w:hAnsi="Times New Roman" w:cs="Times New Roman"/>
          <w:sz w:val="28"/>
          <w:szCs w:val="28"/>
        </w:rPr>
        <w:t>.</w:t>
      </w:r>
      <w:r w:rsidRPr="00944895">
        <w:rPr>
          <w:rFonts w:ascii="Times New Roman" w:hAnsi="Times New Roman" w:cs="Times New Roman"/>
          <w:sz w:val="28"/>
          <w:szCs w:val="28"/>
        </w:rPr>
        <w:t>2</w:t>
      </w:r>
      <w:r w:rsidR="00EC2FC6" w:rsidRPr="00944895">
        <w:rPr>
          <w:rFonts w:ascii="Times New Roman" w:hAnsi="Times New Roman" w:cs="Times New Roman"/>
          <w:sz w:val="28"/>
          <w:szCs w:val="28"/>
        </w:rPr>
        <w:t xml:space="preserve">. Орган администрации, обеспечивающий предоставление муниципальной услуги - </w:t>
      </w:r>
      <w:r w:rsidR="007E072B">
        <w:rPr>
          <w:rFonts w:ascii="Times New Roman" w:hAnsi="Times New Roman" w:cs="Times New Roman"/>
          <w:sz w:val="28"/>
          <w:szCs w:val="28"/>
        </w:rPr>
        <w:t>Управление</w:t>
      </w:r>
      <w:r w:rsidR="00EC2FC6" w:rsidRPr="00944895">
        <w:rPr>
          <w:rFonts w:ascii="Times New Roman" w:hAnsi="Times New Roman" w:cs="Times New Roman"/>
          <w:sz w:val="28"/>
          <w:szCs w:val="28"/>
        </w:rPr>
        <w:t>.</w:t>
      </w:r>
    </w:p>
    <w:p w14:paraId="111DE374" w14:textId="77777777" w:rsidR="00EC2FC6" w:rsidRPr="00944895" w:rsidRDefault="00EC2FC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 xml:space="preserve">Адрес: 445021, </w:t>
      </w:r>
      <w:r w:rsidR="007E072B">
        <w:rPr>
          <w:rFonts w:ascii="Times New Roman" w:hAnsi="Times New Roman" w:cs="Times New Roman"/>
          <w:sz w:val="28"/>
          <w:szCs w:val="28"/>
        </w:rPr>
        <w:t xml:space="preserve">Российская Федерация, Самарская область, </w:t>
      </w:r>
      <w:r w:rsidR="007E072B" w:rsidRPr="00944895">
        <w:rPr>
          <w:rFonts w:ascii="Times New Roman" w:hAnsi="Times New Roman" w:cs="Times New Roman"/>
          <w:sz w:val="28"/>
          <w:szCs w:val="28"/>
        </w:rPr>
        <w:t xml:space="preserve">город </w:t>
      </w:r>
      <w:r w:rsidRPr="00944895">
        <w:rPr>
          <w:rFonts w:ascii="Times New Roman" w:hAnsi="Times New Roman" w:cs="Times New Roman"/>
          <w:sz w:val="28"/>
          <w:szCs w:val="28"/>
        </w:rPr>
        <w:t xml:space="preserve">Тольятти, ул. </w:t>
      </w:r>
      <w:proofErr w:type="spellStart"/>
      <w:r w:rsidRPr="00944895">
        <w:rPr>
          <w:rFonts w:ascii="Times New Roman" w:hAnsi="Times New Roman" w:cs="Times New Roman"/>
          <w:sz w:val="28"/>
          <w:szCs w:val="28"/>
        </w:rPr>
        <w:t>Баныкина</w:t>
      </w:r>
      <w:proofErr w:type="spellEnd"/>
      <w:r w:rsidRPr="00944895">
        <w:rPr>
          <w:rFonts w:ascii="Times New Roman" w:hAnsi="Times New Roman" w:cs="Times New Roman"/>
          <w:sz w:val="28"/>
          <w:szCs w:val="28"/>
        </w:rPr>
        <w:t xml:space="preserve">, </w:t>
      </w:r>
      <w:r w:rsidR="007E072B" w:rsidRPr="00944895">
        <w:rPr>
          <w:rFonts w:ascii="Times New Roman" w:hAnsi="Times New Roman" w:cs="Times New Roman"/>
          <w:sz w:val="28"/>
          <w:szCs w:val="28"/>
        </w:rPr>
        <w:t xml:space="preserve">дом </w:t>
      </w:r>
      <w:r w:rsidRPr="00944895">
        <w:rPr>
          <w:rFonts w:ascii="Times New Roman" w:hAnsi="Times New Roman" w:cs="Times New Roman"/>
          <w:sz w:val="28"/>
          <w:szCs w:val="28"/>
        </w:rPr>
        <w:t>22А.</w:t>
      </w:r>
    </w:p>
    <w:p w14:paraId="42AB95D5" w14:textId="77777777" w:rsidR="00EC2FC6" w:rsidRPr="00944895" w:rsidRDefault="00EC2FC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График работы: понедельник - четверг с 8.00 до 17.00, пятница с 8.00 до 16.00 (перерыв с 12.00 до 12.48), суббота, воскресенье - выходные дни.</w:t>
      </w:r>
    </w:p>
    <w:p w14:paraId="4B9FEB2A" w14:textId="77777777" w:rsidR="00EC2FC6" w:rsidRPr="00944895" w:rsidRDefault="00EC2FC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Телефон: (8482) 54-30-29.</w:t>
      </w:r>
    </w:p>
    <w:p w14:paraId="510D7B7B" w14:textId="77777777" w:rsidR="00EC2FC6" w:rsidRPr="00944895" w:rsidRDefault="00EC2FC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Адрес электронной п</w:t>
      </w:r>
      <w:r w:rsidR="007E072B">
        <w:rPr>
          <w:rFonts w:ascii="Times New Roman" w:hAnsi="Times New Roman" w:cs="Times New Roman"/>
          <w:sz w:val="28"/>
          <w:szCs w:val="28"/>
        </w:rPr>
        <w:t>очты</w:t>
      </w:r>
      <w:r w:rsidRPr="00944895">
        <w:rPr>
          <w:rFonts w:ascii="Times New Roman" w:hAnsi="Times New Roman" w:cs="Times New Roman"/>
          <w:sz w:val="28"/>
          <w:szCs w:val="28"/>
        </w:rPr>
        <w:t>: sport@tgl.ru.</w:t>
      </w:r>
    </w:p>
    <w:p w14:paraId="0D46F3A1" w14:textId="77777777" w:rsidR="00EC2FC6" w:rsidRPr="00944895" w:rsidRDefault="00EC2FC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 xml:space="preserve">Адрес раздела на официальном </w:t>
      </w:r>
      <w:r w:rsidR="00CC783D" w:rsidRPr="00944895">
        <w:rPr>
          <w:rFonts w:ascii="Times New Roman" w:hAnsi="Times New Roman" w:cs="Times New Roman"/>
          <w:sz w:val="28"/>
          <w:szCs w:val="28"/>
        </w:rPr>
        <w:t>сайте</w:t>
      </w:r>
      <w:r w:rsidRPr="00944895">
        <w:rPr>
          <w:rFonts w:ascii="Times New Roman" w:hAnsi="Times New Roman" w:cs="Times New Roman"/>
          <w:sz w:val="28"/>
          <w:szCs w:val="28"/>
        </w:rPr>
        <w:t xml:space="preserve"> администрации: </w:t>
      </w:r>
      <w:r w:rsidR="00CC18D7" w:rsidRPr="00CC18D7">
        <w:rPr>
          <w:rFonts w:ascii="Times New Roman" w:hAnsi="Times New Roman" w:cs="Times New Roman"/>
          <w:sz w:val="28"/>
          <w:szCs w:val="28"/>
        </w:rPr>
        <w:t>https://tgl.ru/structure/department/about-upravlenie-fizicheskoy-kultury-i-sporta/</w:t>
      </w:r>
      <w:r w:rsidRPr="00944895">
        <w:rPr>
          <w:rFonts w:ascii="Times New Roman" w:hAnsi="Times New Roman" w:cs="Times New Roman"/>
          <w:sz w:val="28"/>
          <w:szCs w:val="28"/>
        </w:rPr>
        <w:t>;</w:t>
      </w:r>
    </w:p>
    <w:p w14:paraId="75FD2813" w14:textId="77777777" w:rsidR="00EC2FC6" w:rsidRPr="00944895" w:rsidRDefault="0040643F"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2.2.3</w:t>
      </w:r>
      <w:r w:rsidR="00EC2FC6" w:rsidRPr="00944895">
        <w:rPr>
          <w:rFonts w:ascii="Times New Roman" w:hAnsi="Times New Roman" w:cs="Times New Roman"/>
          <w:sz w:val="28"/>
          <w:szCs w:val="28"/>
        </w:rPr>
        <w:t xml:space="preserve">. Организация, уполномоченная на организацию предоставления муниципальной услуги по принципу </w:t>
      </w:r>
      <w:r w:rsidR="00CC783D" w:rsidRPr="00944895">
        <w:rPr>
          <w:rFonts w:ascii="Times New Roman" w:hAnsi="Times New Roman" w:cs="Times New Roman"/>
          <w:sz w:val="28"/>
          <w:szCs w:val="28"/>
        </w:rPr>
        <w:t>«</w:t>
      </w:r>
      <w:r w:rsidR="00EC2FC6" w:rsidRPr="00944895">
        <w:rPr>
          <w:rFonts w:ascii="Times New Roman" w:hAnsi="Times New Roman" w:cs="Times New Roman"/>
          <w:sz w:val="28"/>
          <w:szCs w:val="28"/>
        </w:rPr>
        <w:t>одного окна</w:t>
      </w:r>
      <w:r w:rsidR="00CC783D" w:rsidRPr="00944895">
        <w:rPr>
          <w:rFonts w:ascii="Times New Roman" w:hAnsi="Times New Roman" w:cs="Times New Roman"/>
          <w:sz w:val="28"/>
          <w:szCs w:val="28"/>
        </w:rPr>
        <w:t>»</w:t>
      </w:r>
      <w:r w:rsidR="00EC2FC6" w:rsidRPr="00944895">
        <w:rPr>
          <w:rFonts w:ascii="Times New Roman" w:hAnsi="Times New Roman" w:cs="Times New Roman"/>
          <w:sz w:val="28"/>
          <w:szCs w:val="28"/>
        </w:rPr>
        <w:t xml:space="preserve"> - </w:t>
      </w:r>
      <w:r w:rsidR="00853D14">
        <w:rPr>
          <w:rFonts w:ascii="Times New Roman" w:hAnsi="Times New Roman" w:cs="Times New Roman"/>
          <w:sz w:val="28"/>
          <w:szCs w:val="28"/>
        </w:rPr>
        <w:t>МАУ «</w:t>
      </w:r>
      <w:r w:rsidR="00853D14" w:rsidRPr="00944895">
        <w:rPr>
          <w:rFonts w:ascii="Times New Roman" w:hAnsi="Times New Roman" w:cs="Times New Roman"/>
          <w:sz w:val="28"/>
          <w:szCs w:val="28"/>
        </w:rPr>
        <w:t>МФЦ</w:t>
      </w:r>
      <w:r w:rsidR="00853D14">
        <w:rPr>
          <w:rFonts w:ascii="Times New Roman" w:hAnsi="Times New Roman" w:cs="Times New Roman"/>
          <w:sz w:val="28"/>
          <w:szCs w:val="28"/>
        </w:rPr>
        <w:t>»</w:t>
      </w:r>
      <w:r w:rsidR="00EC2FC6" w:rsidRPr="00944895">
        <w:rPr>
          <w:rFonts w:ascii="Times New Roman" w:hAnsi="Times New Roman" w:cs="Times New Roman"/>
          <w:sz w:val="28"/>
          <w:szCs w:val="28"/>
        </w:rPr>
        <w:t>.</w:t>
      </w:r>
    </w:p>
    <w:p w14:paraId="0BF750C6" w14:textId="77777777" w:rsidR="00EC2FC6" w:rsidRPr="00944895" w:rsidRDefault="00EC2FC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 xml:space="preserve">Информация о </w:t>
      </w:r>
      <w:r w:rsidR="00853D14">
        <w:rPr>
          <w:rFonts w:ascii="Times New Roman" w:hAnsi="Times New Roman" w:cs="Times New Roman"/>
          <w:sz w:val="28"/>
          <w:szCs w:val="28"/>
        </w:rPr>
        <w:t>МАУ «</w:t>
      </w:r>
      <w:r w:rsidR="00853D14" w:rsidRPr="00944895">
        <w:rPr>
          <w:rFonts w:ascii="Times New Roman" w:hAnsi="Times New Roman" w:cs="Times New Roman"/>
          <w:sz w:val="28"/>
          <w:szCs w:val="28"/>
        </w:rPr>
        <w:t>МФЦ</w:t>
      </w:r>
      <w:r w:rsidR="00853D14">
        <w:rPr>
          <w:rFonts w:ascii="Times New Roman" w:hAnsi="Times New Roman" w:cs="Times New Roman"/>
          <w:sz w:val="28"/>
          <w:szCs w:val="28"/>
        </w:rPr>
        <w:t>»</w:t>
      </w:r>
      <w:r w:rsidRPr="00944895">
        <w:rPr>
          <w:rFonts w:ascii="Times New Roman" w:hAnsi="Times New Roman" w:cs="Times New Roman"/>
          <w:sz w:val="28"/>
          <w:szCs w:val="28"/>
        </w:rPr>
        <w:t>:</w:t>
      </w:r>
    </w:p>
    <w:p w14:paraId="29E276C0" w14:textId="77777777" w:rsidR="00EC2FC6" w:rsidRPr="00944895" w:rsidRDefault="00EC2FC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 xml:space="preserve">Место нахождения администрации </w:t>
      </w:r>
      <w:r w:rsidR="009D32AD">
        <w:rPr>
          <w:rFonts w:ascii="Times New Roman" w:hAnsi="Times New Roman" w:cs="Times New Roman"/>
          <w:sz w:val="28"/>
          <w:szCs w:val="28"/>
        </w:rPr>
        <w:t>МАУ «</w:t>
      </w:r>
      <w:r w:rsidR="009D32AD" w:rsidRPr="00944895">
        <w:rPr>
          <w:rFonts w:ascii="Times New Roman" w:hAnsi="Times New Roman" w:cs="Times New Roman"/>
          <w:sz w:val="28"/>
          <w:szCs w:val="28"/>
        </w:rPr>
        <w:t>МФЦ</w:t>
      </w:r>
      <w:r w:rsidR="009D32AD">
        <w:rPr>
          <w:rFonts w:ascii="Times New Roman" w:hAnsi="Times New Roman" w:cs="Times New Roman"/>
          <w:sz w:val="28"/>
          <w:szCs w:val="28"/>
        </w:rPr>
        <w:t>»</w:t>
      </w:r>
      <w:r w:rsidRPr="00944895">
        <w:rPr>
          <w:rFonts w:ascii="Times New Roman" w:hAnsi="Times New Roman" w:cs="Times New Roman"/>
          <w:sz w:val="28"/>
          <w:szCs w:val="28"/>
        </w:rPr>
        <w:t xml:space="preserve">: 445010, Самарская обл., г. Тольятти, ул. Советская, </w:t>
      </w:r>
      <w:r w:rsidR="00CC18D7">
        <w:rPr>
          <w:rFonts w:ascii="Times New Roman" w:hAnsi="Times New Roman" w:cs="Times New Roman"/>
          <w:sz w:val="28"/>
          <w:szCs w:val="28"/>
        </w:rPr>
        <w:t xml:space="preserve">д. </w:t>
      </w:r>
      <w:r w:rsidRPr="00944895">
        <w:rPr>
          <w:rFonts w:ascii="Times New Roman" w:hAnsi="Times New Roman" w:cs="Times New Roman"/>
          <w:sz w:val="28"/>
          <w:szCs w:val="28"/>
        </w:rPr>
        <w:t>51А.</w:t>
      </w:r>
    </w:p>
    <w:p w14:paraId="6FF26DC7" w14:textId="77777777" w:rsidR="00EC2FC6" w:rsidRPr="00944895" w:rsidRDefault="00EC2FC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 xml:space="preserve">Место нахождения отделения </w:t>
      </w:r>
      <w:r w:rsidR="009D32AD">
        <w:rPr>
          <w:rFonts w:ascii="Times New Roman" w:hAnsi="Times New Roman" w:cs="Times New Roman"/>
          <w:sz w:val="28"/>
          <w:szCs w:val="28"/>
        </w:rPr>
        <w:t>МАУ «</w:t>
      </w:r>
      <w:r w:rsidR="009D32AD" w:rsidRPr="00944895">
        <w:rPr>
          <w:rFonts w:ascii="Times New Roman" w:hAnsi="Times New Roman" w:cs="Times New Roman"/>
          <w:sz w:val="28"/>
          <w:szCs w:val="28"/>
        </w:rPr>
        <w:t>МФЦ</w:t>
      </w:r>
      <w:r w:rsidR="009D32AD">
        <w:rPr>
          <w:rFonts w:ascii="Times New Roman" w:hAnsi="Times New Roman" w:cs="Times New Roman"/>
          <w:sz w:val="28"/>
          <w:szCs w:val="28"/>
        </w:rPr>
        <w:t>»</w:t>
      </w:r>
      <w:r w:rsidRPr="00944895">
        <w:rPr>
          <w:rFonts w:ascii="Times New Roman" w:hAnsi="Times New Roman" w:cs="Times New Roman"/>
          <w:sz w:val="28"/>
          <w:szCs w:val="28"/>
        </w:rPr>
        <w:t xml:space="preserve"> по Автозаводскому району: Самарская область, г. Тольятти, ул. Юбилейная, </w:t>
      </w:r>
      <w:r w:rsidR="00CC18D7">
        <w:rPr>
          <w:rFonts w:ascii="Times New Roman" w:hAnsi="Times New Roman" w:cs="Times New Roman"/>
          <w:sz w:val="28"/>
          <w:szCs w:val="28"/>
        </w:rPr>
        <w:t xml:space="preserve">д. </w:t>
      </w:r>
      <w:r w:rsidRPr="00944895">
        <w:rPr>
          <w:rFonts w:ascii="Times New Roman" w:hAnsi="Times New Roman" w:cs="Times New Roman"/>
          <w:sz w:val="28"/>
          <w:szCs w:val="28"/>
        </w:rPr>
        <w:t>4.</w:t>
      </w:r>
    </w:p>
    <w:p w14:paraId="426A56D1" w14:textId="77777777" w:rsidR="00EC2FC6" w:rsidRPr="00944895" w:rsidRDefault="00C87654"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 xml:space="preserve">Место нахождения отделения </w:t>
      </w:r>
      <w:r w:rsidR="009D32AD">
        <w:rPr>
          <w:rFonts w:ascii="Times New Roman" w:hAnsi="Times New Roman" w:cs="Times New Roman"/>
          <w:sz w:val="28"/>
          <w:szCs w:val="28"/>
        </w:rPr>
        <w:t>МАУ «</w:t>
      </w:r>
      <w:r w:rsidR="009D32AD" w:rsidRPr="00944895">
        <w:rPr>
          <w:rFonts w:ascii="Times New Roman" w:hAnsi="Times New Roman" w:cs="Times New Roman"/>
          <w:sz w:val="28"/>
          <w:szCs w:val="28"/>
        </w:rPr>
        <w:t>МФЦ</w:t>
      </w:r>
      <w:r w:rsidR="009D32AD">
        <w:rPr>
          <w:rFonts w:ascii="Times New Roman" w:hAnsi="Times New Roman" w:cs="Times New Roman"/>
          <w:sz w:val="28"/>
          <w:szCs w:val="28"/>
        </w:rPr>
        <w:t>»</w:t>
      </w:r>
      <w:r w:rsidRPr="00944895">
        <w:rPr>
          <w:rFonts w:ascii="Times New Roman" w:hAnsi="Times New Roman" w:cs="Times New Roman"/>
          <w:sz w:val="28"/>
          <w:szCs w:val="28"/>
        </w:rPr>
        <w:t xml:space="preserve"> №</w:t>
      </w:r>
      <w:r w:rsidR="00EC2FC6" w:rsidRPr="00944895">
        <w:rPr>
          <w:rFonts w:ascii="Times New Roman" w:hAnsi="Times New Roman" w:cs="Times New Roman"/>
          <w:sz w:val="28"/>
          <w:szCs w:val="28"/>
        </w:rPr>
        <w:t xml:space="preserve"> 2 по Автозаводскому району: Самарская область, г. Тольятти, ул. Автостроителей, </w:t>
      </w:r>
      <w:r w:rsidR="00CC18D7">
        <w:rPr>
          <w:rFonts w:ascii="Times New Roman" w:hAnsi="Times New Roman" w:cs="Times New Roman"/>
          <w:sz w:val="28"/>
          <w:szCs w:val="28"/>
        </w:rPr>
        <w:t xml:space="preserve">д. </w:t>
      </w:r>
      <w:r w:rsidR="00EC2FC6" w:rsidRPr="00944895">
        <w:rPr>
          <w:rFonts w:ascii="Times New Roman" w:hAnsi="Times New Roman" w:cs="Times New Roman"/>
          <w:sz w:val="28"/>
          <w:szCs w:val="28"/>
        </w:rPr>
        <w:t>5.</w:t>
      </w:r>
    </w:p>
    <w:p w14:paraId="04915C95" w14:textId="77777777" w:rsidR="00EC2FC6" w:rsidRPr="00944895" w:rsidRDefault="00EC2FC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 xml:space="preserve">Место нахождения отделения </w:t>
      </w:r>
      <w:r w:rsidR="009D32AD">
        <w:rPr>
          <w:rFonts w:ascii="Times New Roman" w:hAnsi="Times New Roman" w:cs="Times New Roman"/>
          <w:sz w:val="28"/>
          <w:szCs w:val="28"/>
        </w:rPr>
        <w:t>МАУ «</w:t>
      </w:r>
      <w:r w:rsidR="009D32AD" w:rsidRPr="00944895">
        <w:rPr>
          <w:rFonts w:ascii="Times New Roman" w:hAnsi="Times New Roman" w:cs="Times New Roman"/>
          <w:sz w:val="28"/>
          <w:szCs w:val="28"/>
        </w:rPr>
        <w:t>МФЦ</w:t>
      </w:r>
      <w:r w:rsidR="009D32AD">
        <w:rPr>
          <w:rFonts w:ascii="Times New Roman" w:hAnsi="Times New Roman" w:cs="Times New Roman"/>
          <w:sz w:val="28"/>
          <w:szCs w:val="28"/>
        </w:rPr>
        <w:t>»</w:t>
      </w:r>
      <w:r w:rsidRPr="00944895">
        <w:rPr>
          <w:rFonts w:ascii="Times New Roman" w:hAnsi="Times New Roman" w:cs="Times New Roman"/>
          <w:sz w:val="28"/>
          <w:szCs w:val="28"/>
        </w:rPr>
        <w:t xml:space="preserve"> по Центральному району: Самарская область, г. Тольятти, ул. Мира, </w:t>
      </w:r>
      <w:r w:rsidR="00CC18D7">
        <w:rPr>
          <w:rFonts w:ascii="Times New Roman" w:hAnsi="Times New Roman" w:cs="Times New Roman"/>
          <w:sz w:val="28"/>
          <w:szCs w:val="28"/>
        </w:rPr>
        <w:t xml:space="preserve">д. </w:t>
      </w:r>
      <w:r w:rsidRPr="00944895">
        <w:rPr>
          <w:rFonts w:ascii="Times New Roman" w:hAnsi="Times New Roman" w:cs="Times New Roman"/>
          <w:sz w:val="28"/>
          <w:szCs w:val="28"/>
        </w:rPr>
        <w:t>84.</w:t>
      </w:r>
    </w:p>
    <w:p w14:paraId="57996CA3" w14:textId="77777777" w:rsidR="00EC2FC6" w:rsidRPr="00944895" w:rsidRDefault="00EC2FC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 xml:space="preserve">Место нахождения отделения </w:t>
      </w:r>
      <w:r w:rsidR="009D32AD">
        <w:rPr>
          <w:rFonts w:ascii="Times New Roman" w:hAnsi="Times New Roman" w:cs="Times New Roman"/>
          <w:sz w:val="28"/>
          <w:szCs w:val="28"/>
        </w:rPr>
        <w:t>МАУ «</w:t>
      </w:r>
      <w:r w:rsidR="009D32AD" w:rsidRPr="00944895">
        <w:rPr>
          <w:rFonts w:ascii="Times New Roman" w:hAnsi="Times New Roman" w:cs="Times New Roman"/>
          <w:sz w:val="28"/>
          <w:szCs w:val="28"/>
        </w:rPr>
        <w:t>МФЦ</w:t>
      </w:r>
      <w:r w:rsidR="009D32AD">
        <w:rPr>
          <w:rFonts w:ascii="Times New Roman" w:hAnsi="Times New Roman" w:cs="Times New Roman"/>
          <w:sz w:val="28"/>
          <w:szCs w:val="28"/>
        </w:rPr>
        <w:t>»</w:t>
      </w:r>
      <w:r w:rsidRPr="00944895">
        <w:rPr>
          <w:rFonts w:ascii="Times New Roman" w:hAnsi="Times New Roman" w:cs="Times New Roman"/>
          <w:sz w:val="28"/>
          <w:szCs w:val="28"/>
        </w:rPr>
        <w:t xml:space="preserve"> по Комсомольскому району: Самарская область, г. Тольятти, ул. Ярославская, </w:t>
      </w:r>
      <w:r w:rsidR="00CC18D7">
        <w:rPr>
          <w:rFonts w:ascii="Times New Roman" w:hAnsi="Times New Roman" w:cs="Times New Roman"/>
          <w:sz w:val="28"/>
          <w:szCs w:val="28"/>
        </w:rPr>
        <w:t xml:space="preserve">д. </w:t>
      </w:r>
      <w:r w:rsidRPr="00944895">
        <w:rPr>
          <w:rFonts w:ascii="Times New Roman" w:hAnsi="Times New Roman" w:cs="Times New Roman"/>
          <w:sz w:val="28"/>
          <w:szCs w:val="28"/>
        </w:rPr>
        <w:t>35.</w:t>
      </w:r>
    </w:p>
    <w:p w14:paraId="33E97F02" w14:textId="77777777" w:rsidR="00EC2FC6" w:rsidRPr="00944895" w:rsidRDefault="00EC2FC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lastRenderedPageBreak/>
        <w:t xml:space="preserve">Телефон приемной </w:t>
      </w:r>
      <w:r w:rsidR="009D32AD">
        <w:rPr>
          <w:rFonts w:ascii="Times New Roman" w:hAnsi="Times New Roman" w:cs="Times New Roman"/>
          <w:sz w:val="28"/>
          <w:szCs w:val="28"/>
        </w:rPr>
        <w:t>МАУ «</w:t>
      </w:r>
      <w:r w:rsidR="009D32AD" w:rsidRPr="00944895">
        <w:rPr>
          <w:rFonts w:ascii="Times New Roman" w:hAnsi="Times New Roman" w:cs="Times New Roman"/>
          <w:sz w:val="28"/>
          <w:szCs w:val="28"/>
        </w:rPr>
        <w:t>МФЦ</w:t>
      </w:r>
      <w:r w:rsidR="009D32AD">
        <w:rPr>
          <w:rFonts w:ascii="Times New Roman" w:hAnsi="Times New Roman" w:cs="Times New Roman"/>
          <w:sz w:val="28"/>
          <w:szCs w:val="28"/>
        </w:rPr>
        <w:t>»</w:t>
      </w:r>
      <w:r w:rsidRPr="00944895">
        <w:rPr>
          <w:rFonts w:ascii="Times New Roman" w:hAnsi="Times New Roman" w:cs="Times New Roman"/>
          <w:sz w:val="28"/>
          <w:szCs w:val="28"/>
        </w:rPr>
        <w:t>: 8(8482) 52-50-50.</w:t>
      </w:r>
    </w:p>
    <w:p w14:paraId="1FBA48BE" w14:textId="77777777" w:rsidR="00EC2FC6" w:rsidRPr="00944895" w:rsidRDefault="00EC2FC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 xml:space="preserve">Телефон контактного центра </w:t>
      </w:r>
      <w:r w:rsidR="009D32AD">
        <w:rPr>
          <w:rFonts w:ascii="Times New Roman" w:hAnsi="Times New Roman" w:cs="Times New Roman"/>
          <w:sz w:val="28"/>
          <w:szCs w:val="28"/>
        </w:rPr>
        <w:t>МАУ «</w:t>
      </w:r>
      <w:r w:rsidR="009D32AD" w:rsidRPr="00944895">
        <w:rPr>
          <w:rFonts w:ascii="Times New Roman" w:hAnsi="Times New Roman" w:cs="Times New Roman"/>
          <w:sz w:val="28"/>
          <w:szCs w:val="28"/>
        </w:rPr>
        <w:t>МФЦ</w:t>
      </w:r>
      <w:r w:rsidR="009D32AD">
        <w:rPr>
          <w:rFonts w:ascii="Times New Roman" w:hAnsi="Times New Roman" w:cs="Times New Roman"/>
          <w:sz w:val="28"/>
          <w:szCs w:val="28"/>
        </w:rPr>
        <w:t>»</w:t>
      </w:r>
      <w:r w:rsidRPr="00944895">
        <w:rPr>
          <w:rFonts w:ascii="Times New Roman" w:hAnsi="Times New Roman" w:cs="Times New Roman"/>
          <w:sz w:val="28"/>
          <w:szCs w:val="28"/>
        </w:rPr>
        <w:t>: 8(8482) 51-21-21.</w:t>
      </w:r>
    </w:p>
    <w:p w14:paraId="488572C5" w14:textId="77777777" w:rsidR="00EC2FC6" w:rsidRPr="00944895" w:rsidRDefault="00EC2FC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 xml:space="preserve">Адрес портала </w:t>
      </w:r>
      <w:r w:rsidR="00282B52" w:rsidRPr="00944895">
        <w:rPr>
          <w:rFonts w:ascii="Times New Roman" w:hAnsi="Times New Roman" w:cs="Times New Roman"/>
          <w:sz w:val="28"/>
          <w:szCs w:val="28"/>
        </w:rPr>
        <w:t>Самарской области «Мои документы»</w:t>
      </w:r>
      <w:r w:rsidRPr="00944895">
        <w:rPr>
          <w:rFonts w:ascii="Times New Roman" w:hAnsi="Times New Roman" w:cs="Times New Roman"/>
          <w:sz w:val="28"/>
          <w:szCs w:val="28"/>
        </w:rPr>
        <w:t xml:space="preserve"> в информационно-телекоммуникационной сети Интернет: </w:t>
      </w:r>
      <w:hyperlink r:id="rId16">
        <w:r w:rsidRPr="00944895">
          <w:rPr>
            <w:rFonts w:ascii="Times New Roman" w:hAnsi="Times New Roman" w:cs="Times New Roman"/>
            <w:sz w:val="28"/>
            <w:szCs w:val="28"/>
          </w:rPr>
          <w:t>http://mfc63.samregion.ru</w:t>
        </w:r>
      </w:hyperlink>
      <w:r w:rsidRPr="00944895">
        <w:rPr>
          <w:rFonts w:ascii="Times New Roman" w:hAnsi="Times New Roman" w:cs="Times New Roman"/>
          <w:sz w:val="28"/>
          <w:szCs w:val="28"/>
        </w:rPr>
        <w:t>.</w:t>
      </w:r>
    </w:p>
    <w:p w14:paraId="4290CFED" w14:textId="77777777" w:rsidR="00EC2FC6" w:rsidRPr="00944895" w:rsidRDefault="00CC18D7" w:rsidP="001F3074">
      <w:pPr>
        <w:pStyle w:val="ConsPlusNorma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Адрес электронной почты</w:t>
      </w:r>
      <w:r w:rsidR="00EC2FC6" w:rsidRPr="00944895">
        <w:rPr>
          <w:rFonts w:ascii="Times New Roman" w:hAnsi="Times New Roman" w:cs="Times New Roman"/>
          <w:sz w:val="28"/>
          <w:szCs w:val="28"/>
        </w:rPr>
        <w:t>: info@mfc63.ru.</w:t>
      </w:r>
    </w:p>
    <w:p w14:paraId="48858134" w14:textId="77777777" w:rsidR="00EC2FC6" w:rsidRPr="00944895" w:rsidRDefault="00EC2FC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 xml:space="preserve">Информацию об адресах пунктов приема документов </w:t>
      </w:r>
      <w:r w:rsidR="009D32AD">
        <w:rPr>
          <w:rFonts w:ascii="Times New Roman" w:hAnsi="Times New Roman" w:cs="Times New Roman"/>
          <w:sz w:val="28"/>
          <w:szCs w:val="28"/>
        </w:rPr>
        <w:t>МАУ «</w:t>
      </w:r>
      <w:r w:rsidR="009D32AD" w:rsidRPr="00944895">
        <w:rPr>
          <w:rFonts w:ascii="Times New Roman" w:hAnsi="Times New Roman" w:cs="Times New Roman"/>
          <w:sz w:val="28"/>
          <w:szCs w:val="28"/>
        </w:rPr>
        <w:t>МФЦ</w:t>
      </w:r>
      <w:r w:rsidR="009D32AD">
        <w:rPr>
          <w:rFonts w:ascii="Times New Roman" w:hAnsi="Times New Roman" w:cs="Times New Roman"/>
          <w:sz w:val="28"/>
          <w:szCs w:val="28"/>
        </w:rPr>
        <w:t>»</w:t>
      </w:r>
      <w:r w:rsidRPr="00944895">
        <w:rPr>
          <w:rFonts w:ascii="Times New Roman" w:hAnsi="Times New Roman" w:cs="Times New Roman"/>
          <w:sz w:val="28"/>
          <w:szCs w:val="28"/>
        </w:rPr>
        <w:t xml:space="preserve"> и о графике работы </w:t>
      </w:r>
      <w:r w:rsidR="009D32AD">
        <w:rPr>
          <w:rFonts w:ascii="Times New Roman" w:hAnsi="Times New Roman" w:cs="Times New Roman"/>
          <w:sz w:val="28"/>
          <w:szCs w:val="28"/>
        </w:rPr>
        <w:t>МАУ «</w:t>
      </w:r>
      <w:r w:rsidR="009D32AD" w:rsidRPr="00944895">
        <w:rPr>
          <w:rFonts w:ascii="Times New Roman" w:hAnsi="Times New Roman" w:cs="Times New Roman"/>
          <w:sz w:val="28"/>
          <w:szCs w:val="28"/>
        </w:rPr>
        <w:t>МФЦ</w:t>
      </w:r>
      <w:r w:rsidR="009D32AD">
        <w:rPr>
          <w:rFonts w:ascii="Times New Roman" w:hAnsi="Times New Roman" w:cs="Times New Roman"/>
          <w:sz w:val="28"/>
          <w:szCs w:val="28"/>
        </w:rPr>
        <w:t>»</w:t>
      </w:r>
      <w:r w:rsidRPr="00944895">
        <w:rPr>
          <w:rFonts w:ascii="Times New Roman" w:hAnsi="Times New Roman" w:cs="Times New Roman"/>
          <w:sz w:val="28"/>
          <w:szCs w:val="28"/>
        </w:rPr>
        <w:t xml:space="preserve"> можно получить:</w:t>
      </w:r>
    </w:p>
    <w:p w14:paraId="44BA7405" w14:textId="77777777" w:rsidR="00EC2FC6" w:rsidRPr="00944895" w:rsidRDefault="00EC2FC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 xml:space="preserve">- по телефону контактного центра </w:t>
      </w:r>
      <w:r w:rsidR="009D32AD">
        <w:rPr>
          <w:rFonts w:ascii="Times New Roman" w:hAnsi="Times New Roman" w:cs="Times New Roman"/>
          <w:sz w:val="28"/>
          <w:szCs w:val="28"/>
        </w:rPr>
        <w:t>МАУ «</w:t>
      </w:r>
      <w:r w:rsidR="009D32AD" w:rsidRPr="00944895">
        <w:rPr>
          <w:rFonts w:ascii="Times New Roman" w:hAnsi="Times New Roman" w:cs="Times New Roman"/>
          <w:sz w:val="28"/>
          <w:szCs w:val="28"/>
        </w:rPr>
        <w:t>МФЦ</w:t>
      </w:r>
      <w:r w:rsidR="009D32AD">
        <w:rPr>
          <w:rFonts w:ascii="Times New Roman" w:hAnsi="Times New Roman" w:cs="Times New Roman"/>
          <w:sz w:val="28"/>
          <w:szCs w:val="28"/>
        </w:rPr>
        <w:t>»</w:t>
      </w:r>
      <w:r w:rsidRPr="00944895">
        <w:rPr>
          <w:rFonts w:ascii="Times New Roman" w:hAnsi="Times New Roman" w:cs="Times New Roman"/>
          <w:sz w:val="28"/>
          <w:szCs w:val="28"/>
        </w:rPr>
        <w:t>: 8(8482) 51-21-21;</w:t>
      </w:r>
    </w:p>
    <w:p w14:paraId="4001AC46" w14:textId="77777777" w:rsidR="00EC2FC6" w:rsidRPr="00944895" w:rsidRDefault="00EC2FC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 xml:space="preserve">- в отделениях </w:t>
      </w:r>
      <w:r w:rsidR="009D32AD">
        <w:rPr>
          <w:rFonts w:ascii="Times New Roman" w:hAnsi="Times New Roman" w:cs="Times New Roman"/>
          <w:sz w:val="28"/>
          <w:szCs w:val="28"/>
        </w:rPr>
        <w:t>МАУ «</w:t>
      </w:r>
      <w:r w:rsidR="009D32AD" w:rsidRPr="00944895">
        <w:rPr>
          <w:rFonts w:ascii="Times New Roman" w:hAnsi="Times New Roman" w:cs="Times New Roman"/>
          <w:sz w:val="28"/>
          <w:szCs w:val="28"/>
        </w:rPr>
        <w:t>МФЦ</w:t>
      </w:r>
      <w:r w:rsidR="009D32AD">
        <w:rPr>
          <w:rFonts w:ascii="Times New Roman" w:hAnsi="Times New Roman" w:cs="Times New Roman"/>
          <w:sz w:val="28"/>
          <w:szCs w:val="28"/>
        </w:rPr>
        <w:t>»</w:t>
      </w:r>
      <w:r w:rsidRPr="00944895">
        <w:rPr>
          <w:rFonts w:ascii="Times New Roman" w:hAnsi="Times New Roman" w:cs="Times New Roman"/>
          <w:sz w:val="28"/>
          <w:szCs w:val="28"/>
        </w:rPr>
        <w:t>;</w:t>
      </w:r>
    </w:p>
    <w:p w14:paraId="1B3AC5B6" w14:textId="77777777" w:rsidR="00566EBC" w:rsidRPr="00944895" w:rsidRDefault="00EC2FC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 xml:space="preserve">- на портале </w:t>
      </w:r>
      <w:r w:rsidR="00B96F29" w:rsidRPr="00944895">
        <w:rPr>
          <w:rFonts w:ascii="Times New Roman" w:hAnsi="Times New Roman" w:cs="Times New Roman"/>
          <w:sz w:val="28"/>
          <w:szCs w:val="28"/>
        </w:rPr>
        <w:t>Самарской области</w:t>
      </w:r>
      <w:r w:rsidR="00282B52" w:rsidRPr="00944895">
        <w:rPr>
          <w:rFonts w:ascii="Times New Roman" w:hAnsi="Times New Roman" w:cs="Times New Roman"/>
          <w:sz w:val="28"/>
          <w:szCs w:val="28"/>
        </w:rPr>
        <w:t xml:space="preserve"> «Мои документы»</w:t>
      </w:r>
      <w:r w:rsidRPr="00944895">
        <w:rPr>
          <w:rFonts w:ascii="Times New Roman" w:hAnsi="Times New Roman" w:cs="Times New Roman"/>
          <w:sz w:val="28"/>
          <w:szCs w:val="28"/>
        </w:rPr>
        <w:t xml:space="preserve"> в информационно-телекоммуникационной сети Интернет: </w:t>
      </w:r>
      <w:hyperlink r:id="rId17">
        <w:r w:rsidRPr="00944895">
          <w:rPr>
            <w:rFonts w:ascii="Times New Roman" w:hAnsi="Times New Roman" w:cs="Times New Roman"/>
            <w:sz w:val="28"/>
            <w:szCs w:val="28"/>
          </w:rPr>
          <w:t>http://mfc63.samregion.ru</w:t>
        </w:r>
      </w:hyperlink>
      <w:r w:rsidRPr="00944895">
        <w:rPr>
          <w:rFonts w:ascii="Times New Roman" w:hAnsi="Times New Roman" w:cs="Times New Roman"/>
          <w:sz w:val="28"/>
          <w:szCs w:val="28"/>
        </w:rPr>
        <w:t>.</w:t>
      </w:r>
    </w:p>
    <w:p w14:paraId="38BF8726" w14:textId="77777777" w:rsidR="00EC2FC6" w:rsidRPr="00944895" w:rsidRDefault="00807EFC"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2.2.4</w:t>
      </w:r>
      <w:r w:rsidR="00B96F29" w:rsidRPr="00944895">
        <w:rPr>
          <w:rFonts w:ascii="Times New Roman" w:hAnsi="Times New Roman" w:cs="Times New Roman"/>
          <w:sz w:val="28"/>
          <w:szCs w:val="28"/>
        </w:rPr>
        <w:t>.</w:t>
      </w:r>
      <w:r w:rsidR="00EC2FC6" w:rsidRPr="00944895">
        <w:rPr>
          <w:rFonts w:ascii="Times New Roman" w:hAnsi="Times New Roman" w:cs="Times New Roman"/>
          <w:sz w:val="28"/>
          <w:szCs w:val="28"/>
        </w:rPr>
        <w:t xml:space="preserve">Организации, участвующие в организации предоставления муниципальной услуги </w:t>
      </w:r>
      <w:r w:rsidR="00853D14">
        <w:rPr>
          <w:rFonts w:ascii="Times New Roman" w:hAnsi="Times New Roman" w:cs="Times New Roman"/>
          <w:sz w:val="28"/>
          <w:szCs w:val="28"/>
        </w:rPr>
        <w:t xml:space="preserve">по экстерриториальному принципу–муниципальные автономные учреждения </w:t>
      </w:r>
      <w:r w:rsidR="00EC2FC6" w:rsidRPr="00944895">
        <w:rPr>
          <w:rFonts w:ascii="Times New Roman" w:hAnsi="Times New Roman" w:cs="Times New Roman"/>
          <w:sz w:val="28"/>
          <w:szCs w:val="28"/>
        </w:rPr>
        <w:t xml:space="preserve">многофункциональные центры предоставления государственных и муниципальных услуг, расположенные на территории Самарской области (далее - </w:t>
      </w:r>
      <w:r w:rsidR="009D32AD">
        <w:rPr>
          <w:rFonts w:ascii="Times New Roman" w:hAnsi="Times New Roman" w:cs="Times New Roman"/>
          <w:sz w:val="28"/>
          <w:szCs w:val="28"/>
        </w:rPr>
        <w:t>МАУ «</w:t>
      </w:r>
      <w:r w:rsidR="009D32AD" w:rsidRPr="00944895">
        <w:rPr>
          <w:rFonts w:ascii="Times New Roman" w:hAnsi="Times New Roman" w:cs="Times New Roman"/>
          <w:sz w:val="28"/>
          <w:szCs w:val="28"/>
        </w:rPr>
        <w:t>МФЦ</w:t>
      </w:r>
      <w:r w:rsidR="009D32AD">
        <w:rPr>
          <w:rFonts w:ascii="Times New Roman" w:hAnsi="Times New Roman" w:cs="Times New Roman"/>
          <w:sz w:val="28"/>
          <w:szCs w:val="28"/>
        </w:rPr>
        <w:t>»</w:t>
      </w:r>
      <w:r w:rsidR="00EC2FC6" w:rsidRPr="00944895">
        <w:rPr>
          <w:rFonts w:ascii="Times New Roman" w:hAnsi="Times New Roman" w:cs="Times New Roman"/>
          <w:sz w:val="28"/>
          <w:szCs w:val="28"/>
        </w:rPr>
        <w:t xml:space="preserve"> Самарской области).</w:t>
      </w:r>
    </w:p>
    <w:p w14:paraId="26B080D7" w14:textId="77777777" w:rsidR="00EC2FC6" w:rsidRPr="00944895" w:rsidRDefault="0040643F"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2.2</w:t>
      </w:r>
      <w:r w:rsidR="00807EFC" w:rsidRPr="00944895">
        <w:rPr>
          <w:rFonts w:ascii="Times New Roman" w:hAnsi="Times New Roman" w:cs="Times New Roman"/>
          <w:sz w:val="28"/>
          <w:szCs w:val="28"/>
        </w:rPr>
        <w:t>.5</w:t>
      </w:r>
      <w:r w:rsidR="00EC2FC6" w:rsidRPr="00944895">
        <w:rPr>
          <w:rFonts w:ascii="Times New Roman" w:hAnsi="Times New Roman" w:cs="Times New Roman"/>
          <w:sz w:val="28"/>
          <w:szCs w:val="28"/>
        </w:rPr>
        <w:t>.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14:paraId="5C4B8F3F" w14:textId="77777777" w:rsidR="00EC2FC6" w:rsidRPr="00944895" w:rsidRDefault="00EC2FC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 xml:space="preserve">- Федеральная налоговая служба России (далее - ФНС России), адрес в информационно-телекоммуникационной сети Интернет </w:t>
      </w:r>
      <w:hyperlink r:id="rId18">
        <w:r w:rsidRPr="00944895">
          <w:rPr>
            <w:rFonts w:ascii="Times New Roman" w:hAnsi="Times New Roman" w:cs="Times New Roman"/>
            <w:sz w:val="28"/>
            <w:szCs w:val="28"/>
          </w:rPr>
          <w:t>https://www.nalog.gov.ru</w:t>
        </w:r>
      </w:hyperlink>
      <w:r w:rsidRPr="00944895">
        <w:rPr>
          <w:rFonts w:ascii="Times New Roman" w:hAnsi="Times New Roman" w:cs="Times New Roman"/>
          <w:sz w:val="28"/>
          <w:szCs w:val="28"/>
        </w:rPr>
        <w:t>.</w:t>
      </w:r>
    </w:p>
    <w:p w14:paraId="59C3473E" w14:textId="77777777" w:rsidR="00EC2FC6" w:rsidRPr="00944895" w:rsidRDefault="0040643F"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2.3</w:t>
      </w:r>
      <w:r w:rsidR="00EC2FC6" w:rsidRPr="00944895">
        <w:rPr>
          <w:rFonts w:ascii="Times New Roman" w:hAnsi="Times New Roman" w:cs="Times New Roman"/>
          <w:sz w:val="28"/>
          <w:szCs w:val="28"/>
        </w:rPr>
        <w:t>. Результат предоставления муниципальной услуги:</w:t>
      </w:r>
    </w:p>
    <w:p w14:paraId="3390E9D2" w14:textId="77777777" w:rsidR="00EC2FC6" w:rsidRPr="00944895" w:rsidRDefault="00EC2FC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 включение мероприятия в Календарный план;</w:t>
      </w:r>
    </w:p>
    <w:p w14:paraId="5966DE07" w14:textId="77777777" w:rsidR="00EC2FC6" w:rsidRPr="00944895" w:rsidRDefault="00EC2FC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 мотивированный отказ в предоставлении муниципальной услуги.</w:t>
      </w:r>
    </w:p>
    <w:p w14:paraId="5A6089FC" w14:textId="77777777" w:rsidR="001F1A42" w:rsidRPr="00944895" w:rsidRDefault="001F1A42" w:rsidP="001F3074">
      <w:pPr>
        <w:autoSpaceDE w:val="0"/>
        <w:autoSpaceDN w:val="0"/>
        <w:adjustRightInd w:val="0"/>
        <w:spacing w:line="360" w:lineRule="auto"/>
        <w:ind w:firstLine="851"/>
        <w:jc w:val="both"/>
        <w:rPr>
          <w:rFonts w:ascii="Times New Roman" w:eastAsiaTheme="minorHAnsi" w:hAnsi="Times New Roman" w:cs="Times New Roman"/>
          <w:iCs/>
          <w:sz w:val="28"/>
          <w:szCs w:val="28"/>
          <w:lang w:eastAsia="en-US"/>
        </w:rPr>
      </w:pPr>
      <w:r w:rsidRPr="00944895">
        <w:rPr>
          <w:rFonts w:ascii="Times New Roman" w:eastAsiaTheme="minorHAnsi" w:hAnsi="Times New Roman" w:cs="Times New Roman"/>
          <w:sz w:val="28"/>
          <w:szCs w:val="28"/>
          <w:lang w:eastAsia="en-US"/>
        </w:rPr>
        <w:t xml:space="preserve">2.3.1. Должностным лицом, уполномоченным принимать решение опредоставлении муниципальной услуги, является </w:t>
      </w:r>
      <w:r w:rsidR="00CC783D" w:rsidRPr="00944895">
        <w:rPr>
          <w:rFonts w:ascii="Times New Roman" w:eastAsiaTheme="minorHAnsi" w:hAnsi="Times New Roman" w:cs="Times New Roman"/>
          <w:iCs/>
          <w:sz w:val="28"/>
          <w:szCs w:val="28"/>
          <w:lang w:eastAsia="en-US"/>
        </w:rPr>
        <w:t>глава городского округа</w:t>
      </w:r>
      <w:r w:rsidR="00A414EB" w:rsidRPr="00A414EB">
        <w:rPr>
          <w:rFonts w:ascii="Times New Roman" w:eastAsiaTheme="minorHAnsi" w:hAnsi="Times New Roman" w:cs="Times New Roman"/>
          <w:iCs/>
          <w:sz w:val="28"/>
          <w:szCs w:val="28"/>
          <w:lang w:eastAsia="en-US"/>
        </w:rPr>
        <w:t xml:space="preserve"> </w:t>
      </w:r>
      <w:r w:rsidR="00A414EB">
        <w:rPr>
          <w:rFonts w:ascii="Times New Roman" w:eastAsiaTheme="minorHAnsi" w:hAnsi="Times New Roman" w:cs="Times New Roman"/>
          <w:iCs/>
          <w:sz w:val="28"/>
          <w:szCs w:val="28"/>
          <w:lang w:eastAsia="en-US"/>
        </w:rPr>
        <w:t>Тольятти</w:t>
      </w:r>
      <w:r w:rsidRPr="00944895">
        <w:rPr>
          <w:rFonts w:ascii="Times New Roman" w:eastAsiaTheme="minorHAnsi" w:hAnsi="Times New Roman" w:cs="Times New Roman"/>
          <w:iCs/>
          <w:sz w:val="28"/>
          <w:szCs w:val="28"/>
          <w:lang w:eastAsia="en-US"/>
        </w:rPr>
        <w:t>.</w:t>
      </w:r>
    </w:p>
    <w:p w14:paraId="449A6169" w14:textId="77777777" w:rsidR="001F1A42" w:rsidRPr="00944895" w:rsidRDefault="001F1A42" w:rsidP="001F3074">
      <w:pPr>
        <w:autoSpaceDE w:val="0"/>
        <w:autoSpaceDN w:val="0"/>
        <w:adjustRightInd w:val="0"/>
        <w:spacing w:line="360" w:lineRule="auto"/>
        <w:ind w:firstLine="851"/>
        <w:jc w:val="both"/>
        <w:rPr>
          <w:rFonts w:ascii="Times New Roman" w:hAnsi="Times New Roman" w:cs="Times New Roman"/>
          <w:sz w:val="28"/>
          <w:szCs w:val="28"/>
        </w:rPr>
      </w:pPr>
      <w:r w:rsidRPr="00944895">
        <w:rPr>
          <w:rFonts w:ascii="Times New Roman" w:eastAsiaTheme="minorHAnsi" w:hAnsi="Times New Roman" w:cs="Times New Roman"/>
          <w:sz w:val="28"/>
          <w:szCs w:val="28"/>
          <w:lang w:eastAsia="en-US"/>
        </w:rPr>
        <w:lastRenderedPageBreak/>
        <w:t>2.3.2. Решение о предоставлении муниципальной услуги (об отказе впредоставлении муниципальной услуги), на основании которого заявителю</w:t>
      </w:r>
      <w:r w:rsidR="000B777D">
        <w:rPr>
          <w:rFonts w:ascii="Times New Roman" w:eastAsiaTheme="minorHAnsi" w:hAnsi="Times New Roman" w:cs="Times New Roman"/>
          <w:sz w:val="28"/>
          <w:szCs w:val="28"/>
          <w:lang w:eastAsia="en-US"/>
        </w:rPr>
        <w:t xml:space="preserve"> </w:t>
      </w:r>
      <w:r w:rsidRPr="00944895">
        <w:rPr>
          <w:rFonts w:ascii="Times New Roman" w:eastAsiaTheme="minorHAnsi" w:hAnsi="Times New Roman" w:cs="Times New Roman"/>
          <w:sz w:val="28"/>
          <w:szCs w:val="28"/>
          <w:lang w:eastAsia="en-US"/>
        </w:rPr>
        <w:t xml:space="preserve">предоставляется результат муниципальной услуги, оформляется </w:t>
      </w:r>
      <w:r w:rsidRPr="00944895">
        <w:rPr>
          <w:rFonts w:ascii="Times New Roman" w:eastAsiaTheme="minorHAnsi" w:hAnsi="Times New Roman" w:cs="Times New Roman"/>
          <w:iCs/>
          <w:sz w:val="28"/>
          <w:szCs w:val="28"/>
          <w:lang w:eastAsia="en-US"/>
        </w:rPr>
        <w:t>постановлением администрации городского округа Тольятти</w:t>
      </w:r>
      <w:r w:rsidRPr="00944895">
        <w:rPr>
          <w:rFonts w:ascii="Times New Roman" w:eastAsiaTheme="minorHAnsi" w:hAnsi="Times New Roman" w:cs="Times New Roman"/>
          <w:sz w:val="28"/>
          <w:szCs w:val="28"/>
          <w:lang w:eastAsia="en-US"/>
        </w:rPr>
        <w:t>.</w:t>
      </w:r>
    </w:p>
    <w:p w14:paraId="7197E351" w14:textId="77777777" w:rsidR="00CC783D" w:rsidRPr="00944895" w:rsidRDefault="00BD00EC" w:rsidP="00CC783D">
      <w:pPr>
        <w:pStyle w:val="ConsPlusNorma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2.3.3</w:t>
      </w:r>
      <w:r w:rsidR="00CC783D" w:rsidRPr="00944895">
        <w:rPr>
          <w:rFonts w:ascii="Times New Roman" w:hAnsi="Times New Roman" w:cs="Times New Roman"/>
          <w:sz w:val="28"/>
          <w:szCs w:val="28"/>
        </w:rPr>
        <w:t xml:space="preserve">.Постановление администрации городского округа Тольятти </w:t>
      </w:r>
      <w:r w:rsidR="00CC783D" w:rsidRPr="00944895">
        <w:rPr>
          <w:rFonts w:ascii="Times New Roman" w:eastAsiaTheme="minorHAnsi" w:hAnsi="Times New Roman" w:cs="Times New Roman"/>
          <w:sz w:val="28"/>
          <w:szCs w:val="28"/>
          <w:lang w:eastAsia="en-US"/>
        </w:rPr>
        <w:t xml:space="preserve">о предоставлении муниципальной услуги (об отказе </w:t>
      </w:r>
      <w:proofErr w:type="spellStart"/>
      <w:r w:rsidR="00CC783D" w:rsidRPr="00944895">
        <w:rPr>
          <w:rFonts w:ascii="Times New Roman" w:eastAsiaTheme="minorHAnsi" w:hAnsi="Times New Roman" w:cs="Times New Roman"/>
          <w:sz w:val="28"/>
          <w:szCs w:val="28"/>
          <w:lang w:eastAsia="en-US"/>
        </w:rPr>
        <w:t>впредоставлении</w:t>
      </w:r>
      <w:proofErr w:type="spellEnd"/>
      <w:r w:rsidR="00CC783D" w:rsidRPr="00944895">
        <w:rPr>
          <w:rFonts w:ascii="Times New Roman" w:eastAsiaTheme="minorHAnsi" w:hAnsi="Times New Roman" w:cs="Times New Roman"/>
          <w:sz w:val="28"/>
          <w:szCs w:val="28"/>
          <w:lang w:eastAsia="en-US"/>
        </w:rPr>
        <w:t xml:space="preserve"> муниципальной услуги)</w:t>
      </w:r>
      <w:r w:rsidR="000B777D">
        <w:rPr>
          <w:rFonts w:ascii="Times New Roman" w:eastAsiaTheme="minorHAnsi" w:hAnsi="Times New Roman" w:cs="Times New Roman"/>
          <w:sz w:val="28"/>
          <w:szCs w:val="28"/>
          <w:lang w:eastAsia="en-US"/>
        </w:rPr>
        <w:t xml:space="preserve"> </w:t>
      </w:r>
      <w:r w:rsidR="00CC783D" w:rsidRPr="00944895">
        <w:rPr>
          <w:rFonts w:ascii="Times New Roman" w:hAnsi="Times New Roman" w:cs="Times New Roman"/>
          <w:sz w:val="28"/>
          <w:szCs w:val="28"/>
        </w:rPr>
        <w:t xml:space="preserve">подлежит регистрации в системе электронного документооборота в соответствии с Регламентом делопроизводства и документооборота </w:t>
      </w:r>
      <w:r w:rsidR="00853D14">
        <w:rPr>
          <w:rFonts w:ascii="Times New Roman" w:hAnsi="Times New Roman" w:cs="Times New Roman"/>
          <w:sz w:val="28"/>
          <w:szCs w:val="28"/>
        </w:rPr>
        <w:t>в</w:t>
      </w:r>
      <w:r w:rsidR="00CC783D" w:rsidRPr="00944895">
        <w:rPr>
          <w:rFonts w:ascii="Times New Roman" w:hAnsi="Times New Roman" w:cs="Times New Roman"/>
          <w:sz w:val="28"/>
          <w:szCs w:val="28"/>
        </w:rPr>
        <w:t xml:space="preserve"> администрации городского округа Тольятти.</w:t>
      </w:r>
    </w:p>
    <w:p w14:paraId="6AF88306" w14:textId="77777777" w:rsidR="00EC2FC6" w:rsidRPr="00944895" w:rsidRDefault="001F1A42" w:rsidP="001F3074">
      <w:pPr>
        <w:pStyle w:val="ConsPlusNormal"/>
        <w:spacing w:line="360" w:lineRule="auto"/>
        <w:ind w:firstLine="851"/>
        <w:jc w:val="both"/>
        <w:rPr>
          <w:rFonts w:ascii="Times New Roman" w:hAnsi="Times New Roman" w:cs="Times New Roman"/>
          <w:sz w:val="28"/>
          <w:szCs w:val="28"/>
        </w:rPr>
      </w:pPr>
      <w:bookmarkStart w:id="3" w:name="P126"/>
      <w:bookmarkEnd w:id="3"/>
      <w:r w:rsidRPr="00944895">
        <w:rPr>
          <w:rFonts w:ascii="Times New Roman" w:hAnsi="Times New Roman" w:cs="Times New Roman"/>
          <w:sz w:val="28"/>
          <w:szCs w:val="28"/>
        </w:rPr>
        <w:t>2.4</w:t>
      </w:r>
      <w:r w:rsidR="00EC2FC6" w:rsidRPr="00944895">
        <w:rPr>
          <w:rFonts w:ascii="Times New Roman" w:hAnsi="Times New Roman" w:cs="Times New Roman"/>
          <w:sz w:val="28"/>
          <w:szCs w:val="28"/>
        </w:rPr>
        <w:t>. Сроки предоставления муниципальной услуги:</w:t>
      </w:r>
    </w:p>
    <w:p w14:paraId="5AC76CE5" w14:textId="77777777" w:rsidR="00EC2FC6" w:rsidRPr="00944895" w:rsidRDefault="001F1A42"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 xml:space="preserve">2.4.1. </w:t>
      </w:r>
      <w:r w:rsidR="00EC2FC6" w:rsidRPr="00944895">
        <w:rPr>
          <w:rFonts w:ascii="Times New Roman" w:hAnsi="Times New Roman" w:cs="Times New Roman"/>
          <w:sz w:val="28"/>
          <w:szCs w:val="28"/>
        </w:rPr>
        <w:t>Срок подачи заявки и документов, необходимых для предоставления муниципальной услуги, для включения в Календарный план следующего года - до 1 июля текущего года.</w:t>
      </w:r>
    </w:p>
    <w:p w14:paraId="2FA986CD" w14:textId="77777777" w:rsidR="00EC2FC6" w:rsidRPr="00944895" w:rsidRDefault="00EC2FC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Рассмотрение заявки и документов, необходимых для предоставления муниципальной услуги, осуществляется в течение 48 календарных дней с даты окончания приема заявок</w:t>
      </w:r>
      <w:r w:rsidR="00001ED6" w:rsidRPr="00944895">
        <w:rPr>
          <w:rFonts w:ascii="Times New Roman" w:hAnsi="Times New Roman" w:cs="Times New Roman"/>
          <w:sz w:val="28"/>
          <w:szCs w:val="28"/>
        </w:rPr>
        <w:t>, указанной в абзаце первом</w:t>
      </w:r>
      <w:r w:rsidR="00B96F29" w:rsidRPr="00944895">
        <w:rPr>
          <w:rFonts w:ascii="Times New Roman" w:hAnsi="Times New Roman" w:cs="Times New Roman"/>
          <w:sz w:val="28"/>
          <w:szCs w:val="28"/>
        </w:rPr>
        <w:t xml:space="preserve"> настоящего пункта</w:t>
      </w:r>
      <w:r w:rsidR="00807EFC" w:rsidRPr="00944895">
        <w:rPr>
          <w:rFonts w:ascii="Times New Roman" w:hAnsi="Times New Roman" w:cs="Times New Roman"/>
          <w:sz w:val="28"/>
          <w:szCs w:val="28"/>
        </w:rPr>
        <w:t>.</w:t>
      </w:r>
    </w:p>
    <w:p w14:paraId="15A538BF" w14:textId="77777777" w:rsidR="00807EFC" w:rsidRPr="00944895" w:rsidRDefault="00EC2FC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Сроки предоставления муниципальной услуги, а также исполнения всех входящих в нее административных процедур с учетом осуществления межведомственного информационного взаимодействия - 1</w:t>
      </w:r>
      <w:r w:rsidR="00CC73F9">
        <w:rPr>
          <w:rFonts w:ascii="Times New Roman" w:hAnsi="Times New Roman" w:cs="Times New Roman"/>
          <w:sz w:val="28"/>
          <w:szCs w:val="28"/>
        </w:rPr>
        <w:t>53</w:t>
      </w:r>
      <w:r w:rsidR="00493E1D">
        <w:rPr>
          <w:rFonts w:ascii="Times New Roman" w:hAnsi="Times New Roman" w:cs="Times New Roman"/>
          <w:sz w:val="28"/>
          <w:szCs w:val="28"/>
        </w:rPr>
        <w:t xml:space="preserve"> календарных дня</w:t>
      </w:r>
      <w:r w:rsidR="00807EFC" w:rsidRPr="00944895">
        <w:rPr>
          <w:rFonts w:ascii="Times New Roman" w:hAnsi="Times New Roman" w:cs="Times New Roman"/>
          <w:sz w:val="28"/>
          <w:szCs w:val="28"/>
        </w:rPr>
        <w:t xml:space="preserve"> с даты окончания приема заявок, указанной в абзаце первом настоящего пункта.</w:t>
      </w:r>
    </w:p>
    <w:p w14:paraId="7E7EBBCB" w14:textId="77777777" w:rsidR="00EC2FC6" w:rsidRPr="00944895" w:rsidRDefault="00EC2FC6"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Срок утверждения Календарного плана - до 1 декабря текущего года.</w:t>
      </w:r>
    </w:p>
    <w:p w14:paraId="5EF754BA" w14:textId="77777777" w:rsidR="00D07BF6" w:rsidRPr="00944895" w:rsidRDefault="00D07BF6" w:rsidP="00D07BF6">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 xml:space="preserve">В случае обращения за предоставлением муниципальной услуги в </w:t>
      </w:r>
      <w:r w:rsidR="00A412EF">
        <w:rPr>
          <w:rFonts w:ascii="Times New Roman" w:hAnsi="Times New Roman" w:cs="Times New Roman"/>
          <w:sz w:val="28"/>
          <w:szCs w:val="28"/>
        </w:rPr>
        <w:t>МАУ «</w:t>
      </w:r>
      <w:r w:rsidR="00A412EF" w:rsidRPr="00944895">
        <w:rPr>
          <w:rFonts w:ascii="Times New Roman" w:hAnsi="Times New Roman" w:cs="Times New Roman"/>
          <w:sz w:val="28"/>
          <w:szCs w:val="28"/>
        </w:rPr>
        <w:t>МФЦ</w:t>
      </w:r>
      <w:r w:rsidR="00A412EF">
        <w:rPr>
          <w:rFonts w:ascii="Times New Roman" w:hAnsi="Times New Roman" w:cs="Times New Roman"/>
          <w:sz w:val="28"/>
          <w:szCs w:val="28"/>
        </w:rPr>
        <w:t>»</w:t>
      </w:r>
      <w:r w:rsidRPr="00944895">
        <w:rPr>
          <w:rFonts w:ascii="Times New Roman" w:hAnsi="Times New Roman" w:cs="Times New Roman"/>
          <w:sz w:val="28"/>
          <w:szCs w:val="28"/>
        </w:rPr>
        <w:t xml:space="preserve">, срок предоставления муниципальной услуги, указанный в абзаце первом настоящего пункта, исчисляется со дня, следующего за днем поступления заявления на предоставление муниципальной услуги из </w:t>
      </w:r>
      <w:r w:rsidR="009D32AD">
        <w:rPr>
          <w:rFonts w:ascii="Times New Roman" w:hAnsi="Times New Roman" w:cs="Times New Roman"/>
          <w:sz w:val="28"/>
          <w:szCs w:val="28"/>
        </w:rPr>
        <w:t>МАУ «</w:t>
      </w:r>
      <w:r w:rsidR="009D32AD" w:rsidRPr="00944895">
        <w:rPr>
          <w:rFonts w:ascii="Times New Roman" w:hAnsi="Times New Roman" w:cs="Times New Roman"/>
          <w:sz w:val="28"/>
          <w:szCs w:val="28"/>
        </w:rPr>
        <w:t>МФЦ</w:t>
      </w:r>
      <w:r w:rsidR="009D32AD">
        <w:rPr>
          <w:rFonts w:ascii="Times New Roman" w:hAnsi="Times New Roman" w:cs="Times New Roman"/>
          <w:sz w:val="28"/>
          <w:szCs w:val="28"/>
        </w:rPr>
        <w:t>»</w:t>
      </w:r>
      <w:r w:rsidRPr="00944895">
        <w:rPr>
          <w:rFonts w:ascii="Times New Roman" w:hAnsi="Times New Roman" w:cs="Times New Roman"/>
          <w:sz w:val="28"/>
          <w:szCs w:val="28"/>
        </w:rPr>
        <w:t xml:space="preserve"> (</w:t>
      </w:r>
      <w:r w:rsidR="009D32AD">
        <w:rPr>
          <w:rFonts w:ascii="Times New Roman" w:hAnsi="Times New Roman" w:cs="Times New Roman"/>
          <w:sz w:val="28"/>
          <w:szCs w:val="28"/>
        </w:rPr>
        <w:t>МАУ «</w:t>
      </w:r>
      <w:r w:rsidR="009D32AD" w:rsidRPr="00944895">
        <w:rPr>
          <w:rFonts w:ascii="Times New Roman" w:hAnsi="Times New Roman" w:cs="Times New Roman"/>
          <w:sz w:val="28"/>
          <w:szCs w:val="28"/>
        </w:rPr>
        <w:t>МФЦ</w:t>
      </w:r>
      <w:r w:rsidR="009D32AD">
        <w:rPr>
          <w:rFonts w:ascii="Times New Roman" w:hAnsi="Times New Roman" w:cs="Times New Roman"/>
          <w:sz w:val="28"/>
          <w:szCs w:val="28"/>
        </w:rPr>
        <w:t>»</w:t>
      </w:r>
      <w:r w:rsidRPr="00944895">
        <w:rPr>
          <w:rFonts w:ascii="Times New Roman" w:hAnsi="Times New Roman" w:cs="Times New Roman"/>
          <w:sz w:val="28"/>
          <w:szCs w:val="28"/>
        </w:rPr>
        <w:t xml:space="preserve"> Самарской области) в Управление. </w:t>
      </w:r>
    </w:p>
    <w:p w14:paraId="517A58AF" w14:textId="77777777" w:rsidR="00D07BF6" w:rsidRPr="00944895" w:rsidRDefault="00A412EF" w:rsidP="00D07BF6">
      <w:pPr>
        <w:pStyle w:val="ConsPlusNormal"/>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случае обращения </w:t>
      </w:r>
      <w:r w:rsidR="00CC73F9">
        <w:rPr>
          <w:rFonts w:ascii="Times New Roman" w:hAnsi="Times New Roman" w:cs="Times New Roman"/>
          <w:sz w:val="28"/>
          <w:szCs w:val="28"/>
        </w:rPr>
        <w:t>з</w:t>
      </w:r>
      <w:r w:rsidR="00D07BF6" w:rsidRPr="00944895">
        <w:rPr>
          <w:rFonts w:ascii="Times New Roman" w:hAnsi="Times New Roman" w:cs="Times New Roman"/>
          <w:sz w:val="28"/>
          <w:szCs w:val="28"/>
        </w:rPr>
        <w:t xml:space="preserve">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w:t>
      </w:r>
      <w:r w:rsidR="00D07BF6" w:rsidRPr="00944895">
        <w:rPr>
          <w:rFonts w:ascii="Times New Roman" w:hAnsi="Times New Roman" w:cs="Times New Roman"/>
          <w:sz w:val="28"/>
          <w:szCs w:val="28"/>
        </w:rPr>
        <w:lastRenderedPageBreak/>
        <w:t>заявления в Управлении.</w:t>
      </w:r>
    </w:p>
    <w:p w14:paraId="5DA907BE" w14:textId="77777777" w:rsidR="00EC2FC6" w:rsidRPr="00944895" w:rsidRDefault="001F1A42"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 xml:space="preserve">2.4.2. </w:t>
      </w:r>
      <w:r w:rsidR="00EC2FC6" w:rsidRPr="00944895">
        <w:rPr>
          <w:rFonts w:ascii="Times New Roman" w:hAnsi="Times New Roman" w:cs="Times New Roman"/>
          <w:sz w:val="28"/>
          <w:szCs w:val="28"/>
        </w:rPr>
        <w:t>Срок исправления опечаток и ошибок в выданных в результате предоставления муниципальной услуги документах составляет 5 календарных дней со дня регистрации заявления, поступившего в администрацию.</w:t>
      </w:r>
    </w:p>
    <w:p w14:paraId="389AD984" w14:textId="77777777" w:rsidR="00EC2FC6" w:rsidRPr="00944895" w:rsidRDefault="001F1A42" w:rsidP="001F3074">
      <w:pPr>
        <w:pStyle w:val="ConsPlusNormal"/>
        <w:spacing w:line="360" w:lineRule="auto"/>
        <w:ind w:firstLine="851"/>
        <w:jc w:val="both"/>
        <w:rPr>
          <w:rFonts w:ascii="Times New Roman" w:hAnsi="Times New Roman" w:cs="Times New Roman"/>
          <w:sz w:val="28"/>
          <w:szCs w:val="28"/>
        </w:rPr>
      </w:pPr>
      <w:r w:rsidRPr="00944895">
        <w:rPr>
          <w:rFonts w:ascii="Times New Roman" w:hAnsi="Times New Roman" w:cs="Times New Roman"/>
          <w:sz w:val="28"/>
          <w:szCs w:val="28"/>
        </w:rPr>
        <w:t xml:space="preserve">2.4.3. </w:t>
      </w:r>
      <w:r w:rsidR="00EC2FC6" w:rsidRPr="00944895">
        <w:rPr>
          <w:rFonts w:ascii="Times New Roman" w:hAnsi="Times New Roman" w:cs="Times New Roman"/>
          <w:sz w:val="28"/>
          <w:szCs w:val="28"/>
        </w:rPr>
        <w:t xml:space="preserve">Исчисление </w:t>
      </w:r>
      <w:r w:rsidR="00CC18D7">
        <w:rPr>
          <w:rFonts w:ascii="Times New Roman" w:hAnsi="Times New Roman" w:cs="Times New Roman"/>
          <w:sz w:val="28"/>
          <w:szCs w:val="28"/>
        </w:rPr>
        <w:t>сроков, определенных настоящим А</w:t>
      </w:r>
      <w:r w:rsidR="00EC2FC6" w:rsidRPr="00944895">
        <w:rPr>
          <w:rFonts w:ascii="Times New Roman" w:hAnsi="Times New Roman" w:cs="Times New Roman"/>
          <w:sz w:val="28"/>
          <w:szCs w:val="28"/>
        </w:rPr>
        <w:t xml:space="preserve">дминистративным регламентом, производится в соответствии с правилами </w:t>
      </w:r>
      <w:hyperlink r:id="rId19">
        <w:r w:rsidR="00EC2FC6" w:rsidRPr="00944895">
          <w:rPr>
            <w:rFonts w:ascii="Times New Roman" w:hAnsi="Times New Roman" w:cs="Times New Roman"/>
            <w:sz w:val="28"/>
            <w:szCs w:val="28"/>
          </w:rPr>
          <w:t>главы 11</w:t>
        </w:r>
      </w:hyperlink>
      <w:r w:rsidR="00EC2FC6" w:rsidRPr="00944895">
        <w:rPr>
          <w:rFonts w:ascii="Times New Roman" w:hAnsi="Times New Roman" w:cs="Times New Roman"/>
          <w:sz w:val="28"/>
          <w:szCs w:val="28"/>
        </w:rPr>
        <w:t xml:space="preserve"> Гражданского кодекса Российской Федерации.</w:t>
      </w:r>
    </w:p>
    <w:p w14:paraId="27978076" w14:textId="77777777" w:rsidR="00956CF5" w:rsidRPr="00944895" w:rsidRDefault="00CC5453" w:rsidP="001F3074">
      <w:pPr>
        <w:pStyle w:val="ConsPlusNormal"/>
        <w:spacing w:line="360" w:lineRule="auto"/>
        <w:ind w:firstLine="851"/>
        <w:jc w:val="both"/>
      </w:pPr>
      <w:bookmarkStart w:id="4" w:name="P142"/>
      <w:bookmarkEnd w:id="4"/>
      <w:r w:rsidRPr="00944895">
        <w:rPr>
          <w:rFonts w:ascii="Times New Roman" w:hAnsi="Times New Roman" w:cs="Times New Roman"/>
          <w:sz w:val="28"/>
          <w:szCs w:val="28"/>
        </w:rPr>
        <w:t>2.5</w:t>
      </w:r>
      <w:r w:rsidR="00EC2FC6" w:rsidRPr="00944895">
        <w:rPr>
          <w:rFonts w:ascii="Times New Roman" w:hAnsi="Times New Roman" w:cs="Times New Roman"/>
          <w:sz w:val="28"/>
          <w:szCs w:val="28"/>
        </w:rPr>
        <w:t xml:space="preserve">. </w:t>
      </w:r>
      <w:r w:rsidR="00A412EF">
        <w:rPr>
          <w:rFonts w:ascii="Times New Roman" w:hAnsi="Times New Roman" w:cs="Times New Roman"/>
          <w:sz w:val="28"/>
          <w:szCs w:val="28"/>
        </w:rPr>
        <w:t>И</w:t>
      </w:r>
      <w:r w:rsidR="00CC18D7" w:rsidRPr="00CC18D7">
        <w:rPr>
          <w:rFonts w:ascii="Times New Roman" w:hAnsi="Times New Roman" w:cs="Times New Roman"/>
          <w:sz w:val="28"/>
          <w:szCs w:val="28"/>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вправе представить по собственной инициативе, так как они подлежат предоставлению в рамках межведомственного (внутриведомственного) информационного вз</w:t>
      </w:r>
      <w:r w:rsidR="00CB6E7D">
        <w:rPr>
          <w:rFonts w:ascii="Times New Roman" w:hAnsi="Times New Roman" w:cs="Times New Roman"/>
          <w:sz w:val="28"/>
          <w:szCs w:val="28"/>
        </w:rPr>
        <w:t>аимодействия</w:t>
      </w:r>
      <w:r w:rsidR="00CC18D7" w:rsidRPr="00CC18D7">
        <w:rPr>
          <w:rFonts w:ascii="Times New Roman" w:hAnsi="Times New Roman" w:cs="Times New Roman"/>
          <w:sz w:val="28"/>
          <w:szCs w:val="28"/>
        </w:rPr>
        <w:t>:</w:t>
      </w:r>
    </w:p>
    <w:p w14:paraId="7A27EABB" w14:textId="77777777" w:rsidR="00956CF5" w:rsidRPr="00944895" w:rsidRDefault="00956CF5" w:rsidP="001F3074">
      <w:pPr>
        <w:pStyle w:val="ConsPlusNormal"/>
        <w:ind w:firstLine="540"/>
        <w:jc w:val="both"/>
      </w:pPr>
    </w:p>
    <w:p w14:paraId="68650D27" w14:textId="77777777" w:rsidR="00EC2FC6" w:rsidRPr="00944895" w:rsidRDefault="00EC2FC6">
      <w:pPr>
        <w:pStyle w:val="ConsPlusNormal"/>
        <w:jc w:val="both"/>
      </w:pPr>
    </w:p>
    <w:p w14:paraId="07B68FE0" w14:textId="77777777" w:rsidR="00EC2FC6" w:rsidRPr="00944895" w:rsidRDefault="00EC2FC6">
      <w:pPr>
        <w:pStyle w:val="ConsPlusNormal"/>
        <w:sectPr w:rsidR="00EC2FC6" w:rsidRPr="00944895" w:rsidSect="005E53F4">
          <w:headerReference w:type="default" r:id="rId20"/>
          <w:pgSz w:w="11906" w:h="16838"/>
          <w:pgMar w:top="1134" w:right="850" w:bottom="1134" w:left="1701" w:header="708" w:footer="708" w:gutter="0"/>
          <w:cols w:space="708"/>
          <w:docGrid w:linePitch="360"/>
        </w:sectPr>
      </w:pPr>
    </w:p>
    <w:tbl>
      <w:tblPr>
        <w:tblW w:w="14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1"/>
        <w:gridCol w:w="2153"/>
        <w:gridCol w:w="2493"/>
        <w:gridCol w:w="1984"/>
        <w:gridCol w:w="1701"/>
        <w:gridCol w:w="2395"/>
        <w:gridCol w:w="1304"/>
        <w:gridCol w:w="2469"/>
      </w:tblGrid>
      <w:tr w:rsidR="00944895" w:rsidRPr="00944895" w14:paraId="4B5EFAD5" w14:textId="77777777" w:rsidTr="00B93C51">
        <w:tc>
          <w:tcPr>
            <w:tcW w:w="461" w:type="dxa"/>
          </w:tcPr>
          <w:p w14:paraId="01BA3DC6"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lastRenderedPageBreak/>
              <w:t>N п/п</w:t>
            </w:r>
          </w:p>
        </w:tc>
        <w:tc>
          <w:tcPr>
            <w:tcW w:w="2153" w:type="dxa"/>
          </w:tcPr>
          <w:p w14:paraId="60E08DA6"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 xml:space="preserve">Унифицированное наименование вида документа (сведений) для использования в информационных системах </w:t>
            </w:r>
            <w:hyperlink w:anchor="P242">
              <w:r w:rsidRPr="00944895">
                <w:rPr>
                  <w:rFonts w:ascii="Times New Roman" w:hAnsi="Times New Roman" w:cs="Times New Roman"/>
                  <w:sz w:val="24"/>
                  <w:szCs w:val="24"/>
                </w:rPr>
                <w:t>&lt;*&gt;</w:t>
              </w:r>
            </w:hyperlink>
          </w:p>
        </w:tc>
        <w:tc>
          <w:tcPr>
            <w:tcW w:w="2493" w:type="dxa"/>
          </w:tcPr>
          <w:p w14:paraId="21A70668"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Наименование вида документа (сведений) в соответствии с нормативными правовыми актами</w:t>
            </w:r>
          </w:p>
        </w:tc>
        <w:tc>
          <w:tcPr>
            <w:tcW w:w="1984" w:type="dxa"/>
          </w:tcPr>
          <w:p w14:paraId="1FAD79E2"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Форма представления документа (сведений) (оригинал/копия/в форме электронного документа), количество экземпляров</w:t>
            </w:r>
          </w:p>
        </w:tc>
        <w:tc>
          <w:tcPr>
            <w:tcW w:w="1701" w:type="dxa"/>
          </w:tcPr>
          <w:p w14:paraId="5D298C1F"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 xml:space="preserve">Условия представления документа (сведений) </w:t>
            </w:r>
            <w:hyperlink w:anchor="P243">
              <w:r w:rsidRPr="00944895">
                <w:rPr>
                  <w:rFonts w:ascii="Times New Roman" w:hAnsi="Times New Roman" w:cs="Times New Roman"/>
                  <w:sz w:val="24"/>
                  <w:szCs w:val="24"/>
                </w:rPr>
                <w:t>&lt;**&gt;</w:t>
              </w:r>
            </w:hyperlink>
          </w:p>
        </w:tc>
        <w:tc>
          <w:tcPr>
            <w:tcW w:w="2395" w:type="dxa"/>
          </w:tcPr>
          <w:p w14:paraId="1DF163DF"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Основания п</w:t>
            </w:r>
            <w:r w:rsidR="00AF69B6">
              <w:rPr>
                <w:rFonts w:ascii="Times New Roman" w:hAnsi="Times New Roman" w:cs="Times New Roman"/>
                <w:sz w:val="24"/>
                <w:szCs w:val="24"/>
              </w:rPr>
              <w:t>редставления документа (сведений</w:t>
            </w:r>
            <w:r w:rsidRPr="00944895">
              <w:rPr>
                <w:rFonts w:ascii="Times New Roman" w:hAnsi="Times New Roman" w:cs="Times New Roman"/>
                <w:sz w:val="24"/>
                <w:szCs w:val="24"/>
              </w:rPr>
              <w:t>) (номер статьи, наименование нормативного правового акта)</w:t>
            </w:r>
          </w:p>
        </w:tc>
        <w:tc>
          <w:tcPr>
            <w:tcW w:w="1304" w:type="dxa"/>
          </w:tcPr>
          <w:p w14:paraId="509116FC"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Орган, уполномоченный выдавать документ</w:t>
            </w:r>
          </w:p>
        </w:tc>
        <w:tc>
          <w:tcPr>
            <w:tcW w:w="2469" w:type="dxa"/>
          </w:tcPr>
          <w:p w14:paraId="692BAB7E"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 xml:space="preserve">Источник представления документа (сведений) (заявитель/орган, организация, участвующие в межведомственном (внутриведомственном) взаимодействии </w:t>
            </w:r>
            <w:hyperlink w:anchor="P248">
              <w:r w:rsidRPr="00944895">
                <w:rPr>
                  <w:rFonts w:ascii="Times New Roman" w:hAnsi="Times New Roman" w:cs="Times New Roman"/>
                  <w:sz w:val="24"/>
                  <w:szCs w:val="24"/>
                </w:rPr>
                <w:t>&lt;***&gt;</w:t>
              </w:r>
            </w:hyperlink>
            <w:r w:rsidRPr="00944895">
              <w:rPr>
                <w:rFonts w:ascii="Times New Roman" w:hAnsi="Times New Roman" w:cs="Times New Roman"/>
                <w:sz w:val="24"/>
                <w:szCs w:val="24"/>
              </w:rPr>
              <w:t>)</w:t>
            </w:r>
          </w:p>
        </w:tc>
      </w:tr>
      <w:tr w:rsidR="00944895" w:rsidRPr="00944895" w14:paraId="6F154016" w14:textId="77777777" w:rsidTr="00B93C51">
        <w:tc>
          <w:tcPr>
            <w:tcW w:w="461" w:type="dxa"/>
          </w:tcPr>
          <w:p w14:paraId="15C9931A"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1.</w:t>
            </w:r>
          </w:p>
        </w:tc>
        <w:tc>
          <w:tcPr>
            <w:tcW w:w="2153" w:type="dxa"/>
          </w:tcPr>
          <w:p w14:paraId="711CF820" w14:textId="77777777" w:rsidR="00EC2FC6" w:rsidRPr="004A279C" w:rsidRDefault="00EC2FC6">
            <w:pPr>
              <w:pStyle w:val="ConsPlusNormal"/>
              <w:rPr>
                <w:rFonts w:ascii="Times New Roman" w:hAnsi="Times New Roman" w:cs="Times New Roman"/>
                <w:sz w:val="24"/>
                <w:szCs w:val="24"/>
                <w:lang w:val="en-US"/>
              </w:rPr>
            </w:pPr>
            <w:r w:rsidRPr="00944895">
              <w:rPr>
                <w:rFonts w:ascii="Times New Roman" w:hAnsi="Times New Roman" w:cs="Times New Roman"/>
                <w:sz w:val="24"/>
                <w:szCs w:val="24"/>
              </w:rPr>
              <w:t>Заявление на предоставление услуги</w:t>
            </w:r>
          </w:p>
        </w:tc>
        <w:tc>
          <w:tcPr>
            <w:tcW w:w="2493" w:type="dxa"/>
          </w:tcPr>
          <w:p w14:paraId="7F67DFDA" w14:textId="77777777" w:rsidR="00EC2FC6" w:rsidRPr="00944895" w:rsidRDefault="00EC2FC6">
            <w:pPr>
              <w:pStyle w:val="ConsPlusNormal"/>
              <w:jc w:val="center"/>
              <w:rPr>
                <w:rFonts w:ascii="Times New Roman" w:hAnsi="Times New Roman" w:cs="Times New Roman"/>
                <w:sz w:val="24"/>
                <w:szCs w:val="24"/>
              </w:rPr>
            </w:pPr>
            <w:hyperlink w:anchor="P719">
              <w:r w:rsidRPr="00944895">
                <w:rPr>
                  <w:rFonts w:ascii="Times New Roman" w:hAnsi="Times New Roman" w:cs="Times New Roman"/>
                  <w:sz w:val="24"/>
                  <w:szCs w:val="24"/>
                </w:rPr>
                <w:t>Заявка</w:t>
              </w:r>
            </w:hyperlink>
            <w:r w:rsidRPr="00944895">
              <w:rPr>
                <w:rFonts w:ascii="Times New Roman" w:hAnsi="Times New Roman" w:cs="Times New Roman"/>
                <w:sz w:val="24"/>
                <w:szCs w:val="24"/>
              </w:rPr>
              <w:t xml:space="preserve"> на включение физкультурного мероприятия и (или) спортивного мероприятия в Календарный план физкультурных мероприятий и спортивных мероприятий городского округа Тольятти в соответствии </w:t>
            </w:r>
            <w:r w:rsidR="00FB4CCC">
              <w:rPr>
                <w:rFonts w:ascii="Times New Roman" w:hAnsi="Times New Roman" w:cs="Times New Roman"/>
                <w:sz w:val="24"/>
                <w:szCs w:val="24"/>
              </w:rPr>
              <w:t>с приложением №</w:t>
            </w:r>
            <w:r w:rsidR="00A412EF">
              <w:rPr>
                <w:rFonts w:ascii="Times New Roman" w:hAnsi="Times New Roman" w:cs="Times New Roman"/>
                <w:sz w:val="24"/>
                <w:szCs w:val="24"/>
              </w:rPr>
              <w:t xml:space="preserve"> 1 к настоящему А</w:t>
            </w:r>
            <w:r w:rsidRPr="00944895">
              <w:rPr>
                <w:rFonts w:ascii="Times New Roman" w:hAnsi="Times New Roman" w:cs="Times New Roman"/>
                <w:sz w:val="24"/>
                <w:szCs w:val="24"/>
              </w:rPr>
              <w:t>дминистративному регламенту</w:t>
            </w:r>
          </w:p>
        </w:tc>
        <w:tc>
          <w:tcPr>
            <w:tcW w:w="1984" w:type="dxa"/>
          </w:tcPr>
          <w:p w14:paraId="4F03B4B1"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Оригинал/в форме электронного документа в 1 экз.</w:t>
            </w:r>
          </w:p>
        </w:tc>
        <w:tc>
          <w:tcPr>
            <w:tcW w:w="1701" w:type="dxa"/>
          </w:tcPr>
          <w:p w14:paraId="5C37C5F0"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Без возврата</w:t>
            </w:r>
          </w:p>
        </w:tc>
        <w:tc>
          <w:tcPr>
            <w:tcW w:w="2395" w:type="dxa"/>
          </w:tcPr>
          <w:p w14:paraId="62B167A5" w14:textId="77777777" w:rsidR="0040151D" w:rsidRPr="00944895" w:rsidRDefault="0040151D" w:rsidP="0040151D">
            <w:pPr>
              <w:pStyle w:val="ConsPlusNormal"/>
              <w:jc w:val="center"/>
              <w:rPr>
                <w:rFonts w:ascii="Times New Roman" w:hAnsi="Times New Roman" w:cs="Times New Roman"/>
                <w:sz w:val="24"/>
                <w:szCs w:val="24"/>
              </w:rPr>
            </w:pPr>
            <w:hyperlink r:id="rId21">
              <w:r w:rsidRPr="00944895">
                <w:rPr>
                  <w:rFonts w:ascii="Times New Roman" w:hAnsi="Times New Roman" w:cs="Times New Roman"/>
                  <w:sz w:val="24"/>
                  <w:szCs w:val="24"/>
                </w:rPr>
                <w:t>Пункт 1.6</w:t>
              </w:r>
            </w:hyperlink>
            <w:r w:rsidR="00463246">
              <w:t xml:space="preserve"> </w:t>
            </w:r>
            <w:r w:rsidRPr="00944895">
              <w:rPr>
                <w:rFonts w:ascii="Times New Roman" w:hAnsi="Times New Roman" w:cs="Times New Roman"/>
                <w:sz w:val="24"/>
                <w:szCs w:val="24"/>
              </w:rPr>
              <w:t>Порядка формирования и утверждения календарного плана</w:t>
            </w:r>
            <w:r w:rsidRPr="00944895">
              <w:rPr>
                <w:rFonts w:ascii="Times New Roman" w:eastAsiaTheme="minorHAnsi" w:hAnsi="Times New Roman" w:cs="Times New Roman"/>
                <w:sz w:val="24"/>
                <w:szCs w:val="24"/>
                <w:lang w:eastAsia="en-US"/>
              </w:rPr>
              <w:t xml:space="preserve"> физкультурных и спортивных мероприятий </w:t>
            </w:r>
            <w:r w:rsidRPr="00944895">
              <w:rPr>
                <w:rFonts w:ascii="Times New Roman" w:hAnsi="Times New Roman" w:cs="Times New Roman"/>
                <w:sz w:val="24"/>
                <w:szCs w:val="24"/>
              </w:rPr>
              <w:t>городского округа Тольятти</w:t>
            </w:r>
            <w:r>
              <w:rPr>
                <w:rFonts w:ascii="Times New Roman" w:hAnsi="Times New Roman" w:cs="Times New Roman"/>
                <w:sz w:val="24"/>
                <w:szCs w:val="24"/>
              </w:rPr>
              <w:t>, утвержденный</w:t>
            </w:r>
          </w:p>
          <w:p w14:paraId="4AE20E84" w14:textId="77777777" w:rsidR="00C5404D" w:rsidRPr="00944895" w:rsidRDefault="00CD5E3A" w:rsidP="0040151D">
            <w:pPr>
              <w:autoSpaceDE w:val="0"/>
              <w:autoSpaceDN w:val="0"/>
              <w:adjustRightInd w:val="0"/>
              <w:jc w:val="center"/>
              <w:rPr>
                <w:rFonts w:ascii="Times New Roman" w:hAnsi="Times New Roman" w:cs="Times New Roman"/>
              </w:rPr>
            </w:pPr>
            <w:r w:rsidRPr="00944895">
              <w:rPr>
                <w:rFonts w:ascii="Times New Roman" w:hAnsi="Times New Roman" w:cs="Times New Roman"/>
              </w:rPr>
              <w:t>Постановление</w:t>
            </w:r>
            <w:r w:rsidR="0040151D">
              <w:rPr>
                <w:rFonts w:ascii="Times New Roman" w:hAnsi="Times New Roman" w:cs="Times New Roman"/>
              </w:rPr>
              <w:t>м</w:t>
            </w:r>
            <w:r w:rsidRPr="00944895">
              <w:rPr>
                <w:rFonts w:ascii="Times New Roman" w:hAnsi="Times New Roman" w:cs="Times New Roman"/>
              </w:rPr>
              <w:t xml:space="preserve"> администрации городского округа Тольятти от </w:t>
            </w:r>
            <w:r w:rsidR="0040151D">
              <w:rPr>
                <w:rFonts w:ascii="Times New Roman" w:eastAsiaTheme="minorHAnsi" w:hAnsi="Times New Roman" w:cs="Times New Roman"/>
                <w:lang w:eastAsia="en-US"/>
              </w:rPr>
              <w:t>25.03.2022 № 634-п/1</w:t>
            </w:r>
            <w:r w:rsidR="00463246">
              <w:rPr>
                <w:rFonts w:ascii="Times New Roman" w:eastAsiaTheme="minorHAnsi" w:hAnsi="Times New Roman" w:cs="Times New Roman"/>
                <w:lang w:eastAsia="en-US"/>
              </w:rPr>
              <w:t xml:space="preserve"> </w:t>
            </w:r>
            <w:r w:rsidR="00C5404D" w:rsidRPr="00944895">
              <w:rPr>
                <w:rFonts w:ascii="Times New Roman" w:hAnsi="Times New Roman" w:cs="Times New Roman"/>
              </w:rPr>
              <w:t>(далее – Порядок</w:t>
            </w:r>
            <w:r w:rsidR="0040151D">
              <w:rPr>
                <w:rFonts w:ascii="Times New Roman" w:hAnsi="Times New Roman" w:cs="Times New Roman"/>
              </w:rPr>
              <w:t xml:space="preserve"> формирования Календарного плана</w:t>
            </w:r>
            <w:r w:rsidR="00C5404D" w:rsidRPr="00944895">
              <w:rPr>
                <w:rFonts w:ascii="Times New Roman" w:hAnsi="Times New Roman" w:cs="Times New Roman"/>
              </w:rPr>
              <w:t>)</w:t>
            </w:r>
          </w:p>
        </w:tc>
        <w:tc>
          <w:tcPr>
            <w:tcW w:w="1304" w:type="dxa"/>
          </w:tcPr>
          <w:p w14:paraId="5D53B52B"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Заявитель</w:t>
            </w:r>
          </w:p>
        </w:tc>
        <w:tc>
          <w:tcPr>
            <w:tcW w:w="2469" w:type="dxa"/>
          </w:tcPr>
          <w:p w14:paraId="6F5A1CF1" w14:textId="77777777" w:rsidR="00EC2FC6" w:rsidRPr="00944895" w:rsidRDefault="00EC2FC6">
            <w:pPr>
              <w:pStyle w:val="ConsPlusNormal"/>
              <w:jc w:val="both"/>
              <w:rPr>
                <w:rFonts w:ascii="Times New Roman" w:hAnsi="Times New Roman" w:cs="Times New Roman"/>
                <w:sz w:val="24"/>
                <w:szCs w:val="24"/>
              </w:rPr>
            </w:pPr>
            <w:r w:rsidRPr="00944895">
              <w:rPr>
                <w:rFonts w:ascii="Times New Roman" w:hAnsi="Times New Roman" w:cs="Times New Roman"/>
                <w:sz w:val="24"/>
                <w:szCs w:val="24"/>
              </w:rPr>
              <w:t>Заявитель</w:t>
            </w:r>
          </w:p>
        </w:tc>
      </w:tr>
      <w:tr w:rsidR="00944895" w:rsidRPr="00944895" w14:paraId="7F2CE4EA" w14:textId="77777777" w:rsidTr="00B93C51">
        <w:tc>
          <w:tcPr>
            <w:tcW w:w="461" w:type="dxa"/>
          </w:tcPr>
          <w:p w14:paraId="1D48739F"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2.</w:t>
            </w:r>
          </w:p>
        </w:tc>
        <w:tc>
          <w:tcPr>
            <w:tcW w:w="2153" w:type="dxa"/>
          </w:tcPr>
          <w:p w14:paraId="7F885653" w14:textId="77777777" w:rsidR="00EC2FC6" w:rsidRPr="00944895" w:rsidRDefault="00EC2FC6">
            <w:pPr>
              <w:pStyle w:val="ConsPlusNormal"/>
              <w:rPr>
                <w:rFonts w:ascii="Times New Roman" w:hAnsi="Times New Roman" w:cs="Times New Roman"/>
                <w:sz w:val="24"/>
                <w:szCs w:val="24"/>
              </w:rPr>
            </w:pPr>
            <w:r w:rsidRPr="00944895">
              <w:rPr>
                <w:rFonts w:ascii="Times New Roman" w:hAnsi="Times New Roman" w:cs="Times New Roman"/>
                <w:sz w:val="24"/>
                <w:szCs w:val="24"/>
              </w:rPr>
              <w:t>Документ, удостоверяющий личность заявителя</w:t>
            </w:r>
          </w:p>
        </w:tc>
        <w:tc>
          <w:tcPr>
            <w:tcW w:w="2493" w:type="dxa"/>
          </w:tcPr>
          <w:p w14:paraId="2C64BDDE"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 xml:space="preserve">Документ, удостоверяющий личность заявителя </w:t>
            </w:r>
            <w:r w:rsidRPr="00944895">
              <w:rPr>
                <w:rFonts w:ascii="Times New Roman" w:hAnsi="Times New Roman" w:cs="Times New Roman"/>
                <w:sz w:val="24"/>
                <w:szCs w:val="24"/>
              </w:rPr>
              <w:lastRenderedPageBreak/>
              <w:t>(включая представителя)</w:t>
            </w:r>
          </w:p>
        </w:tc>
        <w:tc>
          <w:tcPr>
            <w:tcW w:w="1984" w:type="dxa"/>
          </w:tcPr>
          <w:p w14:paraId="2FD4B01C"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lastRenderedPageBreak/>
              <w:t xml:space="preserve">Оригинал/копия в форме электронного </w:t>
            </w:r>
            <w:r w:rsidRPr="00944895">
              <w:rPr>
                <w:rFonts w:ascii="Times New Roman" w:hAnsi="Times New Roman" w:cs="Times New Roman"/>
                <w:sz w:val="24"/>
                <w:szCs w:val="24"/>
              </w:rPr>
              <w:lastRenderedPageBreak/>
              <w:t>документа в 1 экз.</w:t>
            </w:r>
          </w:p>
        </w:tc>
        <w:tc>
          <w:tcPr>
            <w:tcW w:w="1701" w:type="dxa"/>
          </w:tcPr>
          <w:p w14:paraId="0D75006F"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lastRenderedPageBreak/>
              <w:t xml:space="preserve">Только для просмотра (снятия копии) </w:t>
            </w:r>
            <w:r w:rsidRPr="00944895">
              <w:rPr>
                <w:rFonts w:ascii="Times New Roman" w:hAnsi="Times New Roman" w:cs="Times New Roman"/>
                <w:sz w:val="24"/>
                <w:szCs w:val="24"/>
              </w:rPr>
              <w:lastRenderedPageBreak/>
              <w:t xml:space="preserve">в начале оказания </w:t>
            </w:r>
            <w:r w:rsidR="00B93C51">
              <w:rPr>
                <w:rFonts w:ascii="Times New Roman" w:hAnsi="Times New Roman" w:cs="Times New Roman"/>
                <w:sz w:val="24"/>
                <w:szCs w:val="24"/>
              </w:rPr>
              <w:t xml:space="preserve">муниципальной </w:t>
            </w:r>
            <w:r w:rsidRPr="00944895">
              <w:rPr>
                <w:rFonts w:ascii="Times New Roman" w:hAnsi="Times New Roman" w:cs="Times New Roman"/>
                <w:sz w:val="24"/>
                <w:szCs w:val="24"/>
              </w:rPr>
              <w:t>услуги</w:t>
            </w:r>
          </w:p>
        </w:tc>
        <w:tc>
          <w:tcPr>
            <w:tcW w:w="2395" w:type="dxa"/>
          </w:tcPr>
          <w:p w14:paraId="5C9E6921" w14:textId="77777777" w:rsidR="00C5404D" w:rsidRPr="00AF69B6" w:rsidRDefault="00EC2FC6">
            <w:pPr>
              <w:pStyle w:val="ConsPlusNormal"/>
              <w:rPr>
                <w:rFonts w:ascii="Times New Roman" w:hAnsi="Times New Roman" w:cs="Times New Roman"/>
                <w:strike/>
                <w:sz w:val="24"/>
                <w:szCs w:val="24"/>
              </w:rPr>
            </w:pPr>
            <w:hyperlink r:id="rId22">
              <w:r w:rsidRPr="00944895">
                <w:rPr>
                  <w:rFonts w:ascii="Times New Roman" w:hAnsi="Times New Roman" w:cs="Times New Roman"/>
                  <w:sz w:val="24"/>
                  <w:szCs w:val="24"/>
                </w:rPr>
                <w:t>Пункт 1.6</w:t>
              </w:r>
            </w:hyperlink>
            <w:r w:rsidRPr="00944895">
              <w:rPr>
                <w:rFonts w:ascii="Times New Roman" w:hAnsi="Times New Roman" w:cs="Times New Roman"/>
                <w:sz w:val="24"/>
                <w:szCs w:val="24"/>
              </w:rPr>
              <w:t xml:space="preserve"> Порядка</w:t>
            </w:r>
            <w:r w:rsidR="004A279C" w:rsidRPr="00CC73F9">
              <w:rPr>
                <w:rFonts w:ascii="Times New Roman" w:hAnsi="Times New Roman" w:cs="Times New Roman"/>
                <w:sz w:val="24"/>
                <w:szCs w:val="24"/>
              </w:rPr>
              <w:t xml:space="preserve">формирования Календарного </w:t>
            </w:r>
            <w:r w:rsidR="004A279C" w:rsidRPr="00CC73F9">
              <w:rPr>
                <w:rFonts w:ascii="Times New Roman" w:hAnsi="Times New Roman" w:cs="Times New Roman"/>
                <w:sz w:val="24"/>
                <w:szCs w:val="24"/>
              </w:rPr>
              <w:lastRenderedPageBreak/>
              <w:t>плана</w:t>
            </w:r>
            <w:r w:rsidRPr="00CC73F9">
              <w:rPr>
                <w:rFonts w:ascii="Times New Roman" w:hAnsi="Times New Roman" w:cs="Times New Roman"/>
                <w:sz w:val="24"/>
                <w:szCs w:val="24"/>
              </w:rPr>
              <w:t xml:space="preserve">, </w:t>
            </w:r>
            <w:hyperlink r:id="rId23">
              <w:r w:rsidRPr="00944895">
                <w:rPr>
                  <w:rFonts w:ascii="Times New Roman" w:hAnsi="Times New Roman" w:cs="Times New Roman"/>
                  <w:sz w:val="24"/>
                  <w:szCs w:val="24"/>
                </w:rPr>
                <w:t>Указ</w:t>
              </w:r>
            </w:hyperlink>
            <w:r w:rsidR="00C56A3B" w:rsidRPr="00944895">
              <w:rPr>
                <w:rFonts w:ascii="Times New Roman" w:hAnsi="Times New Roman" w:cs="Times New Roman"/>
                <w:sz w:val="24"/>
                <w:szCs w:val="24"/>
              </w:rPr>
              <w:t xml:space="preserve"> Президента РФ от 13.03.1997 №</w:t>
            </w:r>
            <w:r w:rsidRPr="00944895">
              <w:rPr>
                <w:rFonts w:ascii="Times New Roman" w:hAnsi="Times New Roman" w:cs="Times New Roman"/>
                <w:sz w:val="24"/>
                <w:szCs w:val="24"/>
              </w:rPr>
              <w:t xml:space="preserve"> 232</w:t>
            </w:r>
          </w:p>
        </w:tc>
        <w:tc>
          <w:tcPr>
            <w:tcW w:w="1304" w:type="dxa"/>
          </w:tcPr>
          <w:p w14:paraId="443409C7" w14:textId="77777777" w:rsidR="00EC2FC6" w:rsidRPr="00944895" w:rsidRDefault="00050C6F">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lastRenderedPageBreak/>
              <w:t xml:space="preserve">МВД России/ФМС </w:t>
            </w:r>
            <w:r w:rsidRPr="00944895">
              <w:rPr>
                <w:rFonts w:ascii="Times New Roman" w:hAnsi="Times New Roman" w:cs="Times New Roman"/>
                <w:sz w:val="24"/>
                <w:szCs w:val="24"/>
              </w:rPr>
              <w:lastRenderedPageBreak/>
              <w:t>России</w:t>
            </w:r>
            <w:r w:rsidR="00807A57">
              <w:rPr>
                <w:rFonts w:ascii="Times New Roman" w:hAnsi="Times New Roman" w:cs="Times New Roman"/>
                <w:sz w:val="24"/>
                <w:szCs w:val="24"/>
              </w:rPr>
              <w:t>****</w:t>
            </w:r>
          </w:p>
        </w:tc>
        <w:tc>
          <w:tcPr>
            <w:tcW w:w="2469" w:type="dxa"/>
          </w:tcPr>
          <w:p w14:paraId="1B67FBA0" w14:textId="77777777" w:rsidR="00EC2FC6" w:rsidRPr="00944895" w:rsidRDefault="00EC2FC6">
            <w:pPr>
              <w:pStyle w:val="ConsPlusNormal"/>
              <w:jc w:val="both"/>
              <w:rPr>
                <w:rFonts w:ascii="Times New Roman" w:hAnsi="Times New Roman" w:cs="Times New Roman"/>
                <w:sz w:val="24"/>
                <w:szCs w:val="24"/>
              </w:rPr>
            </w:pPr>
            <w:r w:rsidRPr="00944895">
              <w:rPr>
                <w:rFonts w:ascii="Times New Roman" w:hAnsi="Times New Roman" w:cs="Times New Roman"/>
                <w:sz w:val="24"/>
                <w:szCs w:val="24"/>
              </w:rPr>
              <w:lastRenderedPageBreak/>
              <w:t>Заявитель</w:t>
            </w:r>
          </w:p>
        </w:tc>
      </w:tr>
      <w:tr w:rsidR="00944895" w:rsidRPr="00944895" w14:paraId="511E65A6" w14:textId="77777777" w:rsidTr="00B93C51">
        <w:tc>
          <w:tcPr>
            <w:tcW w:w="461" w:type="dxa"/>
          </w:tcPr>
          <w:p w14:paraId="7856E342"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3.</w:t>
            </w:r>
          </w:p>
        </w:tc>
        <w:tc>
          <w:tcPr>
            <w:tcW w:w="2153" w:type="dxa"/>
          </w:tcPr>
          <w:p w14:paraId="38595DBA" w14:textId="77777777" w:rsidR="00EC2FC6" w:rsidRPr="00944895" w:rsidRDefault="00AF69B6">
            <w:pPr>
              <w:pStyle w:val="ConsPlusNormal"/>
              <w:rPr>
                <w:rFonts w:ascii="Times New Roman" w:hAnsi="Times New Roman" w:cs="Times New Roman"/>
                <w:sz w:val="24"/>
                <w:szCs w:val="24"/>
              </w:rPr>
            </w:pPr>
            <w:r>
              <w:rPr>
                <w:rFonts w:ascii="Times New Roman" w:hAnsi="Times New Roman" w:cs="Times New Roman"/>
                <w:sz w:val="24"/>
                <w:szCs w:val="24"/>
              </w:rPr>
              <w:t>Устав</w:t>
            </w:r>
            <w:r w:rsidR="00050C6F" w:rsidRPr="00944895">
              <w:rPr>
                <w:rFonts w:ascii="Times New Roman" w:hAnsi="Times New Roman" w:cs="Times New Roman"/>
                <w:sz w:val="24"/>
                <w:szCs w:val="24"/>
              </w:rPr>
              <w:t xml:space="preserve"> юридического лица</w:t>
            </w:r>
          </w:p>
        </w:tc>
        <w:tc>
          <w:tcPr>
            <w:tcW w:w="2493" w:type="dxa"/>
          </w:tcPr>
          <w:p w14:paraId="576D810F"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Устав юридического лица</w:t>
            </w:r>
          </w:p>
        </w:tc>
        <w:tc>
          <w:tcPr>
            <w:tcW w:w="1984" w:type="dxa"/>
          </w:tcPr>
          <w:p w14:paraId="1EFD0A26"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Оригинал/копия в форме электронного документа в 1 экз.</w:t>
            </w:r>
          </w:p>
        </w:tc>
        <w:tc>
          <w:tcPr>
            <w:tcW w:w="1701" w:type="dxa"/>
          </w:tcPr>
          <w:p w14:paraId="6C7B0448"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 xml:space="preserve">Только для просмотра (снятия копии) в начале оказания </w:t>
            </w:r>
            <w:r w:rsidR="00CC73F9">
              <w:rPr>
                <w:rFonts w:ascii="Times New Roman" w:hAnsi="Times New Roman" w:cs="Times New Roman"/>
                <w:sz w:val="24"/>
                <w:szCs w:val="24"/>
              </w:rPr>
              <w:t xml:space="preserve">муниципальной </w:t>
            </w:r>
            <w:r w:rsidRPr="00944895">
              <w:rPr>
                <w:rFonts w:ascii="Times New Roman" w:hAnsi="Times New Roman" w:cs="Times New Roman"/>
                <w:sz w:val="24"/>
                <w:szCs w:val="24"/>
              </w:rPr>
              <w:t>услуги</w:t>
            </w:r>
          </w:p>
        </w:tc>
        <w:tc>
          <w:tcPr>
            <w:tcW w:w="2395" w:type="dxa"/>
          </w:tcPr>
          <w:p w14:paraId="46602C00" w14:textId="77777777" w:rsidR="00EC2FC6" w:rsidRPr="00944895" w:rsidRDefault="00EC2FC6" w:rsidP="00CD5E3A">
            <w:pPr>
              <w:pStyle w:val="ConsPlusNormal"/>
              <w:rPr>
                <w:rFonts w:ascii="Times New Roman" w:hAnsi="Times New Roman" w:cs="Times New Roman"/>
                <w:sz w:val="24"/>
                <w:szCs w:val="24"/>
              </w:rPr>
            </w:pPr>
            <w:hyperlink r:id="rId24">
              <w:r w:rsidRPr="00944895">
                <w:rPr>
                  <w:rFonts w:ascii="Times New Roman" w:hAnsi="Times New Roman" w:cs="Times New Roman"/>
                  <w:sz w:val="24"/>
                  <w:szCs w:val="24"/>
                </w:rPr>
                <w:t>Пункт 1.6</w:t>
              </w:r>
            </w:hyperlink>
            <w:r w:rsidRPr="00944895">
              <w:rPr>
                <w:rFonts w:ascii="Times New Roman" w:hAnsi="Times New Roman" w:cs="Times New Roman"/>
                <w:sz w:val="24"/>
                <w:szCs w:val="24"/>
              </w:rPr>
              <w:t xml:space="preserve"> Порядка</w:t>
            </w:r>
            <w:r w:rsidR="00463246">
              <w:rPr>
                <w:rFonts w:ascii="Times New Roman" w:hAnsi="Times New Roman" w:cs="Times New Roman"/>
                <w:sz w:val="24"/>
                <w:szCs w:val="24"/>
              </w:rPr>
              <w:t xml:space="preserve"> </w:t>
            </w:r>
            <w:r w:rsidR="004A279C" w:rsidRPr="00CC73F9">
              <w:rPr>
                <w:rFonts w:ascii="Times New Roman" w:hAnsi="Times New Roman" w:cs="Times New Roman"/>
                <w:sz w:val="24"/>
                <w:szCs w:val="24"/>
              </w:rPr>
              <w:t>формирования Календарного плана</w:t>
            </w:r>
          </w:p>
        </w:tc>
        <w:tc>
          <w:tcPr>
            <w:tcW w:w="1304" w:type="dxa"/>
          </w:tcPr>
          <w:p w14:paraId="7284E0ED"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Организации всех форм собственности</w:t>
            </w:r>
          </w:p>
        </w:tc>
        <w:tc>
          <w:tcPr>
            <w:tcW w:w="2469" w:type="dxa"/>
          </w:tcPr>
          <w:p w14:paraId="6EB5D7A2" w14:textId="77777777" w:rsidR="00EC2FC6" w:rsidRPr="00944895" w:rsidRDefault="00EC2FC6">
            <w:pPr>
              <w:pStyle w:val="ConsPlusNormal"/>
              <w:jc w:val="both"/>
              <w:rPr>
                <w:rFonts w:ascii="Times New Roman" w:hAnsi="Times New Roman" w:cs="Times New Roman"/>
                <w:sz w:val="24"/>
                <w:szCs w:val="24"/>
              </w:rPr>
            </w:pPr>
            <w:r w:rsidRPr="00944895">
              <w:rPr>
                <w:rFonts w:ascii="Times New Roman" w:hAnsi="Times New Roman" w:cs="Times New Roman"/>
                <w:sz w:val="24"/>
                <w:szCs w:val="24"/>
              </w:rPr>
              <w:t>Заявитель</w:t>
            </w:r>
          </w:p>
        </w:tc>
      </w:tr>
      <w:tr w:rsidR="00944895" w:rsidRPr="00944895" w14:paraId="08261256" w14:textId="77777777" w:rsidTr="00B93C51">
        <w:tc>
          <w:tcPr>
            <w:tcW w:w="461" w:type="dxa"/>
          </w:tcPr>
          <w:p w14:paraId="162E7EA1"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4.</w:t>
            </w:r>
          </w:p>
        </w:tc>
        <w:tc>
          <w:tcPr>
            <w:tcW w:w="2153" w:type="dxa"/>
          </w:tcPr>
          <w:p w14:paraId="10BC9A7E" w14:textId="77777777" w:rsidR="00EC2FC6" w:rsidRPr="00944895" w:rsidRDefault="00EC2FC6">
            <w:pPr>
              <w:pStyle w:val="ConsPlusNormal"/>
              <w:rPr>
                <w:rFonts w:ascii="Times New Roman" w:hAnsi="Times New Roman" w:cs="Times New Roman"/>
                <w:sz w:val="24"/>
                <w:szCs w:val="24"/>
              </w:rPr>
            </w:pPr>
            <w:r w:rsidRPr="00944895">
              <w:rPr>
                <w:rFonts w:ascii="Times New Roman" w:hAnsi="Times New Roman" w:cs="Times New Roman"/>
                <w:sz w:val="24"/>
                <w:szCs w:val="24"/>
              </w:rPr>
              <w:t>Доверенность, совершенная в простой письменной форме</w:t>
            </w:r>
          </w:p>
        </w:tc>
        <w:tc>
          <w:tcPr>
            <w:tcW w:w="2493" w:type="dxa"/>
          </w:tcPr>
          <w:p w14:paraId="2E7F8980"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Документ, удостоверяющий полномочия представителя (для представителя)</w:t>
            </w:r>
          </w:p>
        </w:tc>
        <w:tc>
          <w:tcPr>
            <w:tcW w:w="1984" w:type="dxa"/>
          </w:tcPr>
          <w:p w14:paraId="6DCAB00A"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Оригинал/копия в форме электронного документа в 1 экз.</w:t>
            </w:r>
          </w:p>
        </w:tc>
        <w:tc>
          <w:tcPr>
            <w:tcW w:w="1701" w:type="dxa"/>
          </w:tcPr>
          <w:p w14:paraId="13D066D9"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 xml:space="preserve">Только для просмотра (снятия копии) в начале оказания </w:t>
            </w:r>
            <w:r w:rsidR="00CC73F9">
              <w:rPr>
                <w:rFonts w:ascii="Times New Roman" w:hAnsi="Times New Roman" w:cs="Times New Roman"/>
                <w:sz w:val="24"/>
                <w:szCs w:val="24"/>
              </w:rPr>
              <w:t xml:space="preserve">муниципальной </w:t>
            </w:r>
            <w:r w:rsidRPr="00944895">
              <w:rPr>
                <w:rFonts w:ascii="Times New Roman" w:hAnsi="Times New Roman" w:cs="Times New Roman"/>
                <w:sz w:val="24"/>
                <w:szCs w:val="24"/>
              </w:rPr>
              <w:t>услуги</w:t>
            </w:r>
          </w:p>
        </w:tc>
        <w:tc>
          <w:tcPr>
            <w:tcW w:w="2395" w:type="dxa"/>
          </w:tcPr>
          <w:p w14:paraId="3D064602" w14:textId="77777777" w:rsidR="00EC2FC6" w:rsidRPr="00944895" w:rsidRDefault="00EC2FC6">
            <w:pPr>
              <w:pStyle w:val="ConsPlusNormal"/>
              <w:rPr>
                <w:rFonts w:ascii="Times New Roman" w:hAnsi="Times New Roman" w:cs="Times New Roman"/>
                <w:sz w:val="24"/>
                <w:szCs w:val="24"/>
              </w:rPr>
            </w:pPr>
            <w:hyperlink r:id="rId25">
              <w:r w:rsidRPr="00944895">
                <w:rPr>
                  <w:rFonts w:ascii="Times New Roman" w:hAnsi="Times New Roman" w:cs="Times New Roman"/>
                  <w:sz w:val="24"/>
                  <w:szCs w:val="24"/>
                </w:rPr>
                <w:t>Статья 185</w:t>
              </w:r>
            </w:hyperlink>
            <w:r w:rsidRPr="00944895">
              <w:rPr>
                <w:rFonts w:ascii="Times New Roman" w:hAnsi="Times New Roman" w:cs="Times New Roman"/>
                <w:sz w:val="24"/>
                <w:szCs w:val="24"/>
              </w:rPr>
              <w:t xml:space="preserve"> Гражданского кодекса РФ</w:t>
            </w:r>
          </w:p>
        </w:tc>
        <w:tc>
          <w:tcPr>
            <w:tcW w:w="1304" w:type="dxa"/>
          </w:tcPr>
          <w:p w14:paraId="34B896E4"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Физические и юридические лица</w:t>
            </w:r>
          </w:p>
        </w:tc>
        <w:tc>
          <w:tcPr>
            <w:tcW w:w="2469" w:type="dxa"/>
          </w:tcPr>
          <w:p w14:paraId="28816C57" w14:textId="77777777" w:rsidR="00EC2FC6" w:rsidRPr="00944895" w:rsidRDefault="00EC2FC6">
            <w:pPr>
              <w:pStyle w:val="ConsPlusNormal"/>
              <w:jc w:val="both"/>
              <w:rPr>
                <w:rFonts w:ascii="Times New Roman" w:hAnsi="Times New Roman" w:cs="Times New Roman"/>
                <w:sz w:val="24"/>
                <w:szCs w:val="24"/>
              </w:rPr>
            </w:pPr>
            <w:r w:rsidRPr="00944895">
              <w:rPr>
                <w:rFonts w:ascii="Times New Roman" w:hAnsi="Times New Roman" w:cs="Times New Roman"/>
                <w:sz w:val="24"/>
                <w:szCs w:val="24"/>
              </w:rPr>
              <w:t>Заявитель</w:t>
            </w:r>
          </w:p>
        </w:tc>
      </w:tr>
      <w:tr w:rsidR="00944895" w:rsidRPr="00944895" w14:paraId="1CDEA82A" w14:textId="77777777" w:rsidTr="00B93C51">
        <w:tc>
          <w:tcPr>
            <w:tcW w:w="461" w:type="dxa"/>
          </w:tcPr>
          <w:p w14:paraId="379A20B8"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5.</w:t>
            </w:r>
          </w:p>
        </w:tc>
        <w:tc>
          <w:tcPr>
            <w:tcW w:w="2153" w:type="dxa"/>
          </w:tcPr>
          <w:p w14:paraId="2EE60484" w14:textId="77777777" w:rsidR="00EC2FC6" w:rsidRPr="00944895" w:rsidRDefault="00EC2FC6">
            <w:pPr>
              <w:pStyle w:val="ConsPlusNormal"/>
              <w:rPr>
                <w:rFonts w:ascii="Times New Roman" w:hAnsi="Times New Roman" w:cs="Times New Roman"/>
                <w:sz w:val="24"/>
                <w:szCs w:val="24"/>
              </w:rPr>
            </w:pPr>
            <w:r w:rsidRPr="00944895">
              <w:rPr>
                <w:rFonts w:ascii="Times New Roman" w:hAnsi="Times New Roman" w:cs="Times New Roman"/>
                <w:sz w:val="24"/>
                <w:szCs w:val="24"/>
              </w:rPr>
              <w:t>Смета расходов</w:t>
            </w:r>
          </w:p>
        </w:tc>
        <w:tc>
          <w:tcPr>
            <w:tcW w:w="2493" w:type="dxa"/>
          </w:tcPr>
          <w:p w14:paraId="49481558" w14:textId="77777777" w:rsidR="00EC2FC6" w:rsidRPr="00944895" w:rsidRDefault="00EC2FC6">
            <w:pPr>
              <w:pStyle w:val="ConsPlusNormal"/>
              <w:jc w:val="center"/>
              <w:rPr>
                <w:rFonts w:ascii="Times New Roman" w:hAnsi="Times New Roman" w:cs="Times New Roman"/>
                <w:sz w:val="24"/>
                <w:szCs w:val="24"/>
              </w:rPr>
            </w:pPr>
            <w:hyperlink w:anchor="P772">
              <w:r w:rsidRPr="00944895">
                <w:rPr>
                  <w:rFonts w:ascii="Times New Roman" w:hAnsi="Times New Roman" w:cs="Times New Roman"/>
                  <w:sz w:val="24"/>
                  <w:szCs w:val="24"/>
                </w:rPr>
                <w:t>Смета</w:t>
              </w:r>
            </w:hyperlink>
            <w:r w:rsidRPr="00944895">
              <w:rPr>
                <w:rFonts w:ascii="Times New Roman" w:hAnsi="Times New Roman" w:cs="Times New Roman"/>
                <w:sz w:val="24"/>
                <w:szCs w:val="24"/>
              </w:rPr>
              <w:t xml:space="preserve"> расходов на проведение мероприятия в соответствии </w:t>
            </w:r>
            <w:r w:rsidR="00021F5F">
              <w:rPr>
                <w:rFonts w:ascii="Times New Roman" w:hAnsi="Times New Roman" w:cs="Times New Roman"/>
                <w:sz w:val="24"/>
                <w:szCs w:val="24"/>
              </w:rPr>
              <w:t>с п</w:t>
            </w:r>
            <w:r w:rsidR="00FB4CCC">
              <w:rPr>
                <w:rFonts w:ascii="Times New Roman" w:hAnsi="Times New Roman" w:cs="Times New Roman"/>
                <w:sz w:val="24"/>
                <w:szCs w:val="24"/>
              </w:rPr>
              <w:t>риложением №</w:t>
            </w:r>
            <w:r w:rsidR="00021F5F">
              <w:rPr>
                <w:rFonts w:ascii="Times New Roman" w:hAnsi="Times New Roman" w:cs="Times New Roman"/>
                <w:sz w:val="24"/>
                <w:szCs w:val="24"/>
              </w:rPr>
              <w:t xml:space="preserve"> 2 к настоящему А</w:t>
            </w:r>
            <w:r w:rsidRPr="00944895">
              <w:rPr>
                <w:rFonts w:ascii="Times New Roman" w:hAnsi="Times New Roman" w:cs="Times New Roman"/>
                <w:sz w:val="24"/>
                <w:szCs w:val="24"/>
              </w:rPr>
              <w:t>дминистративному регламенту</w:t>
            </w:r>
          </w:p>
        </w:tc>
        <w:tc>
          <w:tcPr>
            <w:tcW w:w="1984" w:type="dxa"/>
          </w:tcPr>
          <w:p w14:paraId="6D679F31"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Оригинал/в форме электронного документа в 1 экз.</w:t>
            </w:r>
          </w:p>
        </w:tc>
        <w:tc>
          <w:tcPr>
            <w:tcW w:w="1701" w:type="dxa"/>
          </w:tcPr>
          <w:p w14:paraId="3B530CEB"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Без возврата</w:t>
            </w:r>
          </w:p>
        </w:tc>
        <w:tc>
          <w:tcPr>
            <w:tcW w:w="2395" w:type="dxa"/>
          </w:tcPr>
          <w:p w14:paraId="7C235F6C" w14:textId="77777777" w:rsidR="00EC2FC6" w:rsidRPr="00944895" w:rsidRDefault="00EC2FC6" w:rsidP="00CD5E3A">
            <w:pPr>
              <w:pStyle w:val="ConsPlusNormal"/>
              <w:rPr>
                <w:rFonts w:ascii="Times New Roman" w:hAnsi="Times New Roman" w:cs="Times New Roman"/>
                <w:sz w:val="24"/>
                <w:szCs w:val="24"/>
              </w:rPr>
            </w:pPr>
            <w:hyperlink r:id="rId26">
              <w:r w:rsidRPr="00944895">
                <w:rPr>
                  <w:rFonts w:ascii="Times New Roman" w:hAnsi="Times New Roman" w:cs="Times New Roman"/>
                  <w:sz w:val="24"/>
                  <w:szCs w:val="24"/>
                </w:rPr>
                <w:t>Пункт 1.6</w:t>
              </w:r>
            </w:hyperlink>
            <w:r w:rsidRPr="00944895">
              <w:rPr>
                <w:rFonts w:ascii="Times New Roman" w:hAnsi="Times New Roman" w:cs="Times New Roman"/>
                <w:sz w:val="24"/>
                <w:szCs w:val="24"/>
              </w:rPr>
              <w:t xml:space="preserve"> Порядка </w:t>
            </w:r>
            <w:r w:rsidR="004A279C" w:rsidRPr="00CC73F9">
              <w:rPr>
                <w:rFonts w:ascii="Times New Roman" w:hAnsi="Times New Roman" w:cs="Times New Roman"/>
                <w:sz w:val="24"/>
                <w:szCs w:val="24"/>
              </w:rPr>
              <w:t>формирования Календарного плана</w:t>
            </w:r>
          </w:p>
        </w:tc>
        <w:tc>
          <w:tcPr>
            <w:tcW w:w="1304" w:type="dxa"/>
          </w:tcPr>
          <w:p w14:paraId="74109A15"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Заявитель</w:t>
            </w:r>
          </w:p>
        </w:tc>
        <w:tc>
          <w:tcPr>
            <w:tcW w:w="2469" w:type="dxa"/>
          </w:tcPr>
          <w:p w14:paraId="3BF40E8A" w14:textId="77777777" w:rsidR="00EC2FC6" w:rsidRPr="00944895" w:rsidRDefault="00EC2FC6">
            <w:pPr>
              <w:pStyle w:val="ConsPlusNormal"/>
              <w:jc w:val="both"/>
              <w:rPr>
                <w:rFonts w:ascii="Times New Roman" w:hAnsi="Times New Roman" w:cs="Times New Roman"/>
                <w:sz w:val="24"/>
                <w:szCs w:val="24"/>
              </w:rPr>
            </w:pPr>
            <w:r w:rsidRPr="00944895">
              <w:rPr>
                <w:rFonts w:ascii="Times New Roman" w:hAnsi="Times New Roman" w:cs="Times New Roman"/>
                <w:sz w:val="24"/>
                <w:szCs w:val="24"/>
              </w:rPr>
              <w:t>Заявитель</w:t>
            </w:r>
          </w:p>
        </w:tc>
      </w:tr>
      <w:tr w:rsidR="00944895" w:rsidRPr="00944895" w14:paraId="3D75C748" w14:textId="77777777" w:rsidTr="00B93C51">
        <w:tc>
          <w:tcPr>
            <w:tcW w:w="461" w:type="dxa"/>
          </w:tcPr>
          <w:p w14:paraId="24E6198B"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6.</w:t>
            </w:r>
          </w:p>
        </w:tc>
        <w:tc>
          <w:tcPr>
            <w:tcW w:w="2153" w:type="dxa"/>
          </w:tcPr>
          <w:p w14:paraId="2A6EAB82" w14:textId="77777777" w:rsidR="00EC2FC6" w:rsidRPr="00944895" w:rsidRDefault="00EC2FC6">
            <w:pPr>
              <w:pStyle w:val="ConsPlusNormal"/>
              <w:rPr>
                <w:rFonts w:ascii="Times New Roman" w:hAnsi="Times New Roman" w:cs="Times New Roman"/>
                <w:sz w:val="24"/>
                <w:szCs w:val="24"/>
              </w:rPr>
            </w:pPr>
            <w:r w:rsidRPr="00944895">
              <w:rPr>
                <w:rFonts w:ascii="Times New Roman" w:hAnsi="Times New Roman" w:cs="Times New Roman"/>
                <w:sz w:val="24"/>
                <w:szCs w:val="24"/>
              </w:rPr>
              <w:t>Проект положения (регламента) мероприятия</w:t>
            </w:r>
          </w:p>
        </w:tc>
        <w:tc>
          <w:tcPr>
            <w:tcW w:w="2493" w:type="dxa"/>
          </w:tcPr>
          <w:p w14:paraId="72B67509"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 xml:space="preserve">Проект положения (регламента) об официальном </w:t>
            </w:r>
            <w:r w:rsidRPr="00944895">
              <w:rPr>
                <w:rFonts w:ascii="Times New Roman" w:hAnsi="Times New Roman" w:cs="Times New Roman"/>
                <w:sz w:val="24"/>
                <w:szCs w:val="24"/>
              </w:rPr>
              <w:lastRenderedPageBreak/>
              <w:t>физкультурном мероприятии и (или) спортивном мероприятии</w:t>
            </w:r>
          </w:p>
        </w:tc>
        <w:tc>
          <w:tcPr>
            <w:tcW w:w="1984" w:type="dxa"/>
          </w:tcPr>
          <w:p w14:paraId="5CB4E02A"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lastRenderedPageBreak/>
              <w:t xml:space="preserve">Оригинал/в форме электронного </w:t>
            </w:r>
            <w:r w:rsidRPr="00944895">
              <w:rPr>
                <w:rFonts w:ascii="Times New Roman" w:hAnsi="Times New Roman" w:cs="Times New Roman"/>
                <w:sz w:val="24"/>
                <w:szCs w:val="24"/>
              </w:rPr>
              <w:lastRenderedPageBreak/>
              <w:t>документа в 2 экз.</w:t>
            </w:r>
          </w:p>
        </w:tc>
        <w:tc>
          <w:tcPr>
            <w:tcW w:w="1701" w:type="dxa"/>
          </w:tcPr>
          <w:p w14:paraId="22089BE1"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lastRenderedPageBreak/>
              <w:t>Без возврата</w:t>
            </w:r>
          </w:p>
        </w:tc>
        <w:tc>
          <w:tcPr>
            <w:tcW w:w="2395" w:type="dxa"/>
          </w:tcPr>
          <w:p w14:paraId="3F50BA70" w14:textId="77777777" w:rsidR="00EC2FC6" w:rsidRPr="00944895" w:rsidRDefault="00EC2FC6" w:rsidP="00CD5E3A">
            <w:pPr>
              <w:pStyle w:val="ConsPlusNormal"/>
              <w:rPr>
                <w:rFonts w:ascii="Times New Roman" w:hAnsi="Times New Roman" w:cs="Times New Roman"/>
                <w:sz w:val="24"/>
                <w:szCs w:val="24"/>
              </w:rPr>
            </w:pPr>
            <w:hyperlink r:id="rId27">
              <w:r w:rsidRPr="00944895">
                <w:rPr>
                  <w:rFonts w:ascii="Times New Roman" w:hAnsi="Times New Roman" w:cs="Times New Roman"/>
                  <w:sz w:val="24"/>
                  <w:szCs w:val="24"/>
                </w:rPr>
                <w:t>Пункт 1.6</w:t>
              </w:r>
            </w:hyperlink>
            <w:r w:rsidRPr="00944895">
              <w:rPr>
                <w:rFonts w:ascii="Times New Roman" w:hAnsi="Times New Roman" w:cs="Times New Roman"/>
                <w:sz w:val="24"/>
                <w:szCs w:val="24"/>
              </w:rPr>
              <w:t xml:space="preserve"> Порядка </w:t>
            </w:r>
            <w:r w:rsidR="004A279C" w:rsidRPr="00CC73F9">
              <w:rPr>
                <w:rFonts w:ascii="Times New Roman" w:hAnsi="Times New Roman" w:cs="Times New Roman"/>
                <w:sz w:val="24"/>
                <w:szCs w:val="24"/>
              </w:rPr>
              <w:t>формирования Календарного плана</w:t>
            </w:r>
          </w:p>
        </w:tc>
        <w:tc>
          <w:tcPr>
            <w:tcW w:w="1304" w:type="dxa"/>
          </w:tcPr>
          <w:p w14:paraId="170D4144"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Заявитель</w:t>
            </w:r>
          </w:p>
        </w:tc>
        <w:tc>
          <w:tcPr>
            <w:tcW w:w="2469" w:type="dxa"/>
          </w:tcPr>
          <w:p w14:paraId="728D9ABA" w14:textId="77777777" w:rsidR="00EC2FC6" w:rsidRPr="00944895" w:rsidRDefault="00EC2FC6">
            <w:pPr>
              <w:pStyle w:val="ConsPlusNormal"/>
              <w:jc w:val="both"/>
              <w:rPr>
                <w:rFonts w:ascii="Times New Roman" w:hAnsi="Times New Roman" w:cs="Times New Roman"/>
                <w:sz w:val="24"/>
                <w:szCs w:val="24"/>
              </w:rPr>
            </w:pPr>
            <w:r w:rsidRPr="00944895">
              <w:rPr>
                <w:rFonts w:ascii="Times New Roman" w:hAnsi="Times New Roman" w:cs="Times New Roman"/>
                <w:sz w:val="24"/>
                <w:szCs w:val="24"/>
              </w:rPr>
              <w:t>Заявитель</w:t>
            </w:r>
          </w:p>
        </w:tc>
      </w:tr>
      <w:tr w:rsidR="00944895" w:rsidRPr="00944895" w14:paraId="0F5E6599" w14:textId="77777777" w:rsidTr="00B93C51">
        <w:tc>
          <w:tcPr>
            <w:tcW w:w="461" w:type="dxa"/>
          </w:tcPr>
          <w:p w14:paraId="6A6AFCC8"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7.</w:t>
            </w:r>
          </w:p>
        </w:tc>
        <w:tc>
          <w:tcPr>
            <w:tcW w:w="2153" w:type="dxa"/>
          </w:tcPr>
          <w:p w14:paraId="25706684" w14:textId="77777777" w:rsidR="00EC2FC6" w:rsidRPr="00944895" w:rsidRDefault="00392AE7">
            <w:pPr>
              <w:pStyle w:val="ConsPlusNormal"/>
              <w:rPr>
                <w:rFonts w:ascii="Times New Roman" w:hAnsi="Times New Roman" w:cs="Times New Roman"/>
                <w:sz w:val="24"/>
                <w:szCs w:val="24"/>
              </w:rPr>
            </w:pPr>
            <w:r w:rsidRPr="00944895">
              <w:rPr>
                <w:rFonts w:ascii="Times New Roman" w:hAnsi="Times New Roman" w:cs="Times New Roman"/>
                <w:sz w:val="24"/>
                <w:szCs w:val="24"/>
              </w:rPr>
              <w:t xml:space="preserve">Сведения </w:t>
            </w:r>
            <w:r w:rsidR="003912A6">
              <w:rPr>
                <w:rFonts w:ascii="Times New Roman" w:hAnsi="Times New Roman" w:cs="Times New Roman"/>
                <w:sz w:val="24"/>
                <w:szCs w:val="24"/>
              </w:rPr>
              <w:t xml:space="preserve">о </w:t>
            </w:r>
            <w:r w:rsidRPr="00944895">
              <w:rPr>
                <w:rFonts w:ascii="Times New Roman" w:hAnsi="Times New Roman" w:cs="Times New Roman"/>
                <w:sz w:val="24"/>
                <w:szCs w:val="24"/>
              </w:rPr>
              <w:t>составе и наименовании квалификационных категорий спортивных судей</w:t>
            </w:r>
          </w:p>
        </w:tc>
        <w:tc>
          <w:tcPr>
            <w:tcW w:w="2493" w:type="dxa"/>
          </w:tcPr>
          <w:p w14:paraId="641991F8" w14:textId="77777777" w:rsidR="00EC2FC6" w:rsidRPr="00944895" w:rsidRDefault="00EC2FC6">
            <w:pPr>
              <w:pStyle w:val="ConsPlusNormal"/>
              <w:jc w:val="center"/>
              <w:rPr>
                <w:rFonts w:ascii="Times New Roman" w:hAnsi="Times New Roman" w:cs="Times New Roman"/>
                <w:sz w:val="24"/>
                <w:szCs w:val="24"/>
              </w:rPr>
            </w:pPr>
            <w:hyperlink w:anchor="P989">
              <w:r w:rsidRPr="00944895">
                <w:rPr>
                  <w:rFonts w:ascii="Times New Roman" w:hAnsi="Times New Roman" w:cs="Times New Roman"/>
                  <w:sz w:val="24"/>
                  <w:szCs w:val="24"/>
                </w:rPr>
                <w:t>Справка</w:t>
              </w:r>
            </w:hyperlink>
            <w:r w:rsidRPr="00944895">
              <w:rPr>
                <w:rFonts w:ascii="Times New Roman" w:hAnsi="Times New Roman" w:cs="Times New Roman"/>
                <w:sz w:val="24"/>
                <w:szCs w:val="24"/>
              </w:rPr>
              <w:t xml:space="preserve"> о составе и квалификации судейской коллегии в соответствии </w:t>
            </w:r>
            <w:r w:rsidR="00BF458F">
              <w:rPr>
                <w:rFonts w:ascii="Times New Roman" w:hAnsi="Times New Roman" w:cs="Times New Roman"/>
                <w:sz w:val="24"/>
                <w:szCs w:val="24"/>
              </w:rPr>
              <w:t>с при</w:t>
            </w:r>
            <w:r w:rsidR="004A279C">
              <w:rPr>
                <w:rFonts w:ascii="Times New Roman" w:hAnsi="Times New Roman" w:cs="Times New Roman"/>
                <w:sz w:val="24"/>
                <w:szCs w:val="24"/>
              </w:rPr>
              <w:t>ложением № 3</w:t>
            </w:r>
            <w:r w:rsidR="00BF458F">
              <w:rPr>
                <w:rFonts w:ascii="Times New Roman" w:hAnsi="Times New Roman" w:cs="Times New Roman"/>
                <w:sz w:val="24"/>
                <w:szCs w:val="24"/>
              </w:rPr>
              <w:t xml:space="preserve"> к настоящему А</w:t>
            </w:r>
            <w:r w:rsidRPr="00944895">
              <w:rPr>
                <w:rFonts w:ascii="Times New Roman" w:hAnsi="Times New Roman" w:cs="Times New Roman"/>
                <w:sz w:val="24"/>
                <w:szCs w:val="24"/>
              </w:rPr>
              <w:t>дминистративному регламенту</w:t>
            </w:r>
          </w:p>
        </w:tc>
        <w:tc>
          <w:tcPr>
            <w:tcW w:w="1984" w:type="dxa"/>
          </w:tcPr>
          <w:p w14:paraId="4401C3E4"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Оригинал/в форме электронного документа в 1 экз.</w:t>
            </w:r>
          </w:p>
        </w:tc>
        <w:tc>
          <w:tcPr>
            <w:tcW w:w="1701" w:type="dxa"/>
          </w:tcPr>
          <w:p w14:paraId="12C4D1C8"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Без возврата</w:t>
            </w:r>
          </w:p>
        </w:tc>
        <w:tc>
          <w:tcPr>
            <w:tcW w:w="2395" w:type="dxa"/>
          </w:tcPr>
          <w:p w14:paraId="23B091DE" w14:textId="77777777" w:rsidR="00EC2FC6" w:rsidRPr="00944895" w:rsidRDefault="00EC2FC6" w:rsidP="00CD5E3A">
            <w:pPr>
              <w:pStyle w:val="ConsPlusNormal"/>
              <w:rPr>
                <w:rFonts w:ascii="Times New Roman" w:hAnsi="Times New Roman" w:cs="Times New Roman"/>
                <w:sz w:val="24"/>
                <w:szCs w:val="24"/>
              </w:rPr>
            </w:pPr>
            <w:hyperlink r:id="rId28">
              <w:r w:rsidRPr="00944895">
                <w:rPr>
                  <w:rFonts w:ascii="Times New Roman" w:hAnsi="Times New Roman" w:cs="Times New Roman"/>
                  <w:sz w:val="24"/>
                  <w:szCs w:val="24"/>
                </w:rPr>
                <w:t>Пункт 1.6</w:t>
              </w:r>
            </w:hyperlink>
            <w:r w:rsidRPr="00944895">
              <w:rPr>
                <w:rFonts w:ascii="Times New Roman" w:hAnsi="Times New Roman" w:cs="Times New Roman"/>
                <w:sz w:val="24"/>
                <w:szCs w:val="24"/>
              </w:rPr>
              <w:t xml:space="preserve"> Порядка </w:t>
            </w:r>
            <w:r w:rsidR="004A279C" w:rsidRPr="00CC73F9">
              <w:rPr>
                <w:rFonts w:ascii="Times New Roman" w:hAnsi="Times New Roman" w:cs="Times New Roman"/>
                <w:sz w:val="24"/>
                <w:szCs w:val="24"/>
              </w:rPr>
              <w:t>формирования Календарного плана</w:t>
            </w:r>
          </w:p>
        </w:tc>
        <w:tc>
          <w:tcPr>
            <w:tcW w:w="1304" w:type="dxa"/>
          </w:tcPr>
          <w:p w14:paraId="47D8AB91" w14:textId="77777777" w:rsidR="00EC2FC6" w:rsidRPr="00944895" w:rsidRDefault="00EC2FC6" w:rsidP="00734F5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 xml:space="preserve">Главная </w:t>
            </w:r>
            <w:r w:rsidR="00050C6F" w:rsidRPr="00944895">
              <w:rPr>
                <w:rFonts w:ascii="Times New Roman" w:hAnsi="Times New Roman" w:cs="Times New Roman"/>
                <w:sz w:val="24"/>
                <w:szCs w:val="24"/>
              </w:rPr>
              <w:t xml:space="preserve">судейская коллегия </w:t>
            </w:r>
          </w:p>
        </w:tc>
        <w:tc>
          <w:tcPr>
            <w:tcW w:w="2469" w:type="dxa"/>
          </w:tcPr>
          <w:p w14:paraId="5E3AC32C" w14:textId="77777777" w:rsidR="00EC2FC6" w:rsidRPr="00944895" w:rsidRDefault="00EC2FC6">
            <w:pPr>
              <w:pStyle w:val="ConsPlusNormal"/>
              <w:jc w:val="both"/>
              <w:rPr>
                <w:rFonts w:ascii="Times New Roman" w:hAnsi="Times New Roman" w:cs="Times New Roman"/>
                <w:sz w:val="24"/>
                <w:szCs w:val="24"/>
              </w:rPr>
            </w:pPr>
            <w:r w:rsidRPr="00944895">
              <w:rPr>
                <w:rFonts w:ascii="Times New Roman" w:hAnsi="Times New Roman" w:cs="Times New Roman"/>
                <w:sz w:val="24"/>
                <w:szCs w:val="24"/>
              </w:rPr>
              <w:t>Заявитель</w:t>
            </w:r>
          </w:p>
        </w:tc>
      </w:tr>
      <w:tr w:rsidR="00944895" w:rsidRPr="00944895" w14:paraId="3020AE7A" w14:textId="77777777" w:rsidTr="00B93C51">
        <w:tc>
          <w:tcPr>
            <w:tcW w:w="461" w:type="dxa"/>
          </w:tcPr>
          <w:p w14:paraId="336C66AA"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8.</w:t>
            </w:r>
          </w:p>
        </w:tc>
        <w:tc>
          <w:tcPr>
            <w:tcW w:w="2153" w:type="dxa"/>
          </w:tcPr>
          <w:p w14:paraId="60AB578E" w14:textId="77777777" w:rsidR="00EC2FC6" w:rsidRPr="00944895" w:rsidRDefault="00EC2FC6">
            <w:pPr>
              <w:pStyle w:val="ConsPlusNormal"/>
              <w:rPr>
                <w:rFonts w:ascii="Times New Roman" w:hAnsi="Times New Roman" w:cs="Times New Roman"/>
                <w:sz w:val="24"/>
                <w:szCs w:val="24"/>
              </w:rPr>
            </w:pPr>
            <w:r w:rsidRPr="00944895">
              <w:rPr>
                <w:rFonts w:ascii="Times New Roman" w:hAnsi="Times New Roman" w:cs="Times New Roman"/>
                <w:sz w:val="24"/>
                <w:szCs w:val="24"/>
              </w:rPr>
              <w:t>Согласие правообладателей объекта недвижимости</w:t>
            </w:r>
          </w:p>
        </w:tc>
        <w:tc>
          <w:tcPr>
            <w:tcW w:w="2493" w:type="dxa"/>
          </w:tcPr>
          <w:p w14:paraId="284ACD96"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Письмо заявителя мероприятия в адрес объекта, на котором планируется проведение мероприятия, с визой согласования руководителя объекта, подтверждающее возможность проведения мероприятия на соответствующем объекте</w:t>
            </w:r>
          </w:p>
        </w:tc>
        <w:tc>
          <w:tcPr>
            <w:tcW w:w="1984" w:type="dxa"/>
          </w:tcPr>
          <w:p w14:paraId="58BDB5A7"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Оригинал/копия в форме электронного документа в 1 экз.</w:t>
            </w:r>
          </w:p>
        </w:tc>
        <w:tc>
          <w:tcPr>
            <w:tcW w:w="1701" w:type="dxa"/>
          </w:tcPr>
          <w:p w14:paraId="00EEB06C"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Только для просмотра (снятия копии) в начале оказания услуги</w:t>
            </w:r>
          </w:p>
        </w:tc>
        <w:tc>
          <w:tcPr>
            <w:tcW w:w="2395" w:type="dxa"/>
          </w:tcPr>
          <w:p w14:paraId="5FF2D029" w14:textId="77777777" w:rsidR="00EC2FC6" w:rsidRPr="00944895" w:rsidRDefault="00EC2FC6" w:rsidP="00CD5E3A">
            <w:pPr>
              <w:pStyle w:val="ConsPlusNormal"/>
              <w:rPr>
                <w:rFonts w:ascii="Times New Roman" w:hAnsi="Times New Roman" w:cs="Times New Roman"/>
                <w:sz w:val="24"/>
                <w:szCs w:val="24"/>
              </w:rPr>
            </w:pPr>
            <w:hyperlink r:id="rId29">
              <w:r w:rsidRPr="00944895">
                <w:rPr>
                  <w:rFonts w:ascii="Times New Roman" w:hAnsi="Times New Roman" w:cs="Times New Roman"/>
                  <w:sz w:val="24"/>
                  <w:szCs w:val="24"/>
                </w:rPr>
                <w:t>Пункт 1.6</w:t>
              </w:r>
            </w:hyperlink>
            <w:r w:rsidRPr="00944895">
              <w:rPr>
                <w:rFonts w:ascii="Times New Roman" w:hAnsi="Times New Roman" w:cs="Times New Roman"/>
                <w:sz w:val="24"/>
                <w:szCs w:val="24"/>
              </w:rPr>
              <w:t xml:space="preserve"> Порядка </w:t>
            </w:r>
            <w:r w:rsidR="004A279C" w:rsidRPr="00CC73F9">
              <w:rPr>
                <w:rFonts w:ascii="Times New Roman" w:hAnsi="Times New Roman" w:cs="Times New Roman"/>
                <w:sz w:val="24"/>
                <w:szCs w:val="24"/>
              </w:rPr>
              <w:t>формирования Календарного плана</w:t>
            </w:r>
          </w:p>
        </w:tc>
        <w:tc>
          <w:tcPr>
            <w:tcW w:w="1304" w:type="dxa"/>
          </w:tcPr>
          <w:p w14:paraId="0128A631"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Физические и юридические лица</w:t>
            </w:r>
          </w:p>
        </w:tc>
        <w:tc>
          <w:tcPr>
            <w:tcW w:w="2469" w:type="dxa"/>
          </w:tcPr>
          <w:p w14:paraId="0F7C56F5" w14:textId="77777777" w:rsidR="00EC2FC6" w:rsidRPr="00944895" w:rsidRDefault="00EC2FC6">
            <w:pPr>
              <w:pStyle w:val="ConsPlusNormal"/>
              <w:jc w:val="both"/>
              <w:rPr>
                <w:rFonts w:ascii="Times New Roman" w:hAnsi="Times New Roman" w:cs="Times New Roman"/>
                <w:sz w:val="24"/>
                <w:szCs w:val="24"/>
              </w:rPr>
            </w:pPr>
            <w:r w:rsidRPr="00944895">
              <w:rPr>
                <w:rFonts w:ascii="Times New Roman" w:hAnsi="Times New Roman" w:cs="Times New Roman"/>
                <w:sz w:val="24"/>
                <w:szCs w:val="24"/>
              </w:rPr>
              <w:t>Заявитель</w:t>
            </w:r>
          </w:p>
        </w:tc>
      </w:tr>
      <w:tr w:rsidR="00944895" w:rsidRPr="00944895" w14:paraId="17A570F8" w14:textId="77777777" w:rsidTr="00B93C51">
        <w:tc>
          <w:tcPr>
            <w:tcW w:w="461" w:type="dxa"/>
          </w:tcPr>
          <w:p w14:paraId="70D24982"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9.</w:t>
            </w:r>
          </w:p>
        </w:tc>
        <w:tc>
          <w:tcPr>
            <w:tcW w:w="2153" w:type="dxa"/>
          </w:tcPr>
          <w:p w14:paraId="4E5AF7D9" w14:textId="77777777" w:rsidR="00EC2FC6" w:rsidRPr="00944895" w:rsidRDefault="00EC2FC6">
            <w:pPr>
              <w:pStyle w:val="ConsPlusNormal"/>
              <w:rPr>
                <w:rFonts w:ascii="Times New Roman" w:hAnsi="Times New Roman" w:cs="Times New Roman"/>
                <w:sz w:val="24"/>
                <w:szCs w:val="24"/>
              </w:rPr>
            </w:pPr>
            <w:r w:rsidRPr="00944895">
              <w:rPr>
                <w:rFonts w:ascii="Times New Roman" w:hAnsi="Times New Roman" w:cs="Times New Roman"/>
                <w:sz w:val="24"/>
                <w:szCs w:val="24"/>
              </w:rPr>
              <w:t>Выписка из ЕГРЮЛ</w:t>
            </w:r>
          </w:p>
        </w:tc>
        <w:tc>
          <w:tcPr>
            <w:tcW w:w="2493" w:type="dxa"/>
          </w:tcPr>
          <w:p w14:paraId="12E32C8E"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Выписка из Единого государственного реестра юридических лиц</w:t>
            </w:r>
          </w:p>
        </w:tc>
        <w:tc>
          <w:tcPr>
            <w:tcW w:w="1984" w:type="dxa"/>
          </w:tcPr>
          <w:p w14:paraId="30310C91"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Оригинал/в форме электронного документа, 1 экз.</w:t>
            </w:r>
          </w:p>
        </w:tc>
        <w:tc>
          <w:tcPr>
            <w:tcW w:w="1701" w:type="dxa"/>
          </w:tcPr>
          <w:p w14:paraId="64BBED5E"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Без возврата</w:t>
            </w:r>
          </w:p>
        </w:tc>
        <w:tc>
          <w:tcPr>
            <w:tcW w:w="2395" w:type="dxa"/>
          </w:tcPr>
          <w:p w14:paraId="188E0F0F" w14:textId="77777777" w:rsidR="00EC2FC6" w:rsidRPr="00944895" w:rsidRDefault="00EC2FC6" w:rsidP="00CD5E3A">
            <w:pPr>
              <w:pStyle w:val="ConsPlusNormal"/>
              <w:rPr>
                <w:rFonts w:ascii="Times New Roman" w:hAnsi="Times New Roman" w:cs="Times New Roman"/>
                <w:sz w:val="24"/>
                <w:szCs w:val="24"/>
              </w:rPr>
            </w:pPr>
            <w:hyperlink r:id="rId30">
              <w:r w:rsidRPr="00944895">
                <w:rPr>
                  <w:rFonts w:ascii="Times New Roman" w:hAnsi="Times New Roman" w:cs="Times New Roman"/>
                  <w:sz w:val="24"/>
                  <w:szCs w:val="24"/>
                </w:rPr>
                <w:t>Пункт 1.6</w:t>
              </w:r>
            </w:hyperlink>
            <w:r w:rsidRPr="00944895">
              <w:rPr>
                <w:rFonts w:ascii="Times New Roman" w:hAnsi="Times New Roman" w:cs="Times New Roman"/>
                <w:sz w:val="24"/>
                <w:szCs w:val="24"/>
              </w:rPr>
              <w:t xml:space="preserve"> Порядка </w:t>
            </w:r>
            <w:r w:rsidR="004A279C" w:rsidRPr="00CC73F9">
              <w:rPr>
                <w:rFonts w:ascii="Times New Roman" w:hAnsi="Times New Roman" w:cs="Times New Roman"/>
                <w:sz w:val="24"/>
                <w:szCs w:val="24"/>
              </w:rPr>
              <w:t>формирования Календарного плана</w:t>
            </w:r>
          </w:p>
        </w:tc>
        <w:tc>
          <w:tcPr>
            <w:tcW w:w="1304" w:type="dxa"/>
          </w:tcPr>
          <w:p w14:paraId="1CE4791C"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ФНС России</w:t>
            </w:r>
          </w:p>
        </w:tc>
        <w:tc>
          <w:tcPr>
            <w:tcW w:w="2469" w:type="dxa"/>
          </w:tcPr>
          <w:p w14:paraId="0406E5AB" w14:textId="77777777" w:rsidR="00EC2FC6" w:rsidRPr="00944895" w:rsidRDefault="00EC2FC6">
            <w:pPr>
              <w:pStyle w:val="ConsPlusNormal"/>
              <w:jc w:val="both"/>
              <w:rPr>
                <w:rFonts w:ascii="Times New Roman" w:hAnsi="Times New Roman" w:cs="Times New Roman"/>
                <w:sz w:val="24"/>
                <w:szCs w:val="24"/>
              </w:rPr>
            </w:pPr>
            <w:r w:rsidRPr="00944895">
              <w:rPr>
                <w:rFonts w:ascii="Times New Roman" w:hAnsi="Times New Roman" w:cs="Times New Roman"/>
                <w:sz w:val="24"/>
                <w:szCs w:val="24"/>
              </w:rPr>
              <w:t xml:space="preserve">В порядке межведомственного взаимодействия или заявитель по </w:t>
            </w:r>
            <w:r w:rsidRPr="00944895">
              <w:rPr>
                <w:rFonts w:ascii="Times New Roman" w:hAnsi="Times New Roman" w:cs="Times New Roman"/>
                <w:sz w:val="24"/>
                <w:szCs w:val="24"/>
              </w:rPr>
              <w:lastRenderedPageBreak/>
              <w:t>собственной инициативе</w:t>
            </w:r>
          </w:p>
        </w:tc>
      </w:tr>
      <w:tr w:rsidR="00944895" w:rsidRPr="00944895" w14:paraId="040AA6D4" w14:textId="77777777" w:rsidTr="00B93C51">
        <w:tc>
          <w:tcPr>
            <w:tcW w:w="461" w:type="dxa"/>
          </w:tcPr>
          <w:p w14:paraId="40EB9523"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lastRenderedPageBreak/>
              <w:t>10.</w:t>
            </w:r>
          </w:p>
        </w:tc>
        <w:tc>
          <w:tcPr>
            <w:tcW w:w="2153" w:type="dxa"/>
          </w:tcPr>
          <w:p w14:paraId="28C53EA7" w14:textId="77777777" w:rsidR="00EC2FC6" w:rsidRPr="00944895" w:rsidRDefault="00EC2FC6">
            <w:pPr>
              <w:pStyle w:val="ConsPlusNormal"/>
              <w:rPr>
                <w:rFonts w:ascii="Times New Roman" w:hAnsi="Times New Roman" w:cs="Times New Roman"/>
                <w:sz w:val="24"/>
                <w:szCs w:val="24"/>
              </w:rPr>
            </w:pPr>
            <w:r w:rsidRPr="00944895">
              <w:rPr>
                <w:rFonts w:ascii="Times New Roman" w:hAnsi="Times New Roman" w:cs="Times New Roman"/>
                <w:sz w:val="24"/>
                <w:szCs w:val="24"/>
              </w:rPr>
              <w:t>Выписка из ЕГРИП</w:t>
            </w:r>
          </w:p>
        </w:tc>
        <w:tc>
          <w:tcPr>
            <w:tcW w:w="2493" w:type="dxa"/>
          </w:tcPr>
          <w:p w14:paraId="32014577"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Выписка из Единого государственного реестра индивидуальных предпринимателей</w:t>
            </w:r>
          </w:p>
        </w:tc>
        <w:tc>
          <w:tcPr>
            <w:tcW w:w="1984" w:type="dxa"/>
          </w:tcPr>
          <w:p w14:paraId="75D2B3EE"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Оригинал/в форме электронного документа, 1 экз.</w:t>
            </w:r>
          </w:p>
        </w:tc>
        <w:tc>
          <w:tcPr>
            <w:tcW w:w="1701" w:type="dxa"/>
          </w:tcPr>
          <w:p w14:paraId="2F4D992A"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Без возврата</w:t>
            </w:r>
          </w:p>
        </w:tc>
        <w:tc>
          <w:tcPr>
            <w:tcW w:w="2395" w:type="dxa"/>
          </w:tcPr>
          <w:p w14:paraId="4EF9A2B8" w14:textId="77777777" w:rsidR="00EC2FC6" w:rsidRPr="00944895" w:rsidRDefault="00EC2FC6" w:rsidP="00CD5E3A">
            <w:pPr>
              <w:pStyle w:val="ConsPlusNormal"/>
              <w:rPr>
                <w:rFonts w:ascii="Times New Roman" w:hAnsi="Times New Roman" w:cs="Times New Roman"/>
                <w:sz w:val="24"/>
                <w:szCs w:val="24"/>
              </w:rPr>
            </w:pPr>
            <w:hyperlink r:id="rId31">
              <w:r w:rsidRPr="00944895">
                <w:rPr>
                  <w:rFonts w:ascii="Times New Roman" w:hAnsi="Times New Roman" w:cs="Times New Roman"/>
                  <w:sz w:val="24"/>
                  <w:szCs w:val="24"/>
                </w:rPr>
                <w:t>Пункт 1.6</w:t>
              </w:r>
            </w:hyperlink>
            <w:r w:rsidRPr="00944895">
              <w:rPr>
                <w:rFonts w:ascii="Times New Roman" w:hAnsi="Times New Roman" w:cs="Times New Roman"/>
                <w:sz w:val="24"/>
                <w:szCs w:val="24"/>
              </w:rPr>
              <w:t xml:space="preserve"> Порядка </w:t>
            </w:r>
            <w:r w:rsidR="004A279C" w:rsidRPr="00CC73F9">
              <w:rPr>
                <w:rFonts w:ascii="Times New Roman" w:hAnsi="Times New Roman" w:cs="Times New Roman"/>
                <w:sz w:val="24"/>
                <w:szCs w:val="24"/>
              </w:rPr>
              <w:t>формирования Календарного плана</w:t>
            </w:r>
          </w:p>
        </w:tc>
        <w:tc>
          <w:tcPr>
            <w:tcW w:w="1304" w:type="dxa"/>
          </w:tcPr>
          <w:p w14:paraId="59E44B1A"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ФНС России</w:t>
            </w:r>
          </w:p>
        </w:tc>
        <w:tc>
          <w:tcPr>
            <w:tcW w:w="2469" w:type="dxa"/>
          </w:tcPr>
          <w:p w14:paraId="2622119E" w14:textId="77777777" w:rsidR="00EC2FC6" w:rsidRPr="00944895" w:rsidRDefault="00EC2FC6">
            <w:pPr>
              <w:pStyle w:val="ConsPlusNormal"/>
              <w:jc w:val="both"/>
              <w:rPr>
                <w:rFonts w:ascii="Times New Roman" w:hAnsi="Times New Roman" w:cs="Times New Roman"/>
                <w:sz w:val="24"/>
                <w:szCs w:val="24"/>
              </w:rPr>
            </w:pPr>
            <w:r w:rsidRPr="00944895">
              <w:rPr>
                <w:rFonts w:ascii="Times New Roman" w:hAnsi="Times New Roman" w:cs="Times New Roman"/>
                <w:sz w:val="24"/>
                <w:szCs w:val="24"/>
              </w:rPr>
              <w:t>В порядке межведомственного взаимодействия или заявитель по собственной инициативе</w:t>
            </w:r>
          </w:p>
        </w:tc>
      </w:tr>
    </w:tbl>
    <w:p w14:paraId="27AED0FC" w14:textId="77777777" w:rsidR="00EC2FC6" w:rsidRPr="00944895" w:rsidRDefault="00EC2FC6">
      <w:pPr>
        <w:pStyle w:val="ConsPlusNormal"/>
        <w:sectPr w:rsidR="00EC2FC6" w:rsidRPr="00944895">
          <w:pgSz w:w="16838" w:h="11905" w:orient="landscape"/>
          <w:pgMar w:top="1701" w:right="1134" w:bottom="850" w:left="1134" w:header="0" w:footer="0" w:gutter="0"/>
          <w:cols w:space="720"/>
          <w:titlePg/>
        </w:sectPr>
      </w:pPr>
    </w:p>
    <w:p w14:paraId="78940F56" w14:textId="77777777" w:rsidR="00EC2FC6" w:rsidRPr="00944895" w:rsidRDefault="00EC2FC6">
      <w:pPr>
        <w:pStyle w:val="ConsPlusNormal"/>
        <w:jc w:val="both"/>
      </w:pPr>
    </w:p>
    <w:p w14:paraId="631D547F" w14:textId="77777777" w:rsidR="00EC2FC6" w:rsidRPr="00944895" w:rsidRDefault="00EC2FC6" w:rsidP="00463246">
      <w:pPr>
        <w:pStyle w:val="ConsPlusNormal"/>
        <w:ind w:firstLine="540"/>
        <w:jc w:val="center"/>
      </w:pPr>
      <w:r w:rsidRPr="00944895">
        <w:t>--------------------------------</w:t>
      </w:r>
    </w:p>
    <w:p w14:paraId="773F6885" w14:textId="77777777" w:rsidR="00EC2FC6" w:rsidRPr="00944895" w:rsidRDefault="00EC2FC6" w:rsidP="00955347">
      <w:pPr>
        <w:pStyle w:val="ConsPlusNormal"/>
        <w:spacing w:before="220" w:line="360" w:lineRule="auto"/>
        <w:ind w:firstLine="540"/>
        <w:jc w:val="both"/>
        <w:rPr>
          <w:rFonts w:ascii="Times New Roman" w:hAnsi="Times New Roman" w:cs="Times New Roman"/>
          <w:sz w:val="28"/>
          <w:szCs w:val="28"/>
        </w:rPr>
      </w:pPr>
      <w:bookmarkStart w:id="5" w:name="P242"/>
      <w:bookmarkEnd w:id="5"/>
      <w:r w:rsidRPr="00944895">
        <w:rPr>
          <w:rFonts w:ascii="Times New Roman" w:hAnsi="Times New Roman" w:cs="Times New Roman"/>
          <w:sz w:val="28"/>
          <w:szCs w:val="28"/>
        </w:rP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14:paraId="5699B518"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bookmarkStart w:id="6" w:name="P243"/>
      <w:bookmarkEnd w:id="6"/>
      <w:r w:rsidRPr="00944895">
        <w:rPr>
          <w:rFonts w:ascii="Times New Roman" w:hAnsi="Times New Roman" w:cs="Times New Roman"/>
          <w:sz w:val="28"/>
          <w:szCs w:val="28"/>
        </w:rPr>
        <w:t>&lt;**&gt; В графе указываются условия представления документов (сведений), необходимых для получения муниципальной услуги, в орган, предоставляющий муниципальную услугу, а именно:</w:t>
      </w:r>
    </w:p>
    <w:p w14:paraId="61C54072"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без возврата;</w:t>
      </w:r>
    </w:p>
    <w:p w14:paraId="67463060"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xml:space="preserve">- на все время оказания </w:t>
      </w:r>
      <w:r w:rsidR="00CC73F9">
        <w:rPr>
          <w:rFonts w:ascii="Times New Roman" w:hAnsi="Times New Roman" w:cs="Times New Roman"/>
          <w:sz w:val="28"/>
          <w:szCs w:val="28"/>
        </w:rPr>
        <w:t xml:space="preserve">муниципальной </w:t>
      </w:r>
      <w:r w:rsidRPr="00944895">
        <w:rPr>
          <w:rFonts w:ascii="Times New Roman" w:hAnsi="Times New Roman" w:cs="Times New Roman"/>
          <w:sz w:val="28"/>
          <w:szCs w:val="28"/>
        </w:rPr>
        <w:t>услуги с возможностью возврата по требованию заявителя;</w:t>
      </w:r>
    </w:p>
    <w:p w14:paraId="0ABAC059"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xml:space="preserve">- только для просмотра (снятия копии) в начале оказания </w:t>
      </w:r>
      <w:r w:rsidR="00CC73F9">
        <w:rPr>
          <w:rFonts w:ascii="Times New Roman" w:hAnsi="Times New Roman" w:cs="Times New Roman"/>
          <w:sz w:val="28"/>
          <w:szCs w:val="28"/>
        </w:rPr>
        <w:t xml:space="preserve">муниципальной </w:t>
      </w:r>
      <w:r w:rsidRPr="00944895">
        <w:rPr>
          <w:rFonts w:ascii="Times New Roman" w:hAnsi="Times New Roman" w:cs="Times New Roman"/>
          <w:sz w:val="28"/>
          <w:szCs w:val="28"/>
        </w:rPr>
        <w:t>услуги;</w:t>
      </w:r>
    </w:p>
    <w:p w14:paraId="3971D845"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xml:space="preserve">- на все время оказания </w:t>
      </w:r>
      <w:r w:rsidR="00CC73F9">
        <w:rPr>
          <w:rFonts w:ascii="Times New Roman" w:hAnsi="Times New Roman" w:cs="Times New Roman"/>
          <w:sz w:val="28"/>
          <w:szCs w:val="28"/>
        </w:rPr>
        <w:t xml:space="preserve">муниципальной </w:t>
      </w:r>
      <w:r w:rsidRPr="00944895">
        <w:rPr>
          <w:rFonts w:ascii="Times New Roman" w:hAnsi="Times New Roman" w:cs="Times New Roman"/>
          <w:sz w:val="28"/>
          <w:szCs w:val="28"/>
        </w:rPr>
        <w:t>услуги с обязательным возвратом заявителю.</w:t>
      </w:r>
    </w:p>
    <w:p w14:paraId="5F82A2E9" w14:textId="77777777" w:rsidR="00D078C9" w:rsidRDefault="00EC2FC6" w:rsidP="001F3074">
      <w:pPr>
        <w:pStyle w:val="ConsPlusNormal"/>
        <w:spacing w:line="360" w:lineRule="auto"/>
        <w:ind w:firstLine="540"/>
        <w:jc w:val="both"/>
        <w:rPr>
          <w:rFonts w:ascii="Times New Roman" w:hAnsi="Times New Roman" w:cs="Times New Roman"/>
          <w:sz w:val="28"/>
          <w:szCs w:val="28"/>
        </w:rPr>
      </w:pPr>
      <w:bookmarkStart w:id="7" w:name="P248"/>
      <w:bookmarkEnd w:id="7"/>
      <w:r w:rsidRPr="00944895">
        <w:rPr>
          <w:rFonts w:ascii="Times New Roman" w:hAnsi="Times New Roman" w:cs="Times New Roman"/>
          <w:sz w:val="28"/>
          <w:szCs w:val="28"/>
        </w:rPr>
        <w:t>&lt;***&gt; Заявитель вправе представить указанные документы в органы, предоставляющие муниципальные услуги, по собственной инициативе.</w:t>
      </w:r>
    </w:p>
    <w:p w14:paraId="31B0A84D" w14:textId="77777777" w:rsidR="00807A57" w:rsidRPr="00944895" w:rsidRDefault="00807A57"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&lt;***</w:t>
      </w:r>
      <w:r>
        <w:rPr>
          <w:rFonts w:ascii="Times New Roman" w:hAnsi="Times New Roman" w:cs="Times New Roman"/>
          <w:sz w:val="28"/>
          <w:szCs w:val="28"/>
        </w:rPr>
        <w:t>*</w:t>
      </w:r>
      <w:r w:rsidRPr="00944895">
        <w:rPr>
          <w:rFonts w:ascii="Times New Roman" w:hAnsi="Times New Roman" w:cs="Times New Roman"/>
          <w:sz w:val="28"/>
          <w:szCs w:val="28"/>
        </w:rPr>
        <w:t>&gt;</w:t>
      </w:r>
      <w:r>
        <w:rPr>
          <w:rFonts w:ascii="Times New Roman" w:hAnsi="Times New Roman" w:cs="Times New Roman"/>
          <w:sz w:val="28"/>
          <w:szCs w:val="28"/>
        </w:rPr>
        <w:t xml:space="preserve"> ФМС России является органом, уполномоченным вы</w:t>
      </w:r>
      <w:r w:rsidR="0038356E">
        <w:rPr>
          <w:rFonts w:ascii="Times New Roman" w:hAnsi="Times New Roman" w:cs="Times New Roman"/>
          <w:sz w:val="28"/>
          <w:szCs w:val="28"/>
        </w:rPr>
        <w:t>давать паспорт гражданина Россий</w:t>
      </w:r>
      <w:r>
        <w:rPr>
          <w:rFonts w:ascii="Times New Roman" w:hAnsi="Times New Roman" w:cs="Times New Roman"/>
          <w:sz w:val="28"/>
          <w:szCs w:val="28"/>
        </w:rPr>
        <w:t>ской Федерации до его упразднения в</w:t>
      </w:r>
      <w:r w:rsidR="007C5EE3">
        <w:rPr>
          <w:rFonts w:ascii="Times New Roman" w:hAnsi="Times New Roman" w:cs="Times New Roman"/>
          <w:sz w:val="28"/>
          <w:szCs w:val="28"/>
        </w:rPr>
        <w:t>соответствии</w:t>
      </w:r>
      <w:r>
        <w:rPr>
          <w:rFonts w:ascii="Times New Roman" w:hAnsi="Times New Roman" w:cs="Times New Roman"/>
          <w:sz w:val="28"/>
          <w:szCs w:val="28"/>
        </w:rPr>
        <w:t xml:space="preserve"> с Указом Президента Российской Федерации от 05.04.2016 №156 «О совершенствовании государственного управления в сфере контроля за оборотом наркотических средств, психотропных веществ и их</w:t>
      </w:r>
      <w:r w:rsidR="00734F56">
        <w:rPr>
          <w:rFonts w:ascii="Times New Roman" w:hAnsi="Times New Roman" w:cs="Times New Roman"/>
          <w:sz w:val="28"/>
          <w:szCs w:val="28"/>
        </w:rPr>
        <w:t xml:space="preserve"> прекурсоров и в сфере миграции</w:t>
      </w:r>
      <w:r>
        <w:rPr>
          <w:rFonts w:ascii="Times New Roman" w:hAnsi="Times New Roman" w:cs="Times New Roman"/>
          <w:sz w:val="28"/>
          <w:szCs w:val="28"/>
        </w:rPr>
        <w:t>»</w:t>
      </w:r>
      <w:r w:rsidR="00734F56">
        <w:rPr>
          <w:rFonts w:ascii="Times New Roman" w:hAnsi="Times New Roman" w:cs="Times New Roman"/>
          <w:sz w:val="28"/>
          <w:szCs w:val="28"/>
        </w:rPr>
        <w:t>.</w:t>
      </w:r>
    </w:p>
    <w:p w14:paraId="61355BC6" w14:textId="77777777" w:rsidR="00EC2FC6" w:rsidRPr="00944895" w:rsidRDefault="00D078C9"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2.5.</w:t>
      </w:r>
      <w:r w:rsidR="007C5EE3">
        <w:rPr>
          <w:rFonts w:ascii="Times New Roman" w:hAnsi="Times New Roman" w:cs="Times New Roman"/>
          <w:sz w:val="28"/>
          <w:szCs w:val="28"/>
        </w:rPr>
        <w:t>1</w:t>
      </w:r>
      <w:r w:rsidR="00EC2FC6" w:rsidRPr="00944895">
        <w:rPr>
          <w:rFonts w:ascii="Times New Roman" w:hAnsi="Times New Roman" w:cs="Times New Roman"/>
          <w:sz w:val="28"/>
          <w:szCs w:val="28"/>
        </w:rPr>
        <w:t xml:space="preserve">. При получении администрацией (Управлением) электронных дубликатов документов, направленных заявителем вместе с заявлением о предоставлении муниципальной услуги, администрация (Управление) не </w:t>
      </w:r>
      <w:r w:rsidR="00EC2FC6" w:rsidRPr="00944895">
        <w:rPr>
          <w:rFonts w:ascii="Times New Roman" w:hAnsi="Times New Roman" w:cs="Times New Roman"/>
          <w:sz w:val="28"/>
          <w:szCs w:val="28"/>
        </w:rPr>
        <w:lastRenderedPageBreak/>
        <w:t>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w:t>
      </w:r>
    </w:p>
    <w:p w14:paraId="570EB7E9"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(Управление)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14:paraId="6AB23E95" w14:textId="77777777" w:rsidR="00955347"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Перечень документов и информации, в отношении которых создаются и направляются электронные дубликаты, у</w:t>
      </w:r>
      <w:r w:rsidR="00BF458F">
        <w:rPr>
          <w:rFonts w:ascii="Times New Roman" w:hAnsi="Times New Roman" w:cs="Times New Roman"/>
          <w:sz w:val="28"/>
          <w:szCs w:val="28"/>
        </w:rPr>
        <w:t>твержден П</w:t>
      </w:r>
      <w:r w:rsidRPr="00944895">
        <w:rPr>
          <w:rFonts w:ascii="Times New Roman" w:hAnsi="Times New Roman" w:cs="Times New Roman"/>
          <w:sz w:val="28"/>
          <w:szCs w:val="28"/>
        </w:rPr>
        <w:t>остановлением Правительства Росс</w:t>
      </w:r>
      <w:r w:rsidR="007168DE" w:rsidRPr="00944895">
        <w:rPr>
          <w:rFonts w:ascii="Times New Roman" w:hAnsi="Times New Roman" w:cs="Times New Roman"/>
          <w:sz w:val="28"/>
          <w:szCs w:val="28"/>
        </w:rPr>
        <w:t>ийской Федерации от 25.10.2021 №</w:t>
      </w:r>
      <w:r w:rsidRPr="00944895">
        <w:rPr>
          <w:rFonts w:ascii="Times New Roman" w:hAnsi="Times New Roman" w:cs="Times New Roman"/>
          <w:sz w:val="28"/>
          <w:szCs w:val="28"/>
        </w:rPr>
        <w:t xml:space="preserve"> 1818 </w:t>
      </w:r>
      <w:r w:rsidR="00D07BF6" w:rsidRPr="00944895">
        <w:rPr>
          <w:rFonts w:ascii="Times New Roman" w:hAnsi="Times New Roman" w:cs="Times New Roman"/>
          <w:sz w:val="28"/>
          <w:szCs w:val="28"/>
        </w:rPr>
        <w:t>«</w:t>
      </w:r>
      <w:r w:rsidRPr="00944895">
        <w:rPr>
          <w:rFonts w:ascii="Times New Roman" w:hAnsi="Times New Roman" w:cs="Times New Roman"/>
          <w:sz w:val="28"/>
          <w:szCs w:val="28"/>
        </w:rPr>
        <w: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r w:rsidR="00D07BF6" w:rsidRPr="00944895">
        <w:rPr>
          <w:rFonts w:ascii="Times New Roman" w:hAnsi="Times New Roman" w:cs="Times New Roman"/>
          <w:sz w:val="28"/>
          <w:szCs w:val="28"/>
        </w:rPr>
        <w:t>»</w:t>
      </w:r>
      <w:r w:rsidRPr="00944895">
        <w:rPr>
          <w:rFonts w:ascii="Times New Roman" w:hAnsi="Times New Roman" w:cs="Times New Roman"/>
          <w:sz w:val="28"/>
          <w:szCs w:val="28"/>
        </w:rPr>
        <w:t>.</w:t>
      </w:r>
    </w:p>
    <w:p w14:paraId="5317CB45" w14:textId="77777777" w:rsidR="00955347" w:rsidRPr="00944895" w:rsidRDefault="00955347" w:rsidP="001F3074">
      <w:pPr>
        <w:autoSpaceDE w:val="0"/>
        <w:autoSpaceDN w:val="0"/>
        <w:adjustRightInd w:val="0"/>
        <w:spacing w:line="360" w:lineRule="auto"/>
        <w:ind w:firstLine="540"/>
        <w:jc w:val="both"/>
        <w:rPr>
          <w:rFonts w:ascii="Times New Roman" w:hAnsi="Times New Roman" w:cs="Times New Roman"/>
          <w:sz w:val="28"/>
          <w:szCs w:val="28"/>
        </w:rPr>
      </w:pPr>
      <w:r w:rsidRPr="00944895">
        <w:rPr>
          <w:rFonts w:ascii="Times New Roman" w:eastAsiaTheme="minorHAnsi" w:hAnsi="Times New Roman" w:cs="Times New Roman"/>
          <w:sz w:val="28"/>
          <w:szCs w:val="28"/>
          <w:lang w:eastAsia="en-US"/>
        </w:rPr>
        <w:t>2.5.</w:t>
      </w:r>
      <w:r w:rsidR="007C5EE3">
        <w:rPr>
          <w:rFonts w:ascii="Times New Roman" w:eastAsiaTheme="minorHAnsi" w:hAnsi="Times New Roman" w:cs="Times New Roman"/>
          <w:sz w:val="28"/>
          <w:szCs w:val="28"/>
          <w:lang w:eastAsia="en-US"/>
        </w:rPr>
        <w:t>2</w:t>
      </w:r>
      <w:r w:rsidRPr="00944895">
        <w:rPr>
          <w:rFonts w:ascii="Times New Roman" w:eastAsiaTheme="minorHAnsi" w:hAnsi="Times New Roman" w:cs="Times New Roman"/>
          <w:sz w:val="28"/>
          <w:szCs w:val="28"/>
          <w:lang w:eastAsia="en-US"/>
        </w:rPr>
        <w:t xml:space="preserve">. Администрация </w:t>
      </w:r>
      <w:r w:rsidRPr="00944895">
        <w:rPr>
          <w:rFonts w:ascii="Times New Roman" w:hAnsi="Times New Roman" w:cs="Times New Roman"/>
          <w:sz w:val="28"/>
          <w:szCs w:val="28"/>
        </w:rPr>
        <w:t xml:space="preserve">(Управление) </w:t>
      </w:r>
      <w:r w:rsidRPr="00944895">
        <w:rPr>
          <w:rFonts w:ascii="Times New Roman" w:eastAsiaTheme="minorHAnsi" w:hAnsi="Times New Roman" w:cs="Times New Roman"/>
          <w:sz w:val="28"/>
          <w:szCs w:val="28"/>
          <w:lang w:eastAsia="en-US"/>
        </w:rPr>
        <w:t xml:space="preserve">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w:t>
      </w:r>
      <w:r w:rsidRPr="00944895">
        <w:rPr>
          <w:rFonts w:ascii="Times New Roman" w:eastAsiaTheme="minorHAnsi" w:hAnsi="Times New Roman" w:cs="Times New Roman"/>
          <w:sz w:val="28"/>
          <w:szCs w:val="28"/>
          <w:lang w:eastAsia="en-US"/>
        </w:rPr>
        <w:lastRenderedPageBreak/>
        <w:t>в пункте 4 части 1 статьи 7Федерального закона от 27.07.2010 №210-ФЗ «Об организации предоставления государственных и муниципальных услуг».</w:t>
      </w:r>
    </w:p>
    <w:p w14:paraId="52DDFA8B"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bookmarkStart w:id="8" w:name="P254"/>
      <w:bookmarkEnd w:id="8"/>
      <w:r w:rsidRPr="00944895">
        <w:rPr>
          <w:rFonts w:ascii="Times New Roman" w:hAnsi="Times New Roman" w:cs="Times New Roman"/>
          <w:sz w:val="28"/>
          <w:szCs w:val="28"/>
        </w:rPr>
        <w:t>2.</w:t>
      </w:r>
      <w:r w:rsidR="00955347" w:rsidRPr="00944895">
        <w:rPr>
          <w:rFonts w:ascii="Times New Roman" w:hAnsi="Times New Roman" w:cs="Times New Roman"/>
          <w:sz w:val="28"/>
          <w:szCs w:val="28"/>
        </w:rPr>
        <w:t>6</w:t>
      </w:r>
      <w:r w:rsidRPr="00944895">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p w14:paraId="28E19697"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xml:space="preserve">- отсутствие полного комплекта документов, необходимых для предоставления муниципальной услуги, </w:t>
      </w:r>
      <w:r w:rsidR="00BF458F">
        <w:rPr>
          <w:rFonts w:ascii="Times New Roman" w:hAnsi="Times New Roman" w:cs="Times New Roman"/>
          <w:sz w:val="28"/>
          <w:szCs w:val="28"/>
        </w:rPr>
        <w:t>в соответствии с пунктом 2.5 А</w:t>
      </w:r>
      <w:r w:rsidR="00955347" w:rsidRPr="00944895">
        <w:rPr>
          <w:rFonts w:ascii="Times New Roman" w:hAnsi="Times New Roman" w:cs="Times New Roman"/>
          <w:sz w:val="28"/>
          <w:szCs w:val="28"/>
        </w:rPr>
        <w:t xml:space="preserve">дминистративного регламента, </w:t>
      </w:r>
      <w:r w:rsidR="00955347" w:rsidRPr="00944895">
        <w:rPr>
          <w:rFonts w:ascii="Times New Roman" w:eastAsiaTheme="minorHAnsi" w:hAnsi="Times New Roman" w:cs="Times New Roman"/>
          <w:sz w:val="28"/>
          <w:szCs w:val="28"/>
          <w:lang w:eastAsia="en-US"/>
        </w:rPr>
        <w:t>обязанность по предоставлению которых возложена на заявителя</w:t>
      </w:r>
      <w:r w:rsidRPr="00944895">
        <w:rPr>
          <w:rFonts w:ascii="Times New Roman" w:hAnsi="Times New Roman" w:cs="Times New Roman"/>
          <w:sz w:val="28"/>
          <w:szCs w:val="28"/>
        </w:rPr>
        <w:t>;</w:t>
      </w:r>
    </w:p>
    <w:p w14:paraId="715AEE80"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xml:space="preserve">- оформление заявки и документов, необходимых для предоставления </w:t>
      </w:r>
      <w:r w:rsidR="00306FD7">
        <w:rPr>
          <w:rFonts w:ascii="Times New Roman" w:hAnsi="Times New Roman" w:cs="Times New Roman"/>
          <w:sz w:val="28"/>
          <w:szCs w:val="28"/>
        </w:rPr>
        <w:t xml:space="preserve">муниципальной </w:t>
      </w:r>
      <w:r w:rsidRPr="00944895">
        <w:rPr>
          <w:rFonts w:ascii="Times New Roman" w:hAnsi="Times New Roman" w:cs="Times New Roman"/>
          <w:sz w:val="28"/>
          <w:szCs w:val="28"/>
        </w:rPr>
        <w:t xml:space="preserve">услуги, с нарушением требований, установленных настоящим </w:t>
      </w:r>
      <w:r w:rsidR="00306FD7">
        <w:rPr>
          <w:rFonts w:ascii="Times New Roman" w:hAnsi="Times New Roman" w:cs="Times New Roman"/>
          <w:sz w:val="28"/>
          <w:szCs w:val="28"/>
        </w:rPr>
        <w:t>А</w:t>
      </w:r>
      <w:r w:rsidRPr="00944895">
        <w:rPr>
          <w:rFonts w:ascii="Times New Roman" w:hAnsi="Times New Roman" w:cs="Times New Roman"/>
          <w:sz w:val="28"/>
          <w:szCs w:val="28"/>
        </w:rPr>
        <w:t>дминистративным регламентом, в том числе: несоблюдение требований к форме представления документов, отсутствие сведений о заявителе, подписи заявителя, неразборчивость написанного от руки текста в заявке, несоответствие документов, приложенных к заявке, документам, указанным в заявке, наличие специально не оговоренных подчисток, приписок и исправлений</w:t>
      </w:r>
      <w:r w:rsidR="00D07BF6" w:rsidRPr="00944895">
        <w:rPr>
          <w:rFonts w:ascii="Times New Roman" w:hAnsi="Times New Roman" w:cs="Times New Roman"/>
          <w:sz w:val="28"/>
          <w:szCs w:val="28"/>
        </w:rPr>
        <w:t xml:space="preserve">, документы не подписаны электронной подписью в соответствии с требованиями Федерального закона </w:t>
      </w:r>
      <w:r w:rsidR="00FB4CCC">
        <w:rPr>
          <w:rFonts w:ascii="Times New Roman" w:hAnsi="Times New Roman" w:cs="Times New Roman"/>
          <w:sz w:val="28"/>
          <w:szCs w:val="28"/>
        </w:rPr>
        <w:t>от 06.04.2011 №</w:t>
      </w:r>
      <w:r w:rsidR="00FB4CCC" w:rsidRPr="00FB4CCC">
        <w:rPr>
          <w:rFonts w:ascii="Times New Roman" w:hAnsi="Times New Roman" w:cs="Times New Roman"/>
          <w:sz w:val="28"/>
          <w:szCs w:val="28"/>
        </w:rPr>
        <w:t xml:space="preserve"> 63-ФЗ </w:t>
      </w:r>
      <w:r w:rsidR="00D07BF6" w:rsidRPr="00944895">
        <w:rPr>
          <w:rFonts w:ascii="Times New Roman" w:hAnsi="Times New Roman" w:cs="Times New Roman"/>
          <w:sz w:val="28"/>
          <w:szCs w:val="28"/>
        </w:rPr>
        <w:t xml:space="preserve">«Об электронной подписи» и Федерального закона </w:t>
      </w:r>
      <w:r w:rsidR="00306FD7" w:rsidRPr="00944895">
        <w:rPr>
          <w:rFonts w:ascii="Times New Roman" w:eastAsiaTheme="minorHAnsi" w:hAnsi="Times New Roman" w:cs="Times New Roman"/>
          <w:sz w:val="28"/>
          <w:szCs w:val="28"/>
          <w:lang w:eastAsia="en-US"/>
        </w:rPr>
        <w:t xml:space="preserve">от 27.07.2010 №210-ФЗ </w:t>
      </w:r>
      <w:r w:rsidR="00D07BF6" w:rsidRPr="00944895">
        <w:rPr>
          <w:rFonts w:ascii="Times New Roman" w:hAnsi="Times New Roman" w:cs="Times New Roman"/>
          <w:sz w:val="28"/>
          <w:szCs w:val="28"/>
        </w:rPr>
        <w:t>«Об организации предоставления государственных и муниципальных услуг</w:t>
      </w:r>
      <w:r w:rsidR="00641034">
        <w:rPr>
          <w:rFonts w:ascii="Times New Roman" w:hAnsi="Times New Roman" w:cs="Times New Roman"/>
          <w:sz w:val="28"/>
          <w:szCs w:val="28"/>
        </w:rPr>
        <w:t>»</w:t>
      </w:r>
      <w:r w:rsidR="00D07BF6" w:rsidRPr="00944895">
        <w:rPr>
          <w:rFonts w:ascii="Times New Roman" w:hAnsi="Times New Roman" w:cs="Times New Roman"/>
          <w:sz w:val="28"/>
          <w:szCs w:val="28"/>
        </w:rPr>
        <w:t>)</w:t>
      </w:r>
      <w:r w:rsidRPr="00944895">
        <w:rPr>
          <w:rFonts w:ascii="Times New Roman" w:hAnsi="Times New Roman" w:cs="Times New Roman"/>
          <w:sz w:val="28"/>
          <w:szCs w:val="28"/>
        </w:rPr>
        <w:t>;</w:t>
      </w:r>
    </w:p>
    <w:p w14:paraId="487CA7ED"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xml:space="preserve">- обращение с заявкой лица, не соответствующего требованиям </w:t>
      </w:r>
      <w:hyperlink w:anchor="P73">
        <w:r w:rsidRPr="00944895">
          <w:rPr>
            <w:rFonts w:ascii="Times New Roman" w:hAnsi="Times New Roman" w:cs="Times New Roman"/>
            <w:sz w:val="28"/>
            <w:szCs w:val="28"/>
          </w:rPr>
          <w:t xml:space="preserve">пункта </w:t>
        </w:r>
        <w:r w:rsidR="008E32DF" w:rsidRPr="00944895">
          <w:rPr>
            <w:rFonts w:ascii="Times New Roman" w:hAnsi="Times New Roman" w:cs="Times New Roman"/>
            <w:sz w:val="28"/>
            <w:szCs w:val="28"/>
          </w:rPr>
          <w:t>1.2</w:t>
        </w:r>
        <w:r w:rsidR="00955347" w:rsidRPr="00944895">
          <w:rPr>
            <w:rFonts w:ascii="Times New Roman" w:hAnsi="Times New Roman" w:cs="Times New Roman"/>
            <w:sz w:val="28"/>
            <w:szCs w:val="28"/>
          </w:rPr>
          <w:t>.1</w:t>
        </w:r>
      </w:hyperlink>
      <w:r w:rsidR="005B7BDD">
        <w:rPr>
          <w:rFonts w:ascii="Times New Roman" w:hAnsi="Times New Roman" w:cs="Times New Roman"/>
          <w:sz w:val="28"/>
          <w:szCs w:val="28"/>
        </w:rPr>
        <w:t>А</w:t>
      </w:r>
      <w:r w:rsidRPr="00944895">
        <w:rPr>
          <w:rFonts w:ascii="Times New Roman" w:hAnsi="Times New Roman" w:cs="Times New Roman"/>
          <w:sz w:val="28"/>
          <w:szCs w:val="28"/>
        </w:rPr>
        <w:t>дминистративного регламента;</w:t>
      </w:r>
    </w:p>
    <w:p w14:paraId="7142F9A6"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xml:space="preserve">- нарушение срока подачи заявки для включения мероприятия в Календарный план следующего года, установленного </w:t>
      </w:r>
      <w:r w:rsidR="00493E1D">
        <w:rPr>
          <w:rFonts w:ascii="Times New Roman" w:hAnsi="Times New Roman" w:cs="Times New Roman"/>
          <w:sz w:val="28"/>
          <w:szCs w:val="28"/>
        </w:rPr>
        <w:t>под</w:t>
      </w:r>
      <w:hyperlink w:anchor="P126">
        <w:r w:rsidRPr="00944895">
          <w:rPr>
            <w:rFonts w:ascii="Times New Roman" w:hAnsi="Times New Roman" w:cs="Times New Roman"/>
            <w:sz w:val="28"/>
            <w:szCs w:val="28"/>
          </w:rPr>
          <w:t xml:space="preserve">пунктом </w:t>
        </w:r>
        <w:r w:rsidR="00955347" w:rsidRPr="00944895">
          <w:rPr>
            <w:rFonts w:ascii="Times New Roman" w:hAnsi="Times New Roman" w:cs="Times New Roman"/>
            <w:sz w:val="28"/>
            <w:szCs w:val="28"/>
          </w:rPr>
          <w:t xml:space="preserve">2.4.1 </w:t>
        </w:r>
      </w:hyperlink>
      <w:r w:rsidR="00493E1D" w:rsidRPr="00493E1D">
        <w:rPr>
          <w:rFonts w:ascii="Times New Roman" w:hAnsi="Times New Roman" w:cs="Times New Roman"/>
          <w:sz w:val="28"/>
          <w:szCs w:val="28"/>
        </w:rPr>
        <w:t>пункта 2.4</w:t>
      </w:r>
      <w:r w:rsidR="00493E1D">
        <w:t xml:space="preserve"> </w:t>
      </w:r>
      <w:r w:rsidR="005B7BDD">
        <w:rPr>
          <w:rFonts w:ascii="Times New Roman" w:hAnsi="Times New Roman" w:cs="Times New Roman"/>
          <w:sz w:val="28"/>
          <w:szCs w:val="28"/>
        </w:rPr>
        <w:t>А</w:t>
      </w:r>
      <w:r w:rsidRPr="00944895">
        <w:rPr>
          <w:rFonts w:ascii="Times New Roman" w:hAnsi="Times New Roman" w:cs="Times New Roman"/>
          <w:sz w:val="28"/>
          <w:szCs w:val="28"/>
        </w:rPr>
        <w:t>дминистративного регламента.</w:t>
      </w:r>
    </w:p>
    <w:p w14:paraId="31704B3E" w14:textId="77777777" w:rsidR="00EC2FC6" w:rsidRPr="00944895" w:rsidRDefault="00936BEB" w:rsidP="001F3074">
      <w:pPr>
        <w:pStyle w:val="ConsPlusNormal"/>
        <w:spacing w:line="360" w:lineRule="auto"/>
        <w:ind w:firstLine="540"/>
        <w:jc w:val="both"/>
        <w:rPr>
          <w:rFonts w:ascii="Times New Roman" w:hAnsi="Times New Roman" w:cs="Times New Roman"/>
          <w:sz w:val="28"/>
          <w:szCs w:val="28"/>
        </w:rPr>
      </w:pPr>
      <w:bookmarkStart w:id="9" w:name="P260"/>
      <w:bookmarkEnd w:id="9"/>
      <w:r w:rsidRPr="00944895">
        <w:rPr>
          <w:rFonts w:ascii="Times New Roman" w:hAnsi="Times New Roman" w:cs="Times New Roman"/>
          <w:sz w:val="28"/>
          <w:szCs w:val="28"/>
        </w:rPr>
        <w:t>2.7</w:t>
      </w:r>
      <w:r w:rsidR="00EC2FC6" w:rsidRPr="00944895">
        <w:rPr>
          <w:rFonts w:ascii="Times New Roman" w:hAnsi="Times New Roman" w:cs="Times New Roman"/>
          <w:sz w:val="28"/>
          <w:szCs w:val="28"/>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3C035FC4" w14:textId="77777777" w:rsidR="001760A4" w:rsidRPr="00944895" w:rsidRDefault="00936BEB"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2.7</w:t>
      </w:r>
      <w:r w:rsidR="001760A4" w:rsidRPr="00944895">
        <w:rPr>
          <w:rFonts w:ascii="Times New Roman" w:hAnsi="Times New Roman" w:cs="Times New Roman"/>
          <w:sz w:val="28"/>
          <w:szCs w:val="28"/>
        </w:rPr>
        <w:t>.1. Основания для приостановления предоставления муниципальной услуги отсутствуют.</w:t>
      </w:r>
    </w:p>
    <w:p w14:paraId="687DBEAA" w14:textId="77777777" w:rsidR="00EC2FC6" w:rsidRPr="00944895" w:rsidRDefault="00936BEB"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2.7</w:t>
      </w:r>
      <w:r w:rsidR="001760A4" w:rsidRPr="00944895">
        <w:rPr>
          <w:rFonts w:ascii="Times New Roman" w:hAnsi="Times New Roman" w:cs="Times New Roman"/>
          <w:sz w:val="28"/>
          <w:szCs w:val="28"/>
        </w:rPr>
        <w:t>.2</w:t>
      </w:r>
      <w:r w:rsidR="00EC2FC6" w:rsidRPr="00944895">
        <w:rPr>
          <w:rFonts w:ascii="Times New Roman" w:hAnsi="Times New Roman" w:cs="Times New Roman"/>
          <w:sz w:val="28"/>
          <w:szCs w:val="28"/>
        </w:rPr>
        <w:t xml:space="preserve">. Основаниями для отказа в предоставлении муниципальной услуги </w:t>
      </w:r>
      <w:r w:rsidR="00EC2FC6" w:rsidRPr="00944895">
        <w:rPr>
          <w:rFonts w:ascii="Times New Roman" w:hAnsi="Times New Roman" w:cs="Times New Roman"/>
          <w:sz w:val="28"/>
          <w:szCs w:val="28"/>
        </w:rPr>
        <w:lastRenderedPageBreak/>
        <w:t>являются:</w:t>
      </w:r>
    </w:p>
    <w:p w14:paraId="3B085F24"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а) наличие в заявке и предъявленных документах недостоверной и искаженной информации;</w:t>
      </w:r>
    </w:p>
    <w:p w14:paraId="4B36CAAF" w14:textId="77777777" w:rsidR="00EC2FC6" w:rsidRPr="00944895" w:rsidRDefault="00955347"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xml:space="preserve">б) </w:t>
      </w:r>
      <w:r w:rsidR="00EC2FC6" w:rsidRPr="00944895">
        <w:rPr>
          <w:rFonts w:ascii="Times New Roman" w:hAnsi="Times New Roman" w:cs="Times New Roman"/>
          <w:sz w:val="28"/>
          <w:szCs w:val="28"/>
        </w:rPr>
        <w:t>несоответствие мероприятия, предлагаемого для включения в Календарный план, следующим требованиям:</w:t>
      </w:r>
    </w:p>
    <w:p w14:paraId="100A76EA"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быть традиционным в основных своих направлениях, т.е. в Календарный план включаются мероприятия, проводящиеся более 2 лет на территории городского округа Тольятти, имеющие сложившуюся систему организации с ежегодной периодичностью;</w:t>
      </w:r>
    </w:p>
    <w:p w14:paraId="7C80B297"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включать соревнования по видам спорта для каждой возрастной группы участников, способствующих росту спортивного мастерства;</w:t>
      </w:r>
    </w:p>
    <w:p w14:paraId="705044E9"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исключать возможность проведения в одни сроки нескольких мероприятий по одному виду спорта для одной возрастной группы, полу и спортивной квалификации участников;</w:t>
      </w:r>
    </w:p>
    <w:p w14:paraId="52709ACD"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учитывать климатические сезонные условия, каникулярный период у учащихся общеобразовательных учреждений, средних специальных заведений и студентов высших учебных заведений;</w:t>
      </w:r>
    </w:p>
    <w:p w14:paraId="44EF8390"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включать мероприятия по видам спорта, признанным в установленном порядке Министерством спорта Российской Федерации и входящим во Всероссийский реестр видов спорта (далее - ВРВС);</w:t>
      </w:r>
    </w:p>
    <w:p w14:paraId="33970407" w14:textId="77777777" w:rsidR="00EC2FC6" w:rsidRPr="00944895" w:rsidRDefault="001760A4"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xml:space="preserve">в) </w:t>
      </w:r>
      <w:r w:rsidR="00EC2FC6" w:rsidRPr="00944895">
        <w:rPr>
          <w:rFonts w:ascii="Times New Roman" w:hAnsi="Times New Roman" w:cs="Times New Roman"/>
          <w:sz w:val="28"/>
          <w:szCs w:val="28"/>
        </w:rPr>
        <w:t>несоответствие мероприятия, предлагаемого для включения в Календарный план, следующим критериям:</w:t>
      </w:r>
    </w:p>
    <w:p w14:paraId="43825CC8"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цели мероприятия способствуют развитию и популяризации физической культуры и спорта в городском округе Тольятти и решают задачи в данном виде спорта;</w:t>
      </w:r>
    </w:p>
    <w:p w14:paraId="7B2E2F22"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наличие в городском округе Тольятти юридического лица, индивидуального предпринимателя, осуществляющих деятельность по развитию данного вида спорта;</w:t>
      </w:r>
    </w:p>
    <w:p w14:paraId="35D31A52"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наличие специалистов, судей необходимой квалификации для организации и проведения данного мероприятия;</w:t>
      </w:r>
    </w:p>
    <w:p w14:paraId="7EA59613"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lastRenderedPageBreak/>
        <w:t>- наличие материально-технической базы, объектов спорта и мест для организации и проведения данного мероприятия;</w:t>
      </w:r>
    </w:p>
    <w:p w14:paraId="317B5263"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соответствие представленной программы мероприятия</w:t>
      </w:r>
      <w:r w:rsidR="00463246">
        <w:rPr>
          <w:rFonts w:ascii="Times New Roman" w:hAnsi="Times New Roman" w:cs="Times New Roman"/>
          <w:sz w:val="28"/>
          <w:szCs w:val="28"/>
        </w:rPr>
        <w:t xml:space="preserve"> </w:t>
      </w:r>
      <w:r w:rsidRPr="00944895">
        <w:rPr>
          <w:rFonts w:ascii="Times New Roman" w:hAnsi="Times New Roman" w:cs="Times New Roman"/>
          <w:sz w:val="28"/>
          <w:szCs w:val="28"/>
        </w:rPr>
        <w:t>(-</w:t>
      </w:r>
      <w:proofErr w:type="spellStart"/>
      <w:r w:rsidRPr="00944895">
        <w:rPr>
          <w:rFonts w:ascii="Times New Roman" w:hAnsi="Times New Roman" w:cs="Times New Roman"/>
          <w:sz w:val="28"/>
          <w:szCs w:val="28"/>
        </w:rPr>
        <w:t>ий</w:t>
      </w:r>
      <w:proofErr w:type="spellEnd"/>
      <w:r w:rsidRPr="00944895">
        <w:rPr>
          <w:rFonts w:ascii="Times New Roman" w:hAnsi="Times New Roman" w:cs="Times New Roman"/>
          <w:sz w:val="28"/>
          <w:szCs w:val="28"/>
        </w:rPr>
        <w:t>) соответствующим правилам соревнований в данном виде спорта;</w:t>
      </w:r>
    </w:p>
    <w:p w14:paraId="631460A0"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социальная значимость мероприятия: привлечение к участию детей из неполных и малообеспеченных семей, детей из многодетных семей, детей-сирот, инвалидов и лиц с ограниченными возможностями здоровья, старшей возрастной категории и пенсионеров.</w:t>
      </w:r>
    </w:p>
    <w:p w14:paraId="1FCBD0F7" w14:textId="77777777" w:rsidR="00EC2FC6" w:rsidRPr="00944895" w:rsidRDefault="00936BEB" w:rsidP="00BF458F">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2.8</w:t>
      </w:r>
      <w:r w:rsidR="00EC2FC6" w:rsidRPr="00944895">
        <w:rPr>
          <w:rFonts w:ascii="Times New Roman" w:hAnsi="Times New Roman" w:cs="Times New Roman"/>
          <w:sz w:val="28"/>
          <w:szCs w:val="28"/>
        </w:rPr>
        <w:t xml:space="preserve">. </w:t>
      </w:r>
      <w:r w:rsidR="00BF458F">
        <w:rPr>
          <w:rFonts w:ascii="Times New Roman" w:hAnsi="Times New Roman" w:cs="Times New Roman"/>
          <w:sz w:val="28"/>
          <w:szCs w:val="28"/>
        </w:rPr>
        <w:t>Р</w:t>
      </w:r>
      <w:r w:rsidR="00BF458F" w:rsidRPr="00BF458F">
        <w:rPr>
          <w:rFonts w:ascii="Times New Roman" w:hAnsi="Times New Roman" w:cs="Times New Roman"/>
          <w:sz w:val="28"/>
          <w:szCs w:val="28"/>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Самарской области, муниципальными правовыми актами городского округа Тольятти</w:t>
      </w:r>
      <w:r w:rsidR="00BF458F">
        <w:rPr>
          <w:rFonts w:ascii="Times New Roman" w:hAnsi="Times New Roman" w:cs="Times New Roman"/>
          <w:sz w:val="28"/>
          <w:szCs w:val="28"/>
        </w:rPr>
        <w:t>.</w:t>
      </w:r>
    </w:p>
    <w:p w14:paraId="691C4A5A" w14:textId="77777777" w:rsidR="00EC2FC6" w:rsidRPr="00944895" w:rsidRDefault="00936BEB"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2.8</w:t>
      </w:r>
      <w:r w:rsidR="00EC2FC6" w:rsidRPr="00944895">
        <w:rPr>
          <w:rFonts w:ascii="Times New Roman" w:hAnsi="Times New Roman" w:cs="Times New Roman"/>
          <w:sz w:val="28"/>
          <w:szCs w:val="28"/>
        </w:rPr>
        <w:t>.1. Оказание муниципальной услуги осуществляется бесплатно.</w:t>
      </w:r>
    </w:p>
    <w:p w14:paraId="7D5D487E" w14:textId="77777777" w:rsidR="00EC2FC6" w:rsidRPr="00944895" w:rsidRDefault="00936BEB"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2.9</w:t>
      </w:r>
      <w:r w:rsidR="00EC2FC6" w:rsidRPr="00944895">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00316D1E" w:rsidRPr="00944895">
        <w:rPr>
          <w:rFonts w:ascii="Times New Roman" w:hAnsi="Times New Roman" w:cs="Times New Roman"/>
          <w:sz w:val="28"/>
          <w:szCs w:val="28"/>
        </w:rPr>
        <w:t xml:space="preserve"> в случае обращения заявителя непосредственно в орган, предоставляющий муниципальную услугу, или </w:t>
      </w:r>
      <w:r w:rsidR="00FB3411">
        <w:rPr>
          <w:rFonts w:ascii="Times New Roman" w:hAnsi="Times New Roman" w:cs="Times New Roman"/>
          <w:sz w:val="28"/>
          <w:szCs w:val="28"/>
        </w:rPr>
        <w:t>МАУ «</w:t>
      </w:r>
      <w:r w:rsidR="00FB3411" w:rsidRPr="00944895">
        <w:rPr>
          <w:rFonts w:ascii="Times New Roman" w:hAnsi="Times New Roman" w:cs="Times New Roman"/>
          <w:sz w:val="28"/>
          <w:szCs w:val="28"/>
        </w:rPr>
        <w:t>МФЦ</w:t>
      </w:r>
      <w:r w:rsidR="00FB3411">
        <w:rPr>
          <w:rFonts w:ascii="Times New Roman" w:hAnsi="Times New Roman" w:cs="Times New Roman"/>
          <w:sz w:val="28"/>
          <w:szCs w:val="28"/>
        </w:rPr>
        <w:t>»</w:t>
      </w:r>
      <w:r w:rsidR="00EC2FC6" w:rsidRPr="00944895">
        <w:rPr>
          <w:rFonts w:ascii="Times New Roman" w:hAnsi="Times New Roman" w:cs="Times New Roman"/>
          <w:sz w:val="28"/>
          <w:szCs w:val="28"/>
        </w:rPr>
        <w:t>:</w:t>
      </w:r>
    </w:p>
    <w:p w14:paraId="7EB2F5E4" w14:textId="77777777" w:rsidR="00EC2FC6" w:rsidRPr="00944895" w:rsidRDefault="00936BEB"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2.9</w:t>
      </w:r>
      <w:r w:rsidR="00EC2FC6" w:rsidRPr="00944895">
        <w:rPr>
          <w:rFonts w:ascii="Times New Roman" w:hAnsi="Times New Roman" w:cs="Times New Roman"/>
          <w:sz w:val="28"/>
          <w:szCs w:val="28"/>
        </w:rPr>
        <w:t xml:space="preserve">.1. Максимальный срок ожидания в очереди заявителя при подаче заявки о предоставлении муниципальной услуги </w:t>
      </w:r>
      <w:r w:rsidR="00316D1E" w:rsidRPr="00944895">
        <w:rPr>
          <w:rFonts w:ascii="Times New Roman" w:hAnsi="Times New Roman" w:cs="Times New Roman"/>
          <w:sz w:val="28"/>
          <w:szCs w:val="28"/>
        </w:rPr>
        <w:t xml:space="preserve">в случае обращения заявителя непосредственно в орган, предоставляющий муниципальную услугу, или </w:t>
      </w:r>
      <w:r w:rsidR="00FB3411">
        <w:rPr>
          <w:rFonts w:ascii="Times New Roman" w:hAnsi="Times New Roman" w:cs="Times New Roman"/>
          <w:sz w:val="28"/>
          <w:szCs w:val="28"/>
        </w:rPr>
        <w:t>в МАУ «</w:t>
      </w:r>
      <w:r w:rsidR="00FB3411" w:rsidRPr="00944895">
        <w:rPr>
          <w:rFonts w:ascii="Times New Roman" w:hAnsi="Times New Roman" w:cs="Times New Roman"/>
          <w:sz w:val="28"/>
          <w:szCs w:val="28"/>
        </w:rPr>
        <w:t>МФЦ</w:t>
      </w:r>
      <w:r w:rsidR="00FB3411">
        <w:rPr>
          <w:rFonts w:ascii="Times New Roman" w:hAnsi="Times New Roman" w:cs="Times New Roman"/>
          <w:sz w:val="28"/>
          <w:szCs w:val="28"/>
        </w:rPr>
        <w:t>»</w:t>
      </w:r>
      <w:r w:rsidR="00316D1E" w:rsidRPr="00944895">
        <w:rPr>
          <w:rFonts w:ascii="Times New Roman" w:hAnsi="Times New Roman" w:cs="Times New Roman"/>
          <w:sz w:val="28"/>
          <w:szCs w:val="28"/>
        </w:rPr>
        <w:t xml:space="preserve">, </w:t>
      </w:r>
      <w:r w:rsidR="00EC2FC6" w:rsidRPr="00944895">
        <w:rPr>
          <w:rFonts w:ascii="Times New Roman" w:hAnsi="Times New Roman" w:cs="Times New Roman"/>
          <w:sz w:val="28"/>
          <w:szCs w:val="28"/>
        </w:rPr>
        <w:t>составляет не более 15 минут;</w:t>
      </w:r>
    </w:p>
    <w:p w14:paraId="3290303A" w14:textId="77777777" w:rsidR="00EC2FC6" w:rsidRPr="00944895" w:rsidRDefault="00936BEB"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2.9</w:t>
      </w:r>
      <w:r w:rsidR="00EC2FC6" w:rsidRPr="00944895">
        <w:rPr>
          <w:rFonts w:ascii="Times New Roman" w:hAnsi="Times New Roman" w:cs="Times New Roman"/>
          <w:sz w:val="28"/>
          <w:szCs w:val="28"/>
        </w:rPr>
        <w:t xml:space="preserve">.2. Максимальный срок ожидания в очереди заявителя при получении результата предоставления муниципальной услуги </w:t>
      </w:r>
      <w:r w:rsidR="00316D1E" w:rsidRPr="00944895">
        <w:rPr>
          <w:rFonts w:ascii="Times New Roman" w:hAnsi="Times New Roman" w:cs="Times New Roman"/>
          <w:sz w:val="28"/>
          <w:szCs w:val="28"/>
        </w:rPr>
        <w:t xml:space="preserve">в случае обращения заявителя непосредственно в орган, предоставляющий муниципальную услугу, или </w:t>
      </w:r>
      <w:r w:rsidR="00641034">
        <w:rPr>
          <w:rFonts w:ascii="Times New Roman" w:hAnsi="Times New Roman" w:cs="Times New Roman"/>
          <w:sz w:val="28"/>
          <w:szCs w:val="28"/>
        </w:rPr>
        <w:t xml:space="preserve">в </w:t>
      </w:r>
      <w:r w:rsidR="0038356E">
        <w:rPr>
          <w:rFonts w:ascii="Times New Roman" w:hAnsi="Times New Roman" w:cs="Times New Roman"/>
          <w:sz w:val="28"/>
          <w:szCs w:val="28"/>
        </w:rPr>
        <w:t>МАУ «</w:t>
      </w:r>
      <w:r w:rsidR="0038356E" w:rsidRPr="00944895">
        <w:rPr>
          <w:rFonts w:ascii="Times New Roman" w:hAnsi="Times New Roman" w:cs="Times New Roman"/>
          <w:sz w:val="28"/>
          <w:szCs w:val="28"/>
        </w:rPr>
        <w:t>МФЦ</w:t>
      </w:r>
      <w:r w:rsidR="0038356E">
        <w:rPr>
          <w:rFonts w:ascii="Times New Roman" w:hAnsi="Times New Roman" w:cs="Times New Roman"/>
          <w:sz w:val="28"/>
          <w:szCs w:val="28"/>
        </w:rPr>
        <w:t>»</w:t>
      </w:r>
      <w:r w:rsidR="00316D1E" w:rsidRPr="00944895">
        <w:rPr>
          <w:rFonts w:ascii="Times New Roman" w:hAnsi="Times New Roman" w:cs="Times New Roman"/>
          <w:sz w:val="28"/>
          <w:szCs w:val="28"/>
        </w:rPr>
        <w:t xml:space="preserve">, </w:t>
      </w:r>
      <w:r w:rsidR="00EC2FC6" w:rsidRPr="00944895">
        <w:rPr>
          <w:rFonts w:ascii="Times New Roman" w:hAnsi="Times New Roman" w:cs="Times New Roman"/>
          <w:sz w:val="28"/>
          <w:szCs w:val="28"/>
        </w:rPr>
        <w:t>составляет не более 15 минут.</w:t>
      </w:r>
    </w:p>
    <w:p w14:paraId="6096F969" w14:textId="77777777" w:rsidR="00EC2FC6" w:rsidRPr="00944895" w:rsidRDefault="00936BEB"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2.10</w:t>
      </w:r>
      <w:r w:rsidR="00EC2FC6" w:rsidRPr="00944895">
        <w:rPr>
          <w:rFonts w:ascii="Times New Roman" w:hAnsi="Times New Roman" w:cs="Times New Roman"/>
          <w:sz w:val="28"/>
          <w:szCs w:val="28"/>
        </w:rPr>
        <w:t>. Срок регистрации запроса заявителя о предоставлении муниципальной услуги в день приема документов не превышает 30 минут.</w:t>
      </w:r>
    </w:p>
    <w:p w14:paraId="1AEB10E8" w14:textId="77777777" w:rsidR="00936BEB" w:rsidRPr="00944895" w:rsidRDefault="00936BEB" w:rsidP="00BF458F">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lastRenderedPageBreak/>
        <w:t xml:space="preserve">2.11. </w:t>
      </w:r>
      <w:r w:rsidR="00BF458F">
        <w:rPr>
          <w:rFonts w:ascii="Times New Roman" w:hAnsi="Times New Roman" w:cs="Times New Roman"/>
          <w:sz w:val="28"/>
          <w:szCs w:val="28"/>
        </w:rPr>
        <w:t>Т</w:t>
      </w:r>
      <w:r w:rsidR="00BF458F" w:rsidRPr="00BF458F">
        <w:rPr>
          <w:rFonts w:ascii="Times New Roman" w:hAnsi="Times New Roman" w:cs="Times New Roman"/>
          <w:sz w:val="28"/>
          <w:szCs w:val="28"/>
        </w:rPr>
        <w:t>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BF458F">
        <w:rPr>
          <w:rFonts w:ascii="Times New Roman" w:hAnsi="Times New Roman" w:cs="Times New Roman"/>
          <w:sz w:val="28"/>
          <w:szCs w:val="28"/>
        </w:rPr>
        <w:t>.</w:t>
      </w:r>
    </w:p>
    <w:p w14:paraId="46F44D00" w14:textId="77777777" w:rsidR="00936BEB" w:rsidRPr="00944895" w:rsidRDefault="00D0290C"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2.11</w:t>
      </w:r>
      <w:r w:rsidR="00936BEB" w:rsidRPr="00944895">
        <w:rPr>
          <w:rFonts w:ascii="Times New Roman" w:hAnsi="Times New Roman" w:cs="Times New Roman"/>
          <w:sz w:val="28"/>
          <w:szCs w:val="28"/>
        </w:rPr>
        <w:t xml:space="preserve">.1. Муниципальная услуга предоставляется в помещениях зданий, расположенных по адресам, указанным в </w:t>
      </w:r>
      <w:r w:rsidR="00493E1D">
        <w:rPr>
          <w:rFonts w:ascii="Times New Roman" w:hAnsi="Times New Roman" w:cs="Times New Roman"/>
          <w:sz w:val="28"/>
          <w:szCs w:val="28"/>
        </w:rPr>
        <w:t>под</w:t>
      </w:r>
      <w:r w:rsidR="00CC73F9" w:rsidRPr="00CC73F9">
        <w:rPr>
          <w:rFonts w:ascii="Times New Roman" w:hAnsi="Times New Roman" w:cs="Times New Roman"/>
          <w:sz w:val="28"/>
          <w:szCs w:val="28"/>
        </w:rPr>
        <w:t>пунктах 2.2.2, 2.2.3</w:t>
      </w:r>
      <w:r w:rsidR="00A414EB">
        <w:rPr>
          <w:rFonts w:ascii="Times New Roman" w:hAnsi="Times New Roman" w:cs="Times New Roman"/>
          <w:sz w:val="28"/>
          <w:szCs w:val="28"/>
        </w:rPr>
        <w:t xml:space="preserve"> пункта 2.2</w:t>
      </w:r>
      <w:r w:rsidR="00493E1D">
        <w:rPr>
          <w:rFonts w:ascii="Times New Roman" w:hAnsi="Times New Roman" w:cs="Times New Roman"/>
          <w:sz w:val="28"/>
          <w:szCs w:val="28"/>
        </w:rPr>
        <w:t xml:space="preserve"> </w:t>
      </w:r>
      <w:r w:rsidR="00BF458F">
        <w:rPr>
          <w:rFonts w:ascii="Times New Roman" w:hAnsi="Times New Roman" w:cs="Times New Roman"/>
          <w:sz w:val="28"/>
          <w:szCs w:val="28"/>
        </w:rPr>
        <w:t>А</w:t>
      </w:r>
      <w:r w:rsidR="00936BEB" w:rsidRPr="00944895">
        <w:rPr>
          <w:rFonts w:ascii="Times New Roman" w:hAnsi="Times New Roman" w:cs="Times New Roman"/>
          <w:sz w:val="28"/>
          <w:szCs w:val="28"/>
        </w:rPr>
        <w:t>дминистративного регламента.</w:t>
      </w:r>
    </w:p>
    <w:p w14:paraId="253AE619" w14:textId="77777777" w:rsidR="00936BEB" w:rsidRPr="00944895" w:rsidRDefault="00D0290C"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2.11</w:t>
      </w:r>
      <w:r w:rsidR="00936BEB" w:rsidRPr="00944895">
        <w:rPr>
          <w:rFonts w:ascii="Times New Roman" w:hAnsi="Times New Roman" w:cs="Times New Roman"/>
          <w:sz w:val="28"/>
          <w:szCs w:val="28"/>
        </w:rPr>
        <w:t>.2.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w:t>
      </w:r>
      <w:r w:rsidR="00BF458F">
        <w:rPr>
          <w:rFonts w:ascii="Times New Roman" w:hAnsi="Times New Roman" w:cs="Times New Roman"/>
          <w:sz w:val="28"/>
          <w:szCs w:val="28"/>
        </w:rPr>
        <w:t>ийской Федерации от 02.12.2020 №</w:t>
      </w:r>
      <w:r w:rsidR="00936BEB" w:rsidRPr="00944895">
        <w:rPr>
          <w:rFonts w:ascii="Times New Roman" w:hAnsi="Times New Roman" w:cs="Times New Roman"/>
          <w:sz w:val="28"/>
          <w:szCs w:val="28"/>
        </w:rPr>
        <w:t xml:space="preserve"> 40 </w:t>
      </w:r>
      <w:r w:rsidR="00316D1E" w:rsidRPr="00944895">
        <w:rPr>
          <w:rFonts w:ascii="Times New Roman" w:hAnsi="Times New Roman" w:cs="Times New Roman"/>
          <w:sz w:val="28"/>
          <w:szCs w:val="28"/>
        </w:rPr>
        <w:t>«</w:t>
      </w:r>
      <w:r w:rsidR="00936BEB" w:rsidRPr="00944895">
        <w:rPr>
          <w:rFonts w:ascii="Times New Roman" w:hAnsi="Times New Roman" w:cs="Times New Roman"/>
          <w:sz w:val="28"/>
          <w:szCs w:val="28"/>
        </w:rPr>
        <w:t xml:space="preserve">Об утверждении санитарных правил СП 2.2.3670-20 </w:t>
      </w:r>
      <w:r w:rsidR="00316D1E" w:rsidRPr="00944895">
        <w:rPr>
          <w:rFonts w:ascii="Times New Roman" w:hAnsi="Times New Roman" w:cs="Times New Roman"/>
          <w:sz w:val="28"/>
          <w:szCs w:val="28"/>
        </w:rPr>
        <w:t>«</w:t>
      </w:r>
      <w:r w:rsidR="00936BEB" w:rsidRPr="00944895">
        <w:rPr>
          <w:rFonts w:ascii="Times New Roman" w:hAnsi="Times New Roman" w:cs="Times New Roman"/>
          <w:sz w:val="28"/>
          <w:szCs w:val="28"/>
        </w:rPr>
        <w:t>Санитарно-эпидемиологические требования к условиям труда</w:t>
      </w:r>
      <w:r w:rsidR="00316D1E" w:rsidRPr="00944895">
        <w:rPr>
          <w:rFonts w:ascii="Times New Roman" w:hAnsi="Times New Roman" w:cs="Times New Roman"/>
          <w:sz w:val="28"/>
          <w:szCs w:val="28"/>
        </w:rPr>
        <w:t>»</w:t>
      </w:r>
      <w:r w:rsidR="00936BEB" w:rsidRPr="00944895">
        <w:rPr>
          <w:rFonts w:ascii="Times New Roman" w:hAnsi="Times New Roman" w:cs="Times New Roman"/>
          <w:sz w:val="28"/>
          <w:szCs w:val="28"/>
        </w:rPr>
        <w:t xml:space="preserve">,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w:t>
      </w:r>
      <w:r w:rsidR="00316D1E" w:rsidRPr="00944895">
        <w:rPr>
          <w:rFonts w:ascii="Times New Roman" w:hAnsi="Times New Roman" w:cs="Times New Roman"/>
          <w:sz w:val="28"/>
          <w:szCs w:val="28"/>
        </w:rPr>
        <w:t>№</w:t>
      </w:r>
      <w:r w:rsidR="00936BEB" w:rsidRPr="00944895">
        <w:rPr>
          <w:rFonts w:ascii="Times New Roman" w:hAnsi="Times New Roman" w:cs="Times New Roman"/>
          <w:sz w:val="28"/>
          <w:szCs w:val="28"/>
        </w:rPr>
        <w:t xml:space="preserve"> 1376.</w:t>
      </w:r>
    </w:p>
    <w:p w14:paraId="5F9A128A" w14:textId="77777777" w:rsidR="00936BEB" w:rsidRPr="00944895" w:rsidRDefault="00D0290C"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2.11</w:t>
      </w:r>
      <w:r w:rsidR="00936BEB" w:rsidRPr="00944895">
        <w:rPr>
          <w:rFonts w:ascii="Times New Roman" w:hAnsi="Times New Roman" w:cs="Times New Roman"/>
          <w:sz w:val="28"/>
          <w:szCs w:val="28"/>
        </w:rPr>
        <w:t>.3.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14:paraId="34C62095" w14:textId="77777777" w:rsidR="007C5EE3" w:rsidRDefault="00D0290C" w:rsidP="007C5EE3">
      <w:pPr>
        <w:pStyle w:val="ConsPlusNormal"/>
        <w:spacing w:line="360" w:lineRule="auto"/>
        <w:ind w:firstLine="567"/>
        <w:jc w:val="both"/>
        <w:rPr>
          <w:rFonts w:ascii="Times New Roman" w:hAnsi="Times New Roman" w:cs="Times New Roman"/>
          <w:sz w:val="28"/>
          <w:szCs w:val="28"/>
        </w:rPr>
      </w:pPr>
      <w:r w:rsidRPr="00944895">
        <w:rPr>
          <w:rFonts w:ascii="Times New Roman" w:hAnsi="Times New Roman" w:cs="Times New Roman"/>
          <w:sz w:val="28"/>
          <w:szCs w:val="28"/>
        </w:rPr>
        <w:t>2.11</w:t>
      </w:r>
      <w:r w:rsidR="00936BEB" w:rsidRPr="00944895">
        <w:rPr>
          <w:rFonts w:ascii="Times New Roman" w:hAnsi="Times New Roman" w:cs="Times New Roman"/>
          <w:sz w:val="28"/>
          <w:szCs w:val="28"/>
        </w:rPr>
        <w:t xml:space="preserve">.4. </w:t>
      </w:r>
      <w:r w:rsidR="009515E1" w:rsidRPr="009515E1">
        <w:rPr>
          <w:rFonts w:ascii="Times New Roman" w:hAnsi="Times New Roman" w:cs="Times New Roman"/>
          <w:sz w:val="28"/>
          <w:szCs w:val="28"/>
        </w:rPr>
        <w:t xml:space="preserve">На </w:t>
      </w:r>
      <w:r w:rsidR="00493E1D">
        <w:rPr>
          <w:rFonts w:ascii="Times New Roman" w:hAnsi="Times New Roman" w:cs="Times New Roman"/>
          <w:sz w:val="28"/>
          <w:szCs w:val="28"/>
        </w:rPr>
        <w:t>территории, прилег</w:t>
      </w:r>
      <w:r w:rsidR="007C5EE3">
        <w:rPr>
          <w:rFonts w:ascii="Times New Roman" w:hAnsi="Times New Roman" w:cs="Times New Roman"/>
          <w:sz w:val="28"/>
          <w:szCs w:val="28"/>
        </w:rPr>
        <w:t xml:space="preserve">ающей к месту предоставления муниципальной услуги, оборудуются места для парковки автотранспортных средств. </w:t>
      </w:r>
    </w:p>
    <w:p w14:paraId="2FDCD5E9" w14:textId="77777777" w:rsidR="009515E1" w:rsidRPr="009515E1" w:rsidRDefault="007C5EE3" w:rsidP="009515E1">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стоянке должно быть не менее двух </w:t>
      </w:r>
      <w:proofErr w:type="spellStart"/>
      <w:r>
        <w:rPr>
          <w:rFonts w:ascii="Times New Roman" w:hAnsi="Times New Roman" w:cs="Times New Roman"/>
          <w:sz w:val="28"/>
          <w:szCs w:val="28"/>
        </w:rPr>
        <w:t>машин</w:t>
      </w:r>
      <w:r w:rsidR="00493E1D">
        <w:rPr>
          <w:rFonts w:ascii="Times New Roman" w:hAnsi="Times New Roman" w:cs="Times New Roman"/>
          <w:sz w:val="28"/>
          <w:szCs w:val="28"/>
        </w:rPr>
        <w:t>о</w:t>
      </w:r>
      <w:proofErr w:type="spellEnd"/>
      <w:r>
        <w:rPr>
          <w:rFonts w:ascii="Times New Roman" w:hAnsi="Times New Roman" w:cs="Times New Roman"/>
          <w:sz w:val="28"/>
          <w:szCs w:val="28"/>
        </w:rPr>
        <w:t xml:space="preserve"> – мест, из них </w:t>
      </w:r>
      <w:r w:rsidR="009515E1" w:rsidRPr="009515E1">
        <w:rPr>
          <w:rFonts w:ascii="Times New Roman" w:hAnsi="Times New Roman" w:cs="Times New Roman"/>
          <w:sz w:val="28"/>
          <w:szCs w:val="28"/>
        </w:rPr>
        <w:t xml:space="preserve">не менее 10 процентов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w:t>
      </w:r>
      <w:r w:rsidR="00641034">
        <w:rPr>
          <w:rFonts w:ascii="Times New Roman" w:hAnsi="Times New Roman" w:cs="Times New Roman"/>
          <w:sz w:val="28"/>
          <w:szCs w:val="28"/>
        </w:rPr>
        <w:t xml:space="preserve">распространяются нормы настоящего </w:t>
      </w:r>
      <w:r w:rsidR="00641034">
        <w:rPr>
          <w:rFonts w:ascii="Times New Roman" w:hAnsi="Times New Roman" w:cs="Times New Roman"/>
          <w:sz w:val="28"/>
          <w:szCs w:val="28"/>
        </w:rPr>
        <w:lastRenderedPageBreak/>
        <w:t>подпункта</w:t>
      </w:r>
      <w:r w:rsidR="009515E1" w:rsidRPr="009515E1">
        <w:rPr>
          <w:rFonts w:ascii="Times New Roman" w:hAnsi="Times New Roman" w:cs="Times New Roman"/>
          <w:sz w:val="28"/>
          <w:szCs w:val="28"/>
        </w:rPr>
        <w:t xml:space="preserve"> в </w:t>
      </w:r>
      <w:hyperlink r:id="rId32" w:history="1">
        <w:r w:rsidR="009515E1" w:rsidRPr="003259A9">
          <w:rPr>
            <w:rStyle w:val="a6"/>
            <w:rFonts w:ascii="Times New Roman" w:hAnsi="Times New Roman" w:cs="Times New Roman"/>
            <w:color w:val="auto"/>
            <w:sz w:val="28"/>
            <w:szCs w:val="28"/>
            <w:u w:val="none"/>
          </w:rPr>
          <w:t>порядке</w:t>
        </w:r>
      </w:hyperlink>
      <w:r w:rsidR="009515E1" w:rsidRPr="009515E1">
        <w:rPr>
          <w:rFonts w:ascii="Times New Roman" w:hAnsi="Times New Roman" w:cs="Times New Roman"/>
          <w:sz w:val="28"/>
          <w:szCs w:val="28"/>
        </w:rPr>
        <w:t xml:space="preserve">, определяемом Правительством Российской Федерации. На указанных транспортных средствах должен быть установлен опознавательный знак </w:t>
      </w:r>
      <w:r w:rsidR="003259A9">
        <w:rPr>
          <w:rFonts w:ascii="Times New Roman" w:hAnsi="Times New Roman" w:cs="Times New Roman"/>
          <w:sz w:val="28"/>
          <w:szCs w:val="28"/>
        </w:rPr>
        <w:t>«</w:t>
      </w:r>
      <w:r w:rsidR="009515E1" w:rsidRPr="009515E1">
        <w:rPr>
          <w:rFonts w:ascii="Times New Roman" w:hAnsi="Times New Roman" w:cs="Times New Roman"/>
          <w:sz w:val="28"/>
          <w:szCs w:val="28"/>
        </w:rPr>
        <w:t>Инвалид</w:t>
      </w:r>
      <w:r w:rsidR="003259A9">
        <w:rPr>
          <w:rFonts w:ascii="Times New Roman" w:hAnsi="Times New Roman" w:cs="Times New Roman"/>
          <w:sz w:val="28"/>
          <w:szCs w:val="28"/>
        </w:rPr>
        <w:t>»</w:t>
      </w:r>
      <w:r w:rsidR="009515E1" w:rsidRPr="009515E1">
        <w:rPr>
          <w:rFonts w:ascii="Times New Roman" w:hAnsi="Times New Roman" w:cs="Times New Roman"/>
          <w:sz w:val="28"/>
          <w:szCs w:val="28"/>
        </w:rPr>
        <w:t xml:space="preserve"> и информация об этих транспортных средствах должна быть размещена в государственной информационной системе </w:t>
      </w:r>
      <w:r w:rsidR="003259A9">
        <w:rPr>
          <w:rFonts w:ascii="Times New Roman" w:hAnsi="Times New Roman" w:cs="Times New Roman"/>
          <w:sz w:val="28"/>
          <w:szCs w:val="28"/>
        </w:rPr>
        <w:t>«</w:t>
      </w:r>
      <w:r w:rsidR="009515E1" w:rsidRPr="009515E1">
        <w:rPr>
          <w:rFonts w:ascii="Times New Roman" w:hAnsi="Times New Roman" w:cs="Times New Roman"/>
          <w:sz w:val="28"/>
          <w:szCs w:val="28"/>
        </w:rPr>
        <w:t>Единая централизованная цифровая платформа в социальной сфере</w:t>
      </w:r>
      <w:r w:rsidR="003259A9">
        <w:rPr>
          <w:rFonts w:ascii="Times New Roman" w:hAnsi="Times New Roman" w:cs="Times New Roman"/>
          <w:sz w:val="28"/>
          <w:szCs w:val="28"/>
        </w:rPr>
        <w:t>».</w:t>
      </w:r>
    </w:p>
    <w:p w14:paraId="4607270F" w14:textId="77777777" w:rsidR="00936BEB" w:rsidRPr="00944895" w:rsidRDefault="00936BEB"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14:paraId="1B723501" w14:textId="77777777" w:rsidR="00936BEB" w:rsidRPr="00944895" w:rsidRDefault="00936BEB"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Доступ заявителей (в том числе заявителей-инвалидов) к парковочным местам является бесплатным.</w:t>
      </w:r>
    </w:p>
    <w:p w14:paraId="076836F1" w14:textId="77777777" w:rsidR="00D0290C" w:rsidRPr="00944895" w:rsidRDefault="00E12632"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2.11</w:t>
      </w:r>
      <w:r w:rsidR="00D0290C" w:rsidRPr="00944895">
        <w:rPr>
          <w:rFonts w:ascii="Times New Roman" w:hAnsi="Times New Roman" w:cs="Times New Roman"/>
          <w:sz w:val="28"/>
          <w:szCs w:val="28"/>
        </w:rPr>
        <w:t>.</w:t>
      </w:r>
      <w:r w:rsidR="00316D1E" w:rsidRPr="00944895">
        <w:rPr>
          <w:rFonts w:ascii="Times New Roman" w:hAnsi="Times New Roman" w:cs="Times New Roman"/>
          <w:sz w:val="28"/>
          <w:szCs w:val="28"/>
        </w:rPr>
        <w:t>5</w:t>
      </w:r>
      <w:r w:rsidR="00D0290C" w:rsidRPr="00944895">
        <w:rPr>
          <w:rFonts w:ascii="Times New Roman" w:hAnsi="Times New Roman" w:cs="Times New Roman"/>
          <w:sz w:val="28"/>
          <w:szCs w:val="28"/>
        </w:rPr>
        <w:t>.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14:paraId="44106B48" w14:textId="77777777" w:rsidR="00D0290C" w:rsidRPr="00944895" w:rsidRDefault="00E12632"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2.11</w:t>
      </w:r>
      <w:r w:rsidR="00D0290C" w:rsidRPr="00944895">
        <w:rPr>
          <w:rFonts w:ascii="Times New Roman" w:hAnsi="Times New Roman" w:cs="Times New Roman"/>
          <w:sz w:val="28"/>
          <w:szCs w:val="28"/>
        </w:rPr>
        <w:t>.</w:t>
      </w:r>
      <w:r w:rsidR="00316D1E" w:rsidRPr="00944895">
        <w:rPr>
          <w:rFonts w:ascii="Times New Roman" w:hAnsi="Times New Roman" w:cs="Times New Roman"/>
          <w:sz w:val="28"/>
          <w:szCs w:val="28"/>
        </w:rPr>
        <w:t>6</w:t>
      </w:r>
      <w:r w:rsidR="00D0290C" w:rsidRPr="00944895">
        <w:rPr>
          <w:rFonts w:ascii="Times New Roman" w:hAnsi="Times New Roman" w:cs="Times New Roman"/>
          <w:sz w:val="28"/>
          <w:szCs w:val="28"/>
        </w:rPr>
        <w:t>.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w:t>
      </w:r>
    </w:p>
    <w:p w14:paraId="44F077AE" w14:textId="77777777" w:rsidR="005E71C4" w:rsidRPr="00944895" w:rsidRDefault="00E12632" w:rsidP="001F3074">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sidRPr="00944895">
        <w:rPr>
          <w:rFonts w:ascii="Times New Roman" w:eastAsiaTheme="minorHAnsi" w:hAnsi="Times New Roman" w:cs="Times New Roman"/>
          <w:sz w:val="28"/>
          <w:szCs w:val="28"/>
          <w:lang w:eastAsia="en-US"/>
        </w:rPr>
        <w:t>2.11.</w:t>
      </w:r>
      <w:r w:rsidR="00316D1E" w:rsidRPr="00944895">
        <w:rPr>
          <w:rFonts w:ascii="Times New Roman" w:eastAsiaTheme="minorHAnsi" w:hAnsi="Times New Roman" w:cs="Times New Roman"/>
          <w:sz w:val="28"/>
          <w:szCs w:val="28"/>
          <w:lang w:eastAsia="en-US"/>
        </w:rPr>
        <w:t>7</w:t>
      </w:r>
      <w:r w:rsidR="005E71C4" w:rsidRPr="00944895">
        <w:rPr>
          <w:rFonts w:ascii="Times New Roman" w:eastAsiaTheme="minorHAnsi" w:hAnsi="Times New Roman" w:cs="Times New Roman"/>
          <w:sz w:val="28"/>
          <w:szCs w:val="28"/>
          <w:lang w:eastAsia="en-US"/>
        </w:rPr>
        <w:t>.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w:t>
      </w:r>
    </w:p>
    <w:p w14:paraId="582C35D6" w14:textId="77777777" w:rsidR="005E71C4" w:rsidRPr="00944895" w:rsidRDefault="00E12632" w:rsidP="001F3074">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sidRPr="00944895">
        <w:rPr>
          <w:rFonts w:ascii="Times New Roman" w:eastAsiaTheme="minorHAnsi" w:hAnsi="Times New Roman" w:cs="Times New Roman"/>
          <w:sz w:val="28"/>
          <w:szCs w:val="28"/>
          <w:lang w:eastAsia="en-US"/>
        </w:rPr>
        <w:t>2.11.</w:t>
      </w:r>
      <w:r w:rsidR="00814DF3" w:rsidRPr="00944895">
        <w:rPr>
          <w:rFonts w:ascii="Times New Roman" w:eastAsiaTheme="minorHAnsi" w:hAnsi="Times New Roman" w:cs="Times New Roman"/>
          <w:sz w:val="28"/>
          <w:szCs w:val="28"/>
          <w:lang w:eastAsia="en-US"/>
        </w:rPr>
        <w:t>8</w:t>
      </w:r>
      <w:r w:rsidR="005E71C4" w:rsidRPr="00944895">
        <w:rPr>
          <w:rFonts w:ascii="Times New Roman" w:eastAsiaTheme="minorHAnsi" w:hAnsi="Times New Roman" w:cs="Times New Roman"/>
          <w:sz w:val="28"/>
          <w:szCs w:val="28"/>
          <w:lang w:eastAsia="en-US"/>
        </w:rPr>
        <w:t>.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14:paraId="331A349A" w14:textId="77777777" w:rsidR="005E71C4" w:rsidRPr="00944895" w:rsidRDefault="00E12632" w:rsidP="001F3074">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sidRPr="00944895">
        <w:rPr>
          <w:rFonts w:ascii="Times New Roman" w:eastAsiaTheme="minorHAnsi" w:hAnsi="Times New Roman" w:cs="Times New Roman"/>
          <w:sz w:val="28"/>
          <w:szCs w:val="28"/>
          <w:lang w:eastAsia="en-US"/>
        </w:rPr>
        <w:t>2.11.</w:t>
      </w:r>
      <w:r w:rsidR="00814DF3" w:rsidRPr="00944895">
        <w:rPr>
          <w:rFonts w:ascii="Times New Roman" w:eastAsiaTheme="minorHAnsi" w:hAnsi="Times New Roman" w:cs="Times New Roman"/>
          <w:sz w:val="28"/>
          <w:szCs w:val="28"/>
          <w:lang w:eastAsia="en-US"/>
        </w:rPr>
        <w:t>9</w:t>
      </w:r>
      <w:r w:rsidR="005E71C4" w:rsidRPr="00944895">
        <w:rPr>
          <w:rFonts w:ascii="Times New Roman" w:eastAsiaTheme="minorHAnsi" w:hAnsi="Times New Roman" w:cs="Times New Roman"/>
          <w:sz w:val="28"/>
          <w:szCs w:val="28"/>
          <w:lang w:eastAsia="en-US"/>
        </w:rPr>
        <w:t xml:space="preserve">. Входы в здания предоставления муниципальной услуги оборудуются пандусами, расширенными проходами, специальными </w:t>
      </w:r>
      <w:r w:rsidR="005E71C4" w:rsidRPr="00944895">
        <w:rPr>
          <w:rFonts w:ascii="Times New Roman" w:eastAsiaTheme="minorHAnsi" w:hAnsi="Times New Roman" w:cs="Times New Roman"/>
          <w:sz w:val="28"/>
          <w:szCs w:val="28"/>
          <w:lang w:eastAsia="en-US"/>
        </w:rPr>
        <w:lastRenderedPageBreak/>
        <w:t>ограждениями и перилами, позволяющими обеспечить беспрепятственный доступ инвалидов, включая инвалидов, использующих кресла-коляски.</w:t>
      </w:r>
    </w:p>
    <w:p w14:paraId="0F60B3F7" w14:textId="77777777" w:rsidR="005E71C4" w:rsidRPr="00944895" w:rsidRDefault="00E12632" w:rsidP="001F3074">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sidRPr="00944895">
        <w:rPr>
          <w:rFonts w:ascii="Times New Roman" w:eastAsiaTheme="minorHAnsi" w:hAnsi="Times New Roman" w:cs="Times New Roman"/>
          <w:sz w:val="28"/>
          <w:szCs w:val="28"/>
          <w:lang w:eastAsia="en-US"/>
        </w:rPr>
        <w:t>2.11.1</w:t>
      </w:r>
      <w:r w:rsidR="00814DF3" w:rsidRPr="00944895">
        <w:rPr>
          <w:rFonts w:ascii="Times New Roman" w:eastAsiaTheme="minorHAnsi" w:hAnsi="Times New Roman" w:cs="Times New Roman"/>
          <w:sz w:val="28"/>
          <w:szCs w:val="28"/>
          <w:lang w:eastAsia="en-US"/>
        </w:rPr>
        <w:t>0</w:t>
      </w:r>
      <w:r w:rsidR="005E71C4" w:rsidRPr="00944895">
        <w:rPr>
          <w:rFonts w:ascii="Times New Roman" w:eastAsiaTheme="minorHAnsi" w:hAnsi="Times New Roman" w:cs="Times New Roman"/>
          <w:sz w:val="28"/>
          <w:szCs w:val="28"/>
          <w:lang w:eastAsia="en-US"/>
        </w:rPr>
        <w:t xml:space="preserve">.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w:t>
      </w:r>
      <w:r w:rsidR="009515E1">
        <w:rPr>
          <w:rFonts w:ascii="Times New Roman" w:eastAsiaTheme="minorHAnsi" w:hAnsi="Times New Roman" w:cs="Times New Roman"/>
          <w:sz w:val="28"/>
          <w:szCs w:val="28"/>
          <w:lang w:eastAsia="en-US"/>
        </w:rPr>
        <w:t>укрупненным шрифтом и рельефно-</w:t>
      </w:r>
      <w:r w:rsidR="005E71C4" w:rsidRPr="00944895">
        <w:rPr>
          <w:rFonts w:ascii="Times New Roman" w:eastAsiaTheme="minorHAnsi" w:hAnsi="Times New Roman" w:cs="Times New Roman"/>
          <w:sz w:val="28"/>
          <w:szCs w:val="28"/>
          <w:lang w:eastAsia="en-US"/>
        </w:rPr>
        <w:t>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0BE4D12B" w14:textId="77777777" w:rsidR="00D0290C" w:rsidRPr="00944895" w:rsidRDefault="00E12632" w:rsidP="001F3074">
      <w:pPr>
        <w:autoSpaceDE w:val="0"/>
        <w:autoSpaceDN w:val="0"/>
        <w:adjustRightInd w:val="0"/>
        <w:spacing w:line="360" w:lineRule="auto"/>
        <w:ind w:firstLine="540"/>
        <w:jc w:val="both"/>
        <w:rPr>
          <w:rFonts w:ascii="Times New Roman" w:hAnsi="Times New Roman" w:cs="Times New Roman"/>
          <w:sz w:val="28"/>
          <w:szCs w:val="28"/>
        </w:rPr>
      </w:pPr>
      <w:r w:rsidRPr="00944895">
        <w:rPr>
          <w:rFonts w:ascii="Times New Roman" w:eastAsiaTheme="minorHAnsi" w:hAnsi="Times New Roman" w:cs="Times New Roman"/>
          <w:sz w:val="28"/>
          <w:szCs w:val="28"/>
          <w:lang w:eastAsia="en-US"/>
        </w:rPr>
        <w:t>2.11.1</w:t>
      </w:r>
      <w:r w:rsidR="00814DF3" w:rsidRPr="00944895">
        <w:rPr>
          <w:rFonts w:ascii="Times New Roman" w:eastAsiaTheme="minorHAnsi" w:hAnsi="Times New Roman" w:cs="Times New Roman"/>
          <w:sz w:val="28"/>
          <w:szCs w:val="28"/>
          <w:lang w:eastAsia="en-US"/>
        </w:rPr>
        <w:t>1</w:t>
      </w:r>
      <w:r w:rsidR="005E71C4" w:rsidRPr="00944895">
        <w:rPr>
          <w:rFonts w:ascii="Times New Roman" w:eastAsiaTheme="minorHAnsi" w:hAnsi="Times New Roman" w:cs="Times New Roman"/>
          <w:sz w:val="28"/>
          <w:szCs w:val="28"/>
          <w:lang w:eastAsia="en-US"/>
        </w:rPr>
        <w:t>.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14:paraId="64390834" w14:textId="77777777" w:rsidR="00936BEB" w:rsidRPr="00944895" w:rsidRDefault="000941F4" w:rsidP="001F3074">
      <w:pPr>
        <w:pStyle w:val="ConsPlusNormal"/>
        <w:spacing w:line="360" w:lineRule="auto"/>
        <w:ind w:firstLine="540"/>
        <w:jc w:val="both"/>
        <w:rPr>
          <w:rFonts w:ascii="Times New Roman" w:hAnsi="Times New Roman" w:cs="Times New Roman"/>
          <w:sz w:val="28"/>
          <w:szCs w:val="28"/>
        </w:rPr>
      </w:pPr>
      <w:r w:rsidRPr="00944895">
        <w:rPr>
          <w:rFonts w:ascii="Times New Roman" w:eastAsiaTheme="minorHAnsi" w:hAnsi="Times New Roman" w:cs="Times New Roman"/>
          <w:sz w:val="28"/>
          <w:szCs w:val="28"/>
          <w:lang w:eastAsia="en-US"/>
        </w:rPr>
        <w:t>2.11.1</w:t>
      </w:r>
      <w:r w:rsidR="00814DF3" w:rsidRPr="00944895">
        <w:rPr>
          <w:rFonts w:ascii="Times New Roman" w:eastAsiaTheme="minorHAnsi" w:hAnsi="Times New Roman" w:cs="Times New Roman"/>
          <w:sz w:val="28"/>
          <w:szCs w:val="28"/>
          <w:lang w:eastAsia="en-US"/>
        </w:rPr>
        <w:t>2</w:t>
      </w:r>
      <w:r w:rsidR="00E12632" w:rsidRPr="00944895">
        <w:rPr>
          <w:rFonts w:ascii="Times New Roman" w:eastAsiaTheme="minorHAnsi" w:hAnsi="Times New Roman" w:cs="Times New Roman"/>
          <w:sz w:val="28"/>
          <w:szCs w:val="28"/>
          <w:lang w:eastAsia="en-US"/>
        </w:rPr>
        <w:t xml:space="preserve">. </w:t>
      </w:r>
      <w:r w:rsidR="00E12632" w:rsidRPr="00944895">
        <w:rPr>
          <w:rFonts w:ascii="Times New Roman" w:hAnsi="Times New Roman" w:cs="Times New Roman"/>
          <w:sz w:val="28"/>
          <w:szCs w:val="28"/>
        </w:rPr>
        <w:t>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14:paraId="7AFCABD2" w14:textId="77777777" w:rsidR="00EC2FC6" w:rsidRPr="00944895" w:rsidRDefault="00E12632"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2.12</w:t>
      </w:r>
      <w:r w:rsidR="00EC2FC6" w:rsidRPr="00944895">
        <w:rPr>
          <w:rFonts w:ascii="Times New Roman" w:hAnsi="Times New Roman" w:cs="Times New Roman"/>
          <w:sz w:val="28"/>
          <w:szCs w:val="28"/>
        </w:rPr>
        <w:t>. Показатели доступности и качества муниципальной услуги:</w:t>
      </w:r>
    </w:p>
    <w:p w14:paraId="4A589DEF"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снижение максимального срока ожидания в очереди при сдаче запроса и получении результата при предоставлении муниципальной услуги;</w:t>
      </w:r>
    </w:p>
    <w:p w14:paraId="44AFC366"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xml:space="preserve">- степень удовлетворенности граждан качеством и доступностью </w:t>
      </w:r>
      <w:r w:rsidRPr="00944895">
        <w:rPr>
          <w:rFonts w:ascii="Times New Roman" w:hAnsi="Times New Roman" w:cs="Times New Roman"/>
          <w:sz w:val="28"/>
          <w:szCs w:val="28"/>
        </w:rPr>
        <w:lastRenderedPageBreak/>
        <w:t>муниципальной услуги;</w:t>
      </w:r>
    </w:p>
    <w:p w14:paraId="25E7F746"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xml:space="preserve">- степень удовлетворенности заявителей качеством и доступностью муниципальной услуги, предоставляемой на базе Управления или </w:t>
      </w:r>
      <w:r w:rsidR="009515E1">
        <w:rPr>
          <w:rFonts w:ascii="Times New Roman" w:hAnsi="Times New Roman" w:cs="Times New Roman"/>
          <w:sz w:val="28"/>
          <w:szCs w:val="28"/>
        </w:rPr>
        <w:t>МАУ «</w:t>
      </w:r>
      <w:r w:rsidR="009515E1" w:rsidRPr="00944895">
        <w:rPr>
          <w:rFonts w:ascii="Times New Roman" w:hAnsi="Times New Roman" w:cs="Times New Roman"/>
          <w:sz w:val="28"/>
          <w:szCs w:val="28"/>
        </w:rPr>
        <w:t>МФЦ</w:t>
      </w:r>
      <w:r w:rsidR="009515E1">
        <w:rPr>
          <w:rFonts w:ascii="Times New Roman" w:hAnsi="Times New Roman" w:cs="Times New Roman"/>
          <w:sz w:val="28"/>
          <w:szCs w:val="28"/>
        </w:rPr>
        <w:t>»</w:t>
      </w:r>
      <w:r w:rsidRPr="00944895">
        <w:rPr>
          <w:rFonts w:ascii="Times New Roman" w:hAnsi="Times New Roman" w:cs="Times New Roman"/>
          <w:sz w:val="28"/>
          <w:szCs w:val="28"/>
        </w:rPr>
        <w:t>;</w:t>
      </w:r>
    </w:p>
    <w:p w14:paraId="4F05FC64"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среднее количество обращений заявителя в орган администрации, необходимых для получения одной муниципальной услуги;</w:t>
      </w:r>
    </w:p>
    <w:p w14:paraId="33B05881"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соблюдение установленных нормативных сроков приема заявителя при подаче документов;</w:t>
      </w:r>
    </w:p>
    <w:p w14:paraId="0F400DFB"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xml:space="preserve">- соблюдение установленных нормативных сроков приема заявителя при выдаче результата предоставления </w:t>
      </w:r>
      <w:r w:rsidR="00BF458F">
        <w:rPr>
          <w:rFonts w:ascii="Times New Roman" w:hAnsi="Times New Roman" w:cs="Times New Roman"/>
          <w:sz w:val="28"/>
          <w:szCs w:val="28"/>
        </w:rPr>
        <w:t xml:space="preserve">муниципальной </w:t>
      </w:r>
      <w:r w:rsidRPr="00944895">
        <w:rPr>
          <w:rFonts w:ascii="Times New Roman" w:hAnsi="Times New Roman" w:cs="Times New Roman"/>
          <w:sz w:val="28"/>
          <w:szCs w:val="28"/>
        </w:rPr>
        <w:t>услуги;</w:t>
      </w:r>
    </w:p>
    <w:p w14:paraId="276503BE"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соблюдение установленных нормативных сроков ожидания в очереди при подаче запроса;</w:t>
      </w:r>
    </w:p>
    <w:p w14:paraId="694D5448"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xml:space="preserve">- соблюдение установленных нормативных сроков ожидания в очереди при получении результата </w:t>
      </w:r>
      <w:r w:rsidR="00BF458F">
        <w:rPr>
          <w:rFonts w:ascii="Times New Roman" w:hAnsi="Times New Roman" w:cs="Times New Roman"/>
          <w:sz w:val="28"/>
          <w:szCs w:val="28"/>
        </w:rPr>
        <w:t>муниципальной</w:t>
      </w:r>
      <w:r w:rsidRPr="00944895">
        <w:rPr>
          <w:rFonts w:ascii="Times New Roman" w:hAnsi="Times New Roman" w:cs="Times New Roman"/>
          <w:sz w:val="28"/>
          <w:szCs w:val="28"/>
        </w:rPr>
        <w:t>услуги;</w:t>
      </w:r>
    </w:p>
    <w:p w14:paraId="56A73A34"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xml:space="preserve">- соблюдение установленных нормативных сроков предоставления </w:t>
      </w:r>
      <w:r w:rsidR="00BF458F">
        <w:rPr>
          <w:rFonts w:ascii="Times New Roman" w:hAnsi="Times New Roman" w:cs="Times New Roman"/>
          <w:sz w:val="28"/>
          <w:szCs w:val="28"/>
        </w:rPr>
        <w:t>муниципальной</w:t>
      </w:r>
      <w:r w:rsidRPr="00944895">
        <w:rPr>
          <w:rFonts w:ascii="Times New Roman" w:hAnsi="Times New Roman" w:cs="Times New Roman"/>
          <w:sz w:val="28"/>
          <w:szCs w:val="28"/>
        </w:rPr>
        <w:t>услуги;</w:t>
      </w:r>
    </w:p>
    <w:p w14:paraId="6870B3E1"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14:paraId="46B1BA85"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отсутствие обоснованных жалоб со стороны заявителей на качество предоставления муниципальной услуги;</w:t>
      </w:r>
    </w:p>
    <w:p w14:paraId="2B4D5CDB"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проведение мониторинга качества предоставления муниципальной услуги от общего количества муниципальных услуг;</w:t>
      </w:r>
    </w:p>
    <w:p w14:paraId="51EFFD8C"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xml:space="preserve">- доля заявителей, которым </w:t>
      </w:r>
      <w:r w:rsidR="009515E1">
        <w:rPr>
          <w:rFonts w:ascii="Times New Roman" w:hAnsi="Times New Roman" w:cs="Times New Roman"/>
          <w:sz w:val="28"/>
          <w:szCs w:val="28"/>
        </w:rPr>
        <w:t xml:space="preserve">муниципальная </w:t>
      </w:r>
      <w:r w:rsidRPr="00944895">
        <w:rPr>
          <w:rFonts w:ascii="Times New Roman" w:hAnsi="Times New Roman" w:cs="Times New Roman"/>
          <w:sz w:val="28"/>
          <w:szCs w:val="28"/>
        </w:rPr>
        <w:t>услуга предоставлена в установленный срок;</w:t>
      </w:r>
    </w:p>
    <w:p w14:paraId="7EDEC257"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доля заявлений о предоставлении муниципальной услуги, поступивших в электронной форме (от общего количества поступивших заявлений);</w:t>
      </w:r>
    </w:p>
    <w:p w14:paraId="42D285AE" w14:textId="77777777" w:rsidR="00E12632"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xml:space="preserve">- информация о </w:t>
      </w:r>
      <w:r w:rsidR="009515E1" w:rsidRPr="00944895">
        <w:rPr>
          <w:rFonts w:ascii="Times New Roman" w:hAnsi="Times New Roman" w:cs="Times New Roman"/>
          <w:sz w:val="28"/>
          <w:szCs w:val="28"/>
        </w:rPr>
        <w:t xml:space="preserve">муниципальной </w:t>
      </w:r>
      <w:r w:rsidRPr="00944895">
        <w:rPr>
          <w:rFonts w:ascii="Times New Roman" w:hAnsi="Times New Roman" w:cs="Times New Roman"/>
          <w:sz w:val="28"/>
          <w:szCs w:val="28"/>
        </w:rPr>
        <w:t xml:space="preserve">услуге размещена в федеральной государственной информационной системе </w:t>
      </w:r>
      <w:r w:rsidR="00814DF3" w:rsidRPr="00944895">
        <w:rPr>
          <w:rFonts w:ascii="Times New Roman" w:hAnsi="Times New Roman" w:cs="Times New Roman"/>
          <w:sz w:val="28"/>
          <w:szCs w:val="28"/>
        </w:rPr>
        <w:t>«</w:t>
      </w:r>
      <w:r w:rsidRPr="00944895">
        <w:rPr>
          <w:rFonts w:ascii="Times New Roman" w:hAnsi="Times New Roman" w:cs="Times New Roman"/>
          <w:sz w:val="28"/>
          <w:szCs w:val="28"/>
        </w:rPr>
        <w:t>Федеральный реестр государственных и муниципальных услуг (функций)</w:t>
      </w:r>
      <w:r w:rsidR="00814DF3" w:rsidRPr="00944895">
        <w:rPr>
          <w:rFonts w:ascii="Times New Roman" w:hAnsi="Times New Roman" w:cs="Times New Roman"/>
          <w:sz w:val="28"/>
          <w:szCs w:val="28"/>
        </w:rPr>
        <w:t>»</w:t>
      </w:r>
      <w:r w:rsidRPr="00944895">
        <w:rPr>
          <w:rFonts w:ascii="Times New Roman" w:hAnsi="Times New Roman" w:cs="Times New Roman"/>
          <w:sz w:val="28"/>
          <w:szCs w:val="28"/>
        </w:rPr>
        <w:t>.</w:t>
      </w:r>
    </w:p>
    <w:p w14:paraId="215F4AA4" w14:textId="77777777" w:rsidR="00E12632" w:rsidRPr="00944895" w:rsidRDefault="00E12632" w:rsidP="001F3074">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sidRPr="00944895">
        <w:rPr>
          <w:rFonts w:ascii="Times New Roman" w:eastAsiaTheme="minorHAnsi" w:hAnsi="Times New Roman" w:cs="Times New Roman"/>
          <w:sz w:val="28"/>
          <w:szCs w:val="28"/>
          <w:lang w:eastAsia="en-US"/>
        </w:rPr>
        <w:lastRenderedPageBreak/>
        <w:t xml:space="preserve">2.13. Иные требования, в том числе учитывающие особенности предоставления муниципальной услуги в </w:t>
      </w:r>
      <w:r w:rsidR="0038356E">
        <w:rPr>
          <w:rFonts w:ascii="Times New Roman" w:hAnsi="Times New Roman" w:cs="Times New Roman"/>
          <w:sz w:val="28"/>
          <w:szCs w:val="28"/>
        </w:rPr>
        <w:t>МАУ «</w:t>
      </w:r>
      <w:r w:rsidR="0038356E" w:rsidRPr="00944895">
        <w:rPr>
          <w:rFonts w:ascii="Times New Roman" w:hAnsi="Times New Roman" w:cs="Times New Roman"/>
          <w:sz w:val="28"/>
          <w:szCs w:val="28"/>
        </w:rPr>
        <w:t>МФЦ</w:t>
      </w:r>
      <w:r w:rsidR="0038356E">
        <w:rPr>
          <w:rFonts w:ascii="Times New Roman" w:hAnsi="Times New Roman" w:cs="Times New Roman"/>
          <w:sz w:val="28"/>
          <w:szCs w:val="28"/>
        </w:rPr>
        <w:t>»</w:t>
      </w:r>
      <w:r w:rsidRPr="00944895">
        <w:rPr>
          <w:rFonts w:ascii="Times New Roman" w:eastAsiaTheme="minorHAnsi" w:hAnsi="Times New Roman" w:cs="Times New Roman"/>
          <w:sz w:val="28"/>
          <w:szCs w:val="28"/>
          <w:lang w:eastAsia="en-US"/>
        </w:rPr>
        <w:t xml:space="preserve"> и особенности предоставления муниципальной услуги в электронной форме.</w:t>
      </w:r>
    </w:p>
    <w:p w14:paraId="5FBF34AB" w14:textId="77777777" w:rsidR="00EC2FC6" w:rsidRPr="00944895" w:rsidRDefault="00E12632" w:rsidP="001F3074">
      <w:pPr>
        <w:pStyle w:val="ConsPlusNormal"/>
        <w:spacing w:line="360" w:lineRule="auto"/>
        <w:ind w:firstLine="540"/>
        <w:jc w:val="both"/>
        <w:rPr>
          <w:rFonts w:ascii="Times New Roman" w:hAnsi="Times New Roman" w:cs="Times New Roman"/>
          <w:sz w:val="28"/>
          <w:szCs w:val="28"/>
        </w:rPr>
      </w:pPr>
      <w:r w:rsidRPr="00944895">
        <w:rPr>
          <w:rFonts w:ascii="Times New Roman" w:eastAsiaTheme="minorHAnsi" w:hAnsi="Times New Roman" w:cs="Times New Roman"/>
          <w:sz w:val="28"/>
          <w:szCs w:val="28"/>
          <w:lang w:eastAsia="en-US"/>
        </w:rPr>
        <w:t>2.13.1. Способы</w:t>
      </w:r>
      <w:r w:rsidR="00EC2FC6" w:rsidRPr="00944895">
        <w:rPr>
          <w:rFonts w:ascii="Times New Roman" w:hAnsi="Times New Roman" w:cs="Times New Roman"/>
          <w:sz w:val="28"/>
          <w:szCs w:val="28"/>
        </w:rPr>
        <w:t xml:space="preserve"> предоставления муниципальной услуги:</w:t>
      </w:r>
    </w:p>
    <w:p w14:paraId="45545BB6" w14:textId="77777777" w:rsidR="00EC2FC6" w:rsidRPr="00944895" w:rsidRDefault="00E12632"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2.13</w:t>
      </w:r>
      <w:r w:rsidR="00EC2FC6" w:rsidRPr="00944895">
        <w:rPr>
          <w:rFonts w:ascii="Times New Roman" w:hAnsi="Times New Roman" w:cs="Times New Roman"/>
          <w:sz w:val="28"/>
          <w:szCs w:val="28"/>
        </w:rPr>
        <w:t>.1.</w:t>
      </w:r>
      <w:r w:rsidRPr="00944895">
        <w:rPr>
          <w:rFonts w:ascii="Times New Roman" w:hAnsi="Times New Roman" w:cs="Times New Roman"/>
          <w:sz w:val="28"/>
          <w:szCs w:val="28"/>
        </w:rPr>
        <w:t>1</w:t>
      </w:r>
      <w:r w:rsidR="002414ED" w:rsidRPr="00944895">
        <w:rPr>
          <w:rFonts w:ascii="Times New Roman" w:hAnsi="Times New Roman" w:cs="Times New Roman"/>
          <w:sz w:val="28"/>
          <w:szCs w:val="28"/>
        </w:rPr>
        <w:t>.</w:t>
      </w:r>
      <w:r w:rsidR="00EC2FC6" w:rsidRPr="00944895">
        <w:rPr>
          <w:rFonts w:ascii="Times New Roman" w:hAnsi="Times New Roman" w:cs="Times New Roman"/>
          <w:sz w:val="28"/>
          <w:szCs w:val="28"/>
        </w:rPr>
        <w:t xml:space="preserve"> Форма предоставления заявки и документов, необходимых для предоставления муниципальной услуги:</w:t>
      </w:r>
    </w:p>
    <w:p w14:paraId="504F3BEB"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xml:space="preserve">- на бумажном носителе - при личном обращении заявителя в Управление, в </w:t>
      </w:r>
      <w:r w:rsidR="0038356E">
        <w:rPr>
          <w:rFonts w:ascii="Times New Roman" w:hAnsi="Times New Roman" w:cs="Times New Roman"/>
          <w:sz w:val="28"/>
          <w:szCs w:val="28"/>
        </w:rPr>
        <w:t>МАУ «</w:t>
      </w:r>
      <w:r w:rsidR="0038356E" w:rsidRPr="00944895">
        <w:rPr>
          <w:rFonts w:ascii="Times New Roman" w:hAnsi="Times New Roman" w:cs="Times New Roman"/>
          <w:sz w:val="28"/>
          <w:szCs w:val="28"/>
        </w:rPr>
        <w:t>МФЦ</w:t>
      </w:r>
      <w:r w:rsidR="0038356E">
        <w:rPr>
          <w:rFonts w:ascii="Times New Roman" w:hAnsi="Times New Roman" w:cs="Times New Roman"/>
          <w:sz w:val="28"/>
          <w:szCs w:val="28"/>
        </w:rPr>
        <w:t>»</w:t>
      </w:r>
      <w:r w:rsidRPr="00944895">
        <w:rPr>
          <w:rFonts w:ascii="Times New Roman" w:hAnsi="Times New Roman" w:cs="Times New Roman"/>
          <w:sz w:val="28"/>
          <w:szCs w:val="28"/>
        </w:rPr>
        <w:t xml:space="preserve">, в </w:t>
      </w:r>
      <w:r w:rsidR="001C3A4A">
        <w:rPr>
          <w:rFonts w:ascii="Times New Roman" w:hAnsi="Times New Roman" w:cs="Times New Roman"/>
          <w:sz w:val="28"/>
          <w:szCs w:val="28"/>
        </w:rPr>
        <w:t>МАУ «</w:t>
      </w:r>
      <w:r w:rsidR="001C3A4A" w:rsidRPr="00944895">
        <w:rPr>
          <w:rFonts w:ascii="Times New Roman" w:hAnsi="Times New Roman" w:cs="Times New Roman"/>
          <w:sz w:val="28"/>
          <w:szCs w:val="28"/>
        </w:rPr>
        <w:t>МФЦ</w:t>
      </w:r>
      <w:r w:rsidR="001C3A4A">
        <w:rPr>
          <w:rFonts w:ascii="Times New Roman" w:hAnsi="Times New Roman" w:cs="Times New Roman"/>
          <w:sz w:val="28"/>
          <w:szCs w:val="28"/>
        </w:rPr>
        <w:t xml:space="preserve">» </w:t>
      </w:r>
      <w:r w:rsidRPr="00944895">
        <w:rPr>
          <w:rFonts w:ascii="Times New Roman" w:hAnsi="Times New Roman" w:cs="Times New Roman"/>
          <w:sz w:val="28"/>
          <w:szCs w:val="28"/>
        </w:rPr>
        <w:t>Самарской области;</w:t>
      </w:r>
    </w:p>
    <w:p w14:paraId="0ABA884E"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в форме электронных документов, подписанных усиленной квалифицированной электронной подписью:</w:t>
      </w:r>
    </w:p>
    <w:p w14:paraId="310BDB53"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1) при личном обращении заявителя в Управление,</w:t>
      </w:r>
    </w:p>
    <w:p w14:paraId="2EE9C177" w14:textId="77777777" w:rsidR="00EC2FC6" w:rsidRPr="00944895" w:rsidRDefault="00EC2FC6" w:rsidP="001F3074">
      <w:pPr>
        <w:pStyle w:val="ConsPlusNormal"/>
        <w:spacing w:line="360" w:lineRule="auto"/>
        <w:ind w:firstLine="540"/>
        <w:jc w:val="both"/>
        <w:rPr>
          <w:rFonts w:ascii="Times New Roman" w:hAnsi="Times New Roman" w:cs="Times New Roman"/>
          <w:strike/>
          <w:sz w:val="28"/>
          <w:szCs w:val="28"/>
        </w:rPr>
      </w:pPr>
      <w:r w:rsidRPr="00944895">
        <w:rPr>
          <w:rFonts w:ascii="Times New Roman" w:hAnsi="Times New Roman" w:cs="Times New Roman"/>
          <w:sz w:val="28"/>
          <w:szCs w:val="28"/>
        </w:rPr>
        <w:t>2) при обращении заявителя в информационно-телекоммуникационной сети Интернет посредством ЕПГУ или РПГУ</w:t>
      </w:r>
      <w:r w:rsidR="00493E1D" w:rsidRPr="00493E1D">
        <w:rPr>
          <w:rFonts w:ascii="Times New Roman" w:hAnsi="Times New Roman" w:cs="Times New Roman"/>
          <w:sz w:val="28"/>
          <w:szCs w:val="28"/>
        </w:rPr>
        <w:t>.</w:t>
      </w:r>
    </w:p>
    <w:p w14:paraId="58AFC28D" w14:textId="77777777" w:rsidR="00EC2FC6" w:rsidRPr="00944895" w:rsidRDefault="002414ED"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xml:space="preserve">2.13.1.2. </w:t>
      </w:r>
      <w:r w:rsidR="00EC2FC6" w:rsidRPr="00944895">
        <w:rPr>
          <w:rFonts w:ascii="Times New Roman" w:hAnsi="Times New Roman" w:cs="Times New Roman"/>
          <w:sz w:val="28"/>
          <w:szCs w:val="28"/>
        </w:rPr>
        <w:t>Форма предоставления результата муниципальной услуги:</w:t>
      </w:r>
    </w:p>
    <w:p w14:paraId="69C790A2" w14:textId="77777777" w:rsidR="00EC2FC6" w:rsidRPr="00944895" w:rsidRDefault="00EC2FC6" w:rsidP="001F3074">
      <w:pPr>
        <w:pStyle w:val="ConsPlusNormal"/>
        <w:spacing w:line="360" w:lineRule="auto"/>
        <w:ind w:firstLine="540"/>
        <w:jc w:val="both"/>
        <w:rPr>
          <w:rFonts w:ascii="Times New Roman" w:hAnsi="Times New Roman" w:cs="Times New Roman"/>
          <w:strike/>
          <w:sz w:val="28"/>
          <w:szCs w:val="28"/>
        </w:rPr>
      </w:pPr>
      <w:r w:rsidRPr="00944895">
        <w:rPr>
          <w:rFonts w:ascii="Times New Roman" w:hAnsi="Times New Roman" w:cs="Times New Roman"/>
          <w:sz w:val="28"/>
          <w:szCs w:val="28"/>
        </w:rPr>
        <w:t xml:space="preserve">а) на бумажном носителе при личном обращении заявителя в Управление, </w:t>
      </w:r>
      <w:r w:rsidR="0038356E">
        <w:rPr>
          <w:rFonts w:ascii="Times New Roman" w:hAnsi="Times New Roman" w:cs="Times New Roman"/>
          <w:sz w:val="28"/>
          <w:szCs w:val="28"/>
        </w:rPr>
        <w:t>МАУ «</w:t>
      </w:r>
      <w:r w:rsidR="0038356E" w:rsidRPr="00944895">
        <w:rPr>
          <w:rFonts w:ascii="Times New Roman" w:hAnsi="Times New Roman" w:cs="Times New Roman"/>
          <w:sz w:val="28"/>
          <w:szCs w:val="28"/>
        </w:rPr>
        <w:t>МФЦ</w:t>
      </w:r>
      <w:r w:rsidR="0038356E">
        <w:rPr>
          <w:rFonts w:ascii="Times New Roman" w:hAnsi="Times New Roman" w:cs="Times New Roman"/>
          <w:sz w:val="28"/>
          <w:szCs w:val="28"/>
        </w:rPr>
        <w:t>»</w:t>
      </w:r>
      <w:r w:rsidR="001C3A4A">
        <w:rPr>
          <w:rFonts w:ascii="Times New Roman" w:hAnsi="Times New Roman" w:cs="Times New Roman"/>
          <w:sz w:val="28"/>
          <w:szCs w:val="28"/>
        </w:rPr>
        <w:t>,</w:t>
      </w:r>
      <w:r w:rsidR="001C3A4A" w:rsidRPr="00944895">
        <w:rPr>
          <w:rFonts w:ascii="Times New Roman" w:hAnsi="Times New Roman" w:cs="Times New Roman"/>
          <w:sz w:val="28"/>
          <w:szCs w:val="28"/>
        </w:rPr>
        <w:t xml:space="preserve">в </w:t>
      </w:r>
      <w:r w:rsidR="001C3A4A">
        <w:rPr>
          <w:rFonts w:ascii="Times New Roman" w:hAnsi="Times New Roman" w:cs="Times New Roman"/>
          <w:sz w:val="28"/>
          <w:szCs w:val="28"/>
        </w:rPr>
        <w:t>МАУ «</w:t>
      </w:r>
      <w:r w:rsidR="001C3A4A" w:rsidRPr="00944895">
        <w:rPr>
          <w:rFonts w:ascii="Times New Roman" w:hAnsi="Times New Roman" w:cs="Times New Roman"/>
          <w:sz w:val="28"/>
          <w:szCs w:val="28"/>
        </w:rPr>
        <w:t>МФЦ</w:t>
      </w:r>
      <w:r w:rsidR="001C3A4A">
        <w:rPr>
          <w:rFonts w:ascii="Times New Roman" w:hAnsi="Times New Roman" w:cs="Times New Roman"/>
          <w:sz w:val="28"/>
          <w:szCs w:val="28"/>
        </w:rPr>
        <w:t xml:space="preserve">» </w:t>
      </w:r>
      <w:r w:rsidR="001C3A4A" w:rsidRPr="00944895">
        <w:rPr>
          <w:rFonts w:ascii="Times New Roman" w:hAnsi="Times New Roman" w:cs="Times New Roman"/>
          <w:sz w:val="28"/>
          <w:szCs w:val="28"/>
        </w:rPr>
        <w:t>Самарской области</w:t>
      </w:r>
      <w:r w:rsidR="00322169" w:rsidRPr="00944895">
        <w:rPr>
          <w:rFonts w:ascii="Times New Roman" w:hAnsi="Times New Roman" w:cs="Times New Roman"/>
          <w:sz w:val="28"/>
          <w:szCs w:val="28"/>
        </w:rPr>
        <w:t>;</w:t>
      </w:r>
    </w:p>
    <w:p w14:paraId="280488E5"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б) в форме электронного документа, подписанного усиленной квалифицированной электронной подписью:</w:t>
      </w:r>
    </w:p>
    <w:p w14:paraId="51047E33"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при личном обращении заявителя в Управление, если иное не установлено федеральными законами, регулирующими правоотношения в установленной сфере деятельности;</w:t>
      </w:r>
    </w:p>
    <w:p w14:paraId="346A4F88" w14:textId="77777777" w:rsidR="00EC2FC6"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при обращении заяви</w:t>
      </w:r>
      <w:r w:rsidR="00463246">
        <w:rPr>
          <w:rFonts w:ascii="Times New Roman" w:hAnsi="Times New Roman" w:cs="Times New Roman"/>
          <w:sz w:val="28"/>
          <w:szCs w:val="28"/>
        </w:rPr>
        <w:t>теля посредством ЕПГУ или РПГУ</w:t>
      </w:r>
      <w:r w:rsidR="00CD41D3">
        <w:rPr>
          <w:rFonts w:ascii="Times New Roman" w:hAnsi="Times New Roman" w:cs="Times New Roman"/>
          <w:sz w:val="28"/>
          <w:szCs w:val="28"/>
        </w:rPr>
        <w:t>, р</w:t>
      </w:r>
      <w:r w:rsidRPr="00944895">
        <w:rPr>
          <w:rFonts w:ascii="Times New Roman" w:hAnsi="Times New Roman" w:cs="Times New Roman"/>
          <w:sz w:val="28"/>
          <w:szCs w:val="28"/>
        </w:rPr>
        <w:t>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Управление за документом на бумажном носителе;</w:t>
      </w:r>
    </w:p>
    <w:p w14:paraId="6D79E88C" w14:textId="77777777" w:rsidR="00641034" w:rsidRPr="001F3074" w:rsidRDefault="00641034" w:rsidP="00641034">
      <w:pPr>
        <w:pStyle w:val="ConsPlusNormal"/>
        <w:spacing w:line="360" w:lineRule="auto"/>
        <w:ind w:firstLine="540"/>
        <w:jc w:val="both"/>
        <w:rPr>
          <w:rFonts w:ascii="Times New Roman" w:hAnsi="Times New Roman" w:cs="Times New Roman"/>
          <w:sz w:val="28"/>
          <w:szCs w:val="28"/>
        </w:rPr>
      </w:pPr>
      <w:r w:rsidRPr="001F3074">
        <w:rPr>
          <w:rFonts w:ascii="Times New Roman" w:hAnsi="Times New Roman" w:cs="Times New Roman"/>
          <w:sz w:val="28"/>
          <w:szCs w:val="28"/>
        </w:rPr>
        <w:t xml:space="preserve">- при обращении заявителя в </w:t>
      </w:r>
      <w:r>
        <w:rPr>
          <w:rFonts w:ascii="Times New Roman" w:hAnsi="Times New Roman" w:cs="Times New Roman"/>
          <w:sz w:val="28"/>
          <w:szCs w:val="28"/>
        </w:rPr>
        <w:t>МАУ «</w:t>
      </w:r>
      <w:r w:rsidRPr="00944895">
        <w:rPr>
          <w:rFonts w:ascii="Times New Roman" w:hAnsi="Times New Roman" w:cs="Times New Roman"/>
          <w:sz w:val="28"/>
          <w:szCs w:val="28"/>
        </w:rPr>
        <w:t>МФЦ</w:t>
      </w:r>
      <w:r>
        <w:rPr>
          <w:rFonts w:ascii="Times New Roman" w:hAnsi="Times New Roman" w:cs="Times New Roman"/>
          <w:sz w:val="28"/>
          <w:szCs w:val="28"/>
        </w:rPr>
        <w:t>»</w:t>
      </w:r>
      <w:r w:rsidRPr="001F3074">
        <w:rPr>
          <w:rFonts w:ascii="Times New Roman" w:hAnsi="Times New Roman" w:cs="Times New Roman"/>
          <w:sz w:val="28"/>
          <w:szCs w:val="28"/>
        </w:rPr>
        <w:t xml:space="preserve"> Самарской области для получения муниципальной услуги по экстерри</w:t>
      </w:r>
      <w:r>
        <w:rPr>
          <w:rFonts w:ascii="Times New Roman" w:hAnsi="Times New Roman" w:cs="Times New Roman"/>
          <w:sz w:val="28"/>
          <w:szCs w:val="28"/>
        </w:rPr>
        <w:t xml:space="preserve">ториальному принципу. При </w:t>
      </w:r>
      <w:r>
        <w:rPr>
          <w:rFonts w:ascii="Times New Roman" w:hAnsi="Times New Roman" w:cs="Times New Roman"/>
          <w:sz w:val="28"/>
          <w:szCs w:val="28"/>
        </w:rPr>
        <w:lastRenderedPageBreak/>
        <w:t xml:space="preserve">этом </w:t>
      </w:r>
      <w:r w:rsidR="003259A9">
        <w:rPr>
          <w:rFonts w:ascii="Times New Roman" w:hAnsi="Times New Roman" w:cs="Times New Roman"/>
          <w:sz w:val="28"/>
          <w:szCs w:val="28"/>
        </w:rPr>
        <w:t>з</w:t>
      </w:r>
      <w:r w:rsidRPr="001F3074">
        <w:rPr>
          <w:rFonts w:ascii="Times New Roman" w:hAnsi="Times New Roman" w:cs="Times New Roman"/>
          <w:sz w:val="28"/>
          <w:szCs w:val="28"/>
        </w:rPr>
        <w:t>аявитель для получения результата предоставления муниципальной услуги на бумажном носителе имеет право обратиться непосредственно в Управление.</w:t>
      </w:r>
    </w:p>
    <w:p w14:paraId="78DB4262" w14:textId="77777777" w:rsidR="00641034" w:rsidRPr="00944895" w:rsidRDefault="00641034" w:rsidP="001F3074">
      <w:pPr>
        <w:pStyle w:val="ConsPlusNormal"/>
        <w:spacing w:line="360" w:lineRule="auto"/>
        <w:ind w:firstLine="540"/>
        <w:jc w:val="both"/>
        <w:rPr>
          <w:rFonts w:ascii="Times New Roman" w:hAnsi="Times New Roman" w:cs="Times New Roman"/>
          <w:sz w:val="28"/>
          <w:szCs w:val="28"/>
        </w:rPr>
      </w:pPr>
      <w:r w:rsidRPr="001F3074">
        <w:rPr>
          <w:rFonts w:ascii="Times New Roman" w:hAnsi="Times New Roman" w:cs="Times New Roman"/>
          <w:sz w:val="28"/>
          <w:szCs w:val="28"/>
        </w:rPr>
        <w:t xml:space="preserve">Результат предоставления </w:t>
      </w:r>
      <w:r w:rsidR="003259A9">
        <w:rPr>
          <w:rFonts w:ascii="Times New Roman" w:hAnsi="Times New Roman" w:cs="Times New Roman"/>
          <w:sz w:val="28"/>
          <w:szCs w:val="28"/>
        </w:rPr>
        <w:t xml:space="preserve">муниципальной </w:t>
      </w:r>
      <w:r w:rsidRPr="001F3074">
        <w:rPr>
          <w:rFonts w:ascii="Times New Roman" w:hAnsi="Times New Roman" w:cs="Times New Roman"/>
          <w:sz w:val="28"/>
          <w:szCs w:val="28"/>
        </w:rPr>
        <w:t>услуги мож</w:t>
      </w:r>
      <w:r w:rsidR="009723B3">
        <w:rPr>
          <w:rFonts w:ascii="Times New Roman" w:hAnsi="Times New Roman" w:cs="Times New Roman"/>
          <w:sz w:val="28"/>
          <w:szCs w:val="28"/>
        </w:rPr>
        <w:t xml:space="preserve">ет быть предоставлен по выбору </w:t>
      </w:r>
      <w:r w:rsidR="003259A9">
        <w:rPr>
          <w:rFonts w:ascii="Times New Roman" w:hAnsi="Times New Roman" w:cs="Times New Roman"/>
          <w:sz w:val="28"/>
          <w:szCs w:val="28"/>
        </w:rPr>
        <w:t>з</w:t>
      </w:r>
      <w:r w:rsidRPr="001F3074">
        <w:rPr>
          <w:rFonts w:ascii="Times New Roman" w:hAnsi="Times New Roman" w:cs="Times New Roman"/>
          <w:sz w:val="28"/>
          <w:szCs w:val="28"/>
        </w:rPr>
        <w:t>аявителя на бумажном носителе или в форме электронных документов, подписанных усиленной квалифицированной электронной подписью, за исключением случаев, если иной порядок предоставления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14:paraId="0E8EAFCD" w14:textId="77777777" w:rsidR="00814DF3" w:rsidRPr="00944895" w:rsidRDefault="00814DF3" w:rsidP="00814DF3">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2.13.1.3. 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(электронного образа документа) заверяется должностным лицом Управления и размещается в едином региональном хранилище без направления заявителю результата предоставления муниципальной услуги на бумажном носителе.</w:t>
      </w:r>
    </w:p>
    <w:p w14:paraId="12FB0B3D" w14:textId="77777777" w:rsidR="00EC2FC6" w:rsidRPr="00944895" w:rsidRDefault="00814DF3" w:rsidP="00814DF3">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xml:space="preserve">При этом заявитель для получения результата предоставления муниципальной услуги на бумажном носителе имеет право обратиться в </w:t>
      </w:r>
      <w:r w:rsidR="001C3A4A" w:rsidRPr="00944895">
        <w:rPr>
          <w:rFonts w:ascii="Times New Roman" w:hAnsi="Times New Roman" w:cs="Times New Roman"/>
          <w:sz w:val="28"/>
          <w:szCs w:val="28"/>
        </w:rPr>
        <w:t>Управле</w:t>
      </w:r>
      <w:r w:rsidR="001C3A4A">
        <w:rPr>
          <w:rFonts w:ascii="Times New Roman" w:hAnsi="Times New Roman" w:cs="Times New Roman"/>
          <w:sz w:val="28"/>
          <w:szCs w:val="28"/>
        </w:rPr>
        <w:t>ние</w:t>
      </w:r>
      <w:r w:rsidRPr="00944895">
        <w:rPr>
          <w:rFonts w:ascii="Times New Roman" w:hAnsi="Times New Roman" w:cs="Times New Roman"/>
          <w:sz w:val="28"/>
          <w:szCs w:val="28"/>
        </w:rPr>
        <w:t>.</w:t>
      </w:r>
    </w:p>
    <w:p w14:paraId="43EAECBD" w14:textId="77777777" w:rsidR="00EC2FC6" w:rsidRPr="00944895" w:rsidRDefault="00E66CC1" w:rsidP="001F3074">
      <w:pPr>
        <w:pStyle w:val="ConsPlusNormal"/>
        <w:spacing w:line="360" w:lineRule="auto"/>
        <w:ind w:firstLine="540"/>
        <w:jc w:val="both"/>
        <w:rPr>
          <w:rFonts w:ascii="Times New Roman" w:hAnsi="Times New Roman" w:cs="Times New Roman"/>
          <w:sz w:val="28"/>
          <w:szCs w:val="28"/>
        </w:rPr>
      </w:pPr>
      <w:r w:rsidRPr="00944895">
        <w:rPr>
          <w:rFonts w:ascii="Times New Roman" w:eastAsiaTheme="minorHAnsi" w:hAnsi="Times New Roman" w:cs="Times New Roman"/>
          <w:sz w:val="28"/>
          <w:szCs w:val="28"/>
          <w:lang w:eastAsia="en-US"/>
        </w:rPr>
        <w:t>2.13.1.</w:t>
      </w:r>
      <w:r w:rsidR="00814DF3" w:rsidRPr="00944895">
        <w:rPr>
          <w:rFonts w:ascii="Times New Roman" w:eastAsiaTheme="minorHAnsi" w:hAnsi="Times New Roman" w:cs="Times New Roman"/>
          <w:sz w:val="28"/>
          <w:szCs w:val="28"/>
          <w:lang w:eastAsia="en-US"/>
        </w:rPr>
        <w:t>4</w:t>
      </w:r>
      <w:r w:rsidRPr="00944895">
        <w:rPr>
          <w:rFonts w:ascii="Times New Roman" w:eastAsiaTheme="minorHAnsi" w:hAnsi="Times New Roman" w:cs="Times New Roman"/>
          <w:sz w:val="28"/>
          <w:szCs w:val="28"/>
          <w:lang w:eastAsia="en-US"/>
        </w:rPr>
        <w:t xml:space="preserve">. </w:t>
      </w:r>
      <w:r w:rsidR="00EC2FC6" w:rsidRPr="00944895">
        <w:rPr>
          <w:rFonts w:ascii="Times New Roman" w:hAnsi="Times New Roman" w:cs="Times New Roman"/>
          <w:sz w:val="28"/>
          <w:szCs w:val="28"/>
        </w:rPr>
        <w:t>Форма направления запросов и получение документов в рамках межведомственного информационного взаимодействия:</w:t>
      </w:r>
    </w:p>
    <w:p w14:paraId="2688F6BD"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в электронной форме - посредством системы межведомственного электронного взаимодействия (далее - СМЭВ);</w:t>
      </w:r>
    </w:p>
    <w:p w14:paraId="6F6E6F99"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14:paraId="7ABC3099" w14:textId="77777777" w:rsidR="00EC2FC6" w:rsidRPr="00944895" w:rsidRDefault="00EC2FC6" w:rsidP="001F3074">
      <w:pPr>
        <w:pStyle w:val="ConsPlusNormal"/>
        <w:spacing w:line="360" w:lineRule="auto"/>
        <w:ind w:firstLine="540"/>
        <w:jc w:val="both"/>
        <w:rPr>
          <w:rFonts w:ascii="Times New Roman" w:hAnsi="Times New Roman" w:cs="Times New Roman"/>
          <w:sz w:val="28"/>
          <w:szCs w:val="28"/>
        </w:rPr>
      </w:pPr>
      <w:r w:rsidRPr="00944895">
        <w:rPr>
          <w:rFonts w:ascii="Times New Roman" w:hAnsi="Times New Roman" w:cs="Times New Roman"/>
          <w:sz w:val="28"/>
          <w:szCs w:val="28"/>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14:paraId="20A14CB4" w14:textId="77777777" w:rsidR="002414ED" w:rsidRPr="00944895" w:rsidRDefault="002414ED" w:rsidP="001F3074">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sidRPr="00944895">
        <w:rPr>
          <w:rFonts w:ascii="Times New Roman" w:eastAsiaTheme="minorHAnsi" w:hAnsi="Times New Roman" w:cs="Times New Roman"/>
          <w:sz w:val="28"/>
          <w:szCs w:val="28"/>
          <w:lang w:eastAsia="en-US"/>
        </w:rPr>
        <w:lastRenderedPageBreak/>
        <w:t>Межведомственное информационное взаимодействие осуществляется всоответствии с Положением об организации межведомственного информационноговзаимодействия при предоставлении му</w:t>
      </w:r>
      <w:r w:rsidR="001C3A4A">
        <w:rPr>
          <w:rFonts w:ascii="Times New Roman" w:eastAsiaTheme="minorHAnsi" w:hAnsi="Times New Roman" w:cs="Times New Roman"/>
          <w:sz w:val="28"/>
          <w:szCs w:val="28"/>
          <w:lang w:eastAsia="en-US"/>
        </w:rPr>
        <w:t>ниципальных услуг</w:t>
      </w:r>
      <w:r w:rsidR="00493E1D">
        <w:rPr>
          <w:rFonts w:ascii="Times New Roman" w:eastAsiaTheme="minorHAnsi" w:hAnsi="Times New Roman" w:cs="Times New Roman"/>
          <w:sz w:val="28"/>
          <w:szCs w:val="28"/>
          <w:lang w:eastAsia="en-US"/>
        </w:rPr>
        <w:t xml:space="preserve">, осуществления функций муниципального контроля в </w:t>
      </w:r>
      <w:r w:rsidR="001C3A4A">
        <w:rPr>
          <w:rFonts w:ascii="Times New Roman" w:eastAsiaTheme="minorHAnsi" w:hAnsi="Times New Roman" w:cs="Times New Roman"/>
          <w:sz w:val="28"/>
          <w:szCs w:val="28"/>
          <w:lang w:eastAsia="en-US"/>
        </w:rPr>
        <w:t>администрации</w:t>
      </w:r>
      <w:r w:rsidR="00493E1D">
        <w:rPr>
          <w:rFonts w:ascii="Times New Roman" w:eastAsiaTheme="minorHAnsi" w:hAnsi="Times New Roman" w:cs="Times New Roman"/>
          <w:sz w:val="28"/>
          <w:szCs w:val="28"/>
          <w:lang w:eastAsia="en-US"/>
        </w:rPr>
        <w:t xml:space="preserve"> городского округа Тольятти</w:t>
      </w:r>
      <w:r w:rsidR="001C3A4A">
        <w:rPr>
          <w:rFonts w:ascii="Times New Roman" w:eastAsiaTheme="minorHAnsi" w:hAnsi="Times New Roman" w:cs="Times New Roman"/>
          <w:sz w:val="28"/>
          <w:szCs w:val="28"/>
          <w:lang w:eastAsia="en-US"/>
        </w:rPr>
        <w:t>, утвержденн</w:t>
      </w:r>
      <w:r w:rsidR="003259A9">
        <w:rPr>
          <w:rFonts w:ascii="Times New Roman" w:eastAsiaTheme="minorHAnsi" w:hAnsi="Times New Roman" w:cs="Times New Roman"/>
          <w:sz w:val="28"/>
          <w:szCs w:val="28"/>
          <w:lang w:eastAsia="en-US"/>
        </w:rPr>
        <w:t>ым</w:t>
      </w:r>
      <w:r w:rsidR="001C3A4A">
        <w:rPr>
          <w:rFonts w:ascii="Times New Roman" w:eastAsiaTheme="minorHAnsi" w:hAnsi="Times New Roman" w:cs="Times New Roman"/>
          <w:sz w:val="28"/>
          <w:szCs w:val="28"/>
          <w:lang w:eastAsia="en-US"/>
        </w:rPr>
        <w:t xml:space="preserve"> постановлением администрации городского округа Тольятти от 04.03.2024 № 401-п/1.</w:t>
      </w:r>
    </w:p>
    <w:p w14:paraId="67085740" w14:textId="77777777" w:rsidR="00EC2FC6" w:rsidRPr="00944895" w:rsidRDefault="002414ED" w:rsidP="000941F4">
      <w:pPr>
        <w:autoSpaceDE w:val="0"/>
        <w:autoSpaceDN w:val="0"/>
        <w:adjustRightInd w:val="0"/>
        <w:spacing w:line="360" w:lineRule="auto"/>
        <w:ind w:firstLine="540"/>
        <w:jc w:val="both"/>
        <w:rPr>
          <w:rFonts w:ascii="Times New Roman" w:hAnsi="Times New Roman" w:cs="Times New Roman"/>
          <w:sz w:val="28"/>
          <w:szCs w:val="28"/>
        </w:rPr>
      </w:pPr>
      <w:r w:rsidRPr="00944895">
        <w:rPr>
          <w:rFonts w:ascii="Times New Roman" w:eastAsiaTheme="minorHAnsi" w:hAnsi="Times New Roman" w:cs="Times New Roman"/>
          <w:sz w:val="28"/>
          <w:szCs w:val="28"/>
          <w:lang w:eastAsia="en-US"/>
        </w:rPr>
        <w:t>Внутриведомственное информационное взаимодействие осуществляется впорядке и в сроки в соответствии с Регламентом делопроизводства и документооборота</w:t>
      </w:r>
      <w:r w:rsidR="001C3A4A">
        <w:rPr>
          <w:rFonts w:ascii="Times New Roman" w:eastAsiaTheme="minorHAnsi" w:hAnsi="Times New Roman" w:cs="Times New Roman"/>
          <w:sz w:val="28"/>
          <w:szCs w:val="28"/>
          <w:lang w:eastAsia="en-US"/>
        </w:rPr>
        <w:t xml:space="preserve">в </w:t>
      </w:r>
      <w:r w:rsidRPr="00944895">
        <w:rPr>
          <w:rFonts w:ascii="Times New Roman" w:eastAsiaTheme="minorHAnsi" w:hAnsi="Times New Roman" w:cs="Times New Roman"/>
          <w:sz w:val="28"/>
          <w:szCs w:val="28"/>
          <w:lang w:eastAsia="en-US"/>
        </w:rPr>
        <w:t>администрации</w:t>
      </w:r>
      <w:r w:rsidR="001C3A4A">
        <w:rPr>
          <w:rFonts w:ascii="Times New Roman" w:eastAsiaTheme="minorHAnsi" w:hAnsi="Times New Roman" w:cs="Times New Roman"/>
          <w:sz w:val="28"/>
          <w:szCs w:val="28"/>
          <w:lang w:eastAsia="en-US"/>
        </w:rPr>
        <w:t xml:space="preserve"> городского округа Тольятти</w:t>
      </w:r>
      <w:r w:rsidR="003259A9">
        <w:rPr>
          <w:rFonts w:ascii="Times New Roman" w:eastAsiaTheme="minorHAnsi" w:hAnsi="Times New Roman" w:cs="Times New Roman"/>
          <w:sz w:val="28"/>
          <w:szCs w:val="28"/>
          <w:lang w:eastAsia="en-US"/>
        </w:rPr>
        <w:t xml:space="preserve">, </w:t>
      </w:r>
      <w:r w:rsidR="001C3A4A">
        <w:rPr>
          <w:rFonts w:ascii="Times New Roman" w:eastAsiaTheme="minorHAnsi" w:hAnsi="Times New Roman" w:cs="Times New Roman"/>
          <w:sz w:val="28"/>
          <w:szCs w:val="28"/>
          <w:lang w:eastAsia="en-US"/>
        </w:rPr>
        <w:t>утвержденн</w:t>
      </w:r>
      <w:r w:rsidR="003259A9">
        <w:rPr>
          <w:rFonts w:ascii="Times New Roman" w:eastAsiaTheme="minorHAnsi" w:hAnsi="Times New Roman" w:cs="Times New Roman"/>
          <w:sz w:val="28"/>
          <w:szCs w:val="28"/>
          <w:lang w:eastAsia="en-US"/>
        </w:rPr>
        <w:t>ым</w:t>
      </w:r>
      <w:r w:rsidR="001C3A4A">
        <w:rPr>
          <w:rFonts w:ascii="Times New Roman" w:eastAsiaTheme="minorHAnsi" w:hAnsi="Times New Roman" w:cs="Times New Roman"/>
          <w:sz w:val="28"/>
          <w:szCs w:val="28"/>
          <w:lang w:eastAsia="en-US"/>
        </w:rPr>
        <w:t xml:space="preserve"> распоряжением </w:t>
      </w:r>
      <w:r w:rsidR="001C3A4A" w:rsidRPr="00944895">
        <w:rPr>
          <w:rFonts w:ascii="Times New Roman" w:eastAsiaTheme="minorHAnsi" w:hAnsi="Times New Roman" w:cs="Times New Roman"/>
          <w:sz w:val="28"/>
          <w:szCs w:val="28"/>
          <w:lang w:eastAsia="en-US"/>
        </w:rPr>
        <w:t>администрации</w:t>
      </w:r>
      <w:r w:rsidR="001C3A4A">
        <w:rPr>
          <w:rFonts w:ascii="Times New Roman" w:eastAsiaTheme="minorHAnsi" w:hAnsi="Times New Roman" w:cs="Times New Roman"/>
          <w:sz w:val="28"/>
          <w:szCs w:val="28"/>
          <w:lang w:eastAsia="en-US"/>
        </w:rPr>
        <w:t xml:space="preserve"> городского округа Тольятти от 04.10.2019 №8376-р/1</w:t>
      </w:r>
      <w:r w:rsidRPr="00944895">
        <w:rPr>
          <w:rFonts w:ascii="Times New Roman" w:eastAsiaTheme="minorHAnsi" w:hAnsi="Times New Roman" w:cs="Times New Roman"/>
          <w:sz w:val="28"/>
          <w:szCs w:val="28"/>
          <w:lang w:eastAsia="en-US"/>
        </w:rPr>
        <w:t>.</w:t>
      </w:r>
    </w:p>
    <w:p w14:paraId="4608257D" w14:textId="77777777" w:rsidR="003A0076" w:rsidRPr="00944895" w:rsidRDefault="00701CE4" w:rsidP="001F3074">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sidRPr="00944895">
        <w:rPr>
          <w:rFonts w:ascii="Times New Roman" w:eastAsiaTheme="minorHAnsi" w:hAnsi="Times New Roman" w:cs="Times New Roman"/>
          <w:sz w:val="28"/>
          <w:szCs w:val="28"/>
          <w:lang w:eastAsia="en-US"/>
        </w:rPr>
        <w:t>2.13.</w:t>
      </w:r>
      <w:r w:rsidR="00814DF3" w:rsidRPr="00944895">
        <w:rPr>
          <w:rFonts w:ascii="Times New Roman" w:eastAsiaTheme="minorHAnsi" w:hAnsi="Times New Roman" w:cs="Times New Roman"/>
          <w:sz w:val="28"/>
          <w:szCs w:val="28"/>
          <w:lang w:eastAsia="en-US"/>
        </w:rPr>
        <w:t>2</w:t>
      </w:r>
      <w:r w:rsidR="003A0076" w:rsidRPr="00944895">
        <w:rPr>
          <w:rFonts w:ascii="Times New Roman" w:eastAsiaTheme="minorHAnsi" w:hAnsi="Times New Roman" w:cs="Times New Roman"/>
          <w:sz w:val="28"/>
          <w:szCs w:val="28"/>
          <w:lang w:eastAsia="en-US"/>
        </w:rPr>
        <w:t xml:space="preserve">. Требования, учитывающие особенности предоставления муниципальной услуг в </w:t>
      </w:r>
      <w:r w:rsidR="00D117AD">
        <w:rPr>
          <w:rFonts w:ascii="Times New Roman" w:hAnsi="Times New Roman" w:cs="Times New Roman"/>
          <w:sz w:val="28"/>
          <w:szCs w:val="28"/>
        </w:rPr>
        <w:t>МАУ «</w:t>
      </w:r>
      <w:r w:rsidR="00D117AD" w:rsidRPr="00944895">
        <w:rPr>
          <w:rFonts w:ascii="Times New Roman" w:hAnsi="Times New Roman" w:cs="Times New Roman"/>
          <w:sz w:val="28"/>
          <w:szCs w:val="28"/>
        </w:rPr>
        <w:t>МФЦ</w:t>
      </w:r>
      <w:r w:rsidR="00D117AD">
        <w:rPr>
          <w:rFonts w:ascii="Times New Roman" w:hAnsi="Times New Roman" w:cs="Times New Roman"/>
          <w:sz w:val="28"/>
          <w:szCs w:val="28"/>
        </w:rPr>
        <w:t>»</w:t>
      </w:r>
      <w:r w:rsidR="003A0076" w:rsidRPr="00944895">
        <w:rPr>
          <w:rFonts w:ascii="Times New Roman" w:eastAsiaTheme="minorHAnsi" w:hAnsi="Times New Roman" w:cs="Times New Roman"/>
          <w:sz w:val="28"/>
          <w:szCs w:val="28"/>
          <w:lang w:eastAsia="en-US"/>
        </w:rPr>
        <w:t>.</w:t>
      </w:r>
    </w:p>
    <w:p w14:paraId="41931430" w14:textId="77777777" w:rsidR="003A0076" w:rsidRPr="00944895" w:rsidRDefault="00701CE4" w:rsidP="001F3074">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sidRPr="00944895">
        <w:rPr>
          <w:rFonts w:ascii="Times New Roman" w:eastAsiaTheme="minorHAnsi" w:hAnsi="Times New Roman" w:cs="Times New Roman"/>
          <w:sz w:val="28"/>
          <w:szCs w:val="28"/>
          <w:lang w:eastAsia="en-US"/>
        </w:rPr>
        <w:t>2.13.</w:t>
      </w:r>
      <w:r w:rsidR="00814DF3" w:rsidRPr="00944895">
        <w:rPr>
          <w:rFonts w:ascii="Times New Roman" w:eastAsiaTheme="minorHAnsi" w:hAnsi="Times New Roman" w:cs="Times New Roman"/>
          <w:sz w:val="28"/>
          <w:szCs w:val="28"/>
          <w:lang w:eastAsia="en-US"/>
        </w:rPr>
        <w:t>2</w:t>
      </w:r>
      <w:r w:rsidR="003A0076" w:rsidRPr="00944895">
        <w:rPr>
          <w:rFonts w:ascii="Times New Roman" w:eastAsiaTheme="minorHAnsi" w:hAnsi="Times New Roman" w:cs="Times New Roman"/>
          <w:sz w:val="28"/>
          <w:szCs w:val="28"/>
          <w:lang w:eastAsia="en-US"/>
        </w:rPr>
        <w:t xml:space="preserve">.1. Муниципальная услуга предоставляется в </w:t>
      </w:r>
      <w:r w:rsidR="0038356E">
        <w:rPr>
          <w:rFonts w:ascii="Times New Roman" w:hAnsi="Times New Roman" w:cs="Times New Roman"/>
          <w:sz w:val="28"/>
          <w:szCs w:val="28"/>
        </w:rPr>
        <w:t>МАУ «</w:t>
      </w:r>
      <w:r w:rsidR="0038356E" w:rsidRPr="00944895">
        <w:rPr>
          <w:rFonts w:ascii="Times New Roman" w:hAnsi="Times New Roman" w:cs="Times New Roman"/>
          <w:sz w:val="28"/>
          <w:szCs w:val="28"/>
        </w:rPr>
        <w:t>МФЦ</w:t>
      </w:r>
      <w:r w:rsidR="0038356E">
        <w:rPr>
          <w:rFonts w:ascii="Times New Roman" w:hAnsi="Times New Roman" w:cs="Times New Roman"/>
          <w:sz w:val="28"/>
          <w:szCs w:val="28"/>
        </w:rPr>
        <w:t xml:space="preserve">» </w:t>
      </w:r>
      <w:r w:rsidR="003A0076" w:rsidRPr="00944895">
        <w:rPr>
          <w:rFonts w:ascii="Times New Roman" w:eastAsiaTheme="minorHAnsi" w:hAnsi="Times New Roman" w:cs="Times New Roman"/>
          <w:sz w:val="28"/>
          <w:szCs w:val="28"/>
          <w:lang w:eastAsia="en-US"/>
        </w:rPr>
        <w:t xml:space="preserve">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w:t>
      </w:r>
      <w:r w:rsidR="003A0076" w:rsidRPr="00944895">
        <w:rPr>
          <w:rFonts w:ascii="Times New Roman" w:hAnsi="Times New Roman" w:cs="Times New Roman"/>
          <w:sz w:val="28"/>
          <w:szCs w:val="28"/>
        </w:rPr>
        <w:t>Управление</w:t>
      </w:r>
      <w:r w:rsidR="003A0076" w:rsidRPr="00944895">
        <w:rPr>
          <w:rFonts w:ascii="Times New Roman" w:eastAsiaTheme="minorHAnsi" w:hAnsi="Times New Roman" w:cs="Times New Roman"/>
          <w:sz w:val="28"/>
          <w:szCs w:val="28"/>
          <w:lang w:eastAsia="en-US"/>
        </w:rPr>
        <w:t>,выдачи (направления) результата предоставления муниципально</w:t>
      </w:r>
      <w:r w:rsidR="002D6E05">
        <w:rPr>
          <w:rFonts w:ascii="Times New Roman" w:eastAsiaTheme="minorHAnsi" w:hAnsi="Times New Roman" w:cs="Times New Roman"/>
          <w:sz w:val="28"/>
          <w:szCs w:val="28"/>
          <w:lang w:eastAsia="en-US"/>
        </w:rPr>
        <w:t xml:space="preserve">й услуги </w:t>
      </w:r>
      <w:r w:rsidR="003259A9">
        <w:rPr>
          <w:rFonts w:ascii="Times New Roman" w:eastAsiaTheme="minorHAnsi" w:hAnsi="Times New Roman" w:cs="Times New Roman"/>
          <w:sz w:val="28"/>
          <w:szCs w:val="28"/>
          <w:lang w:eastAsia="en-US"/>
        </w:rPr>
        <w:t>з</w:t>
      </w:r>
      <w:r w:rsidR="003A0076" w:rsidRPr="00944895">
        <w:rPr>
          <w:rFonts w:ascii="Times New Roman" w:eastAsiaTheme="minorHAnsi" w:hAnsi="Times New Roman" w:cs="Times New Roman"/>
          <w:sz w:val="28"/>
          <w:szCs w:val="28"/>
          <w:lang w:eastAsia="en-US"/>
        </w:rPr>
        <w:t>аявителю.</w:t>
      </w:r>
    </w:p>
    <w:p w14:paraId="427A3EDE" w14:textId="77777777" w:rsidR="003A0076" w:rsidRPr="00944895" w:rsidRDefault="00701CE4" w:rsidP="001F3074">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sidRPr="00944895">
        <w:rPr>
          <w:rFonts w:ascii="Times New Roman" w:eastAsiaTheme="minorHAnsi" w:hAnsi="Times New Roman" w:cs="Times New Roman"/>
          <w:sz w:val="28"/>
          <w:szCs w:val="28"/>
          <w:lang w:eastAsia="en-US"/>
        </w:rPr>
        <w:t>2.13.</w:t>
      </w:r>
      <w:r w:rsidR="00814DF3" w:rsidRPr="00944895">
        <w:rPr>
          <w:rFonts w:ascii="Times New Roman" w:eastAsiaTheme="minorHAnsi" w:hAnsi="Times New Roman" w:cs="Times New Roman"/>
          <w:sz w:val="28"/>
          <w:szCs w:val="28"/>
          <w:lang w:eastAsia="en-US"/>
        </w:rPr>
        <w:t>2</w:t>
      </w:r>
      <w:r w:rsidR="002D6E05">
        <w:rPr>
          <w:rFonts w:ascii="Times New Roman" w:eastAsiaTheme="minorHAnsi" w:hAnsi="Times New Roman" w:cs="Times New Roman"/>
          <w:sz w:val="28"/>
          <w:szCs w:val="28"/>
          <w:lang w:eastAsia="en-US"/>
        </w:rPr>
        <w:t xml:space="preserve">.2. При личном обращении </w:t>
      </w:r>
      <w:r w:rsidR="003259A9">
        <w:rPr>
          <w:rFonts w:ascii="Times New Roman" w:eastAsiaTheme="minorHAnsi" w:hAnsi="Times New Roman" w:cs="Times New Roman"/>
          <w:sz w:val="28"/>
          <w:szCs w:val="28"/>
          <w:lang w:eastAsia="en-US"/>
        </w:rPr>
        <w:t>з</w:t>
      </w:r>
      <w:r w:rsidR="003A0076" w:rsidRPr="00944895">
        <w:rPr>
          <w:rFonts w:ascii="Times New Roman" w:eastAsiaTheme="minorHAnsi" w:hAnsi="Times New Roman" w:cs="Times New Roman"/>
          <w:sz w:val="28"/>
          <w:szCs w:val="28"/>
          <w:lang w:eastAsia="en-US"/>
        </w:rPr>
        <w:t xml:space="preserve">аявителя в </w:t>
      </w:r>
      <w:r w:rsidR="0038356E">
        <w:rPr>
          <w:rFonts w:ascii="Times New Roman" w:hAnsi="Times New Roman" w:cs="Times New Roman"/>
          <w:sz w:val="28"/>
          <w:szCs w:val="28"/>
        </w:rPr>
        <w:t>МАУ «</w:t>
      </w:r>
      <w:r w:rsidR="0038356E" w:rsidRPr="00944895">
        <w:rPr>
          <w:rFonts w:ascii="Times New Roman" w:hAnsi="Times New Roman" w:cs="Times New Roman"/>
          <w:sz w:val="28"/>
          <w:szCs w:val="28"/>
        </w:rPr>
        <w:t>МФЦ</w:t>
      </w:r>
      <w:r w:rsidR="0038356E">
        <w:rPr>
          <w:rFonts w:ascii="Times New Roman" w:hAnsi="Times New Roman" w:cs="Times New Roman"/>
          <w:sz w:val="28"/>
          <w:szCs w:val="28"/>
        </w:rPr>
        <w:t>»</w:t>
      </w:r>
      <w:r w:rsidR="003A0076" w:rsidRPr="00944895">
        <w:rPr>
          <w:rFonts w:ascii="Times New Roman" w:eastAsiaTheme="minorHAnsi" w:hAnsi="Times New Roman" w:cs="Times New Roman"/>
          <w:sz w:val="28"/>
          <w:szCs w:val="28"/>
          <w:lang w:eastAsia="en-US"/>
        </w:rPr>
        <w:t xml:space="preserve"> с заявлением и документами, необходимыми для предоставления муниципальной услуги работник </w:t>
      </w:r>
      <w:r w:rsidR="0038356E">
        <w:rPr>
          <w:rFonts w:ascii="Times New Roman" w:hAnsi="Times New Roman" w:cs="Times New Roman"/>
          <w:sz w:val="28"/>
          <w:szCs w:val="28"/>
        </w:rPr>
        <w:t>МАУ «</w:t>
      </w:r>
      <w:r w:rsidR="0038356E" w:rsidRPr="00944895">
        <w:rPr>
          <w:rFonts w:ascii="Times New Roman" w:hAnsi="Times New Roman" w:cs="Times New Roman"/>
          <w:sz w:val="28"/>
          <w:szCs w:val="28"/>
        </w:rPr>
        <w:t>МФЦ</w:t>
      </w:r>
      <w:r w:rsidR="0038356E">
        <w:rPr>
          <w:rFonts w:ascii="Times New Roman" w:hAnsi="Times New Roman" w:cs="Times New Roman"/>
          <w:sz w:val="28"/>
          <w:szCs w:val="28"/>
        </w:rPr>
        <w:t>»</w:t>
      </w:r>
      <w:r w:rsidR="003A0076" w:rsidRPr="00944895">
        <w:rPr>
          <w:rFonts w:ascii="Times New Roman" w:eastAsiaTheme="minorHAnsi" w:hAnsi="Times New Roman" w:cs="Times New Roman"/>
          <w:sz w:val="28"/>
          <w:szCs w:val="28"/>
          <w:lang w:eastAsia="en-US"/>
        </w:rPr>
        <w:t>,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14:paraId="66CAA4C9" w14:textId="77777777" w:rsidR="003A0076" w:rsidRPr="00944895" w:rsidRDefault="003A0076" w:rsidP="001F3074">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sidRPr="00944895">
        <w:rPr>
          <w:rFonts w:ascii="Times New Roman" w:eastAsiaTheme="minorHAnsi" w:hAnsi="Times New Roman" w:cs="Times New Roman"/>
          <w:sz w:val="28"/>
          <w:szCs w:val="28"/>
          <w:lang w:eastAsia="en-US"/>
        </w:rPr>
        <w:t>- документы в установленных законодательством случаях скреплены печатями,имеют надлежащие подписи сторон или определенных законодательством должностныхлиц;</w:t>
      </w:r>
    </w:p>
    <w:p w14:paraId="0720A092" w14:textId="77777777" w:rsidR="003A0076" w:rsidRPr="00944895" w:rsidRDefault="003A0076" w:rsidP="001F3074">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sidRPr="00944895">
        <w:rPr>
          <w:rFonts w:ascii="Times New Roman" w:eastAsiaTheme="minorHAnsi" w:hAnsi="Times New Roman" w:cs="Times New Roman"/>
          <w:sz w:val="28"/>
          <w:szCs w:val="28"/>
          <w:lang w:eastAsia="en-US"/>
        </w:rPr>
        <w:t>- текст заявления и документов написаны разборчиво, наименованияюридических лиц без сокращения, с указанием мест их нахождения;</w:t>
      </w:r>
    </w:p>
    <w:p w14:paraId="09BCA396" w14:textId="77777777" w:rsidR="003A0076" w:rsidRPr="00944895" w:rsidRDefault="003A0076" w:rsidP="001F3074">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sidRPr="00944895">
        <w:rPr>
          <w:rFonts w:ascii="Times New Roman" w:eastAsiaTheme="minorHAnsi" w:hAnsi="Times New Roman" w:cs="Times New Roman"/>
          <w:sz w:val="28"/>
          <w:szCs w:val="28"/>
          <w:lang w:eastAsia="en-US"/>
        </w:rPr>
        <w:lastRenderedPageBreak/>
        <w:t>- фамилии, имена и отчества (последнее - при наличии) физических лиц, адресаих места жительства написаны полностью;</w:t>
      </w:r>
    </w:p>
    <w:p w14:paraId="24DC5ADB" w14:textId="77777777" w:rsidR="003A0076" w:rsidRPr="00944895" w:rsidRDefault="003A0076" w:rsidP="001F3074">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sidRPr="00944895">
        <w:rPr>
          <w:rFonts w:ascii="Times New Roman" w:eastAsiaTheme="minorHAnsi" w:hAnsi="Times New Roman" w:cs="Times New Roman"/>
          <w:sz w:val="28"/>
          <w:szCs w:val="28"/>
          <w:lang w:eastAsia="en-US"/>
        </w:rPr>
        <w:t>- в заявлении и документах нет подчисток, приписок, зачеркнутых слов и иных неоговоренных исправлений;</w:t>
      </w:r>
    </w:p>
    <w:p w14:paraId="3496413A" w14:textId="77777777" w:rsidR="003A0076" w:rsidRPr="00944895" w:rsidRDefault="003A0076" w:rsidP="001F3074">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sidRPr="00944895">
        <w:rPr>
          <w:rFonts w:ascii="Times New Roman" w:eastAsiaTheme="minorHAnsi" w:hAnsi="Times New Roman" w:cs="Times New Roman"/>
          <w:sz w:val="28"/>
          <w:szCs w:val="28"/>
          <w:lang w:eastAsia="en-US"/>
        </w:rPr>
        <w:t>- заявление и документы не исполнены карандашом;</w:t>
      </w:r>
    </w:p>
    <w:p w14:paraId="0351145B" w14:textId="77777777" w:rsidR="003A0076" w:rsidRPr="00944895" w:rsidRDefault="003A0076" w:rsidP="001F3074">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sidRPr="00944895">
        <w:rPr>
          <w:rFonts w:ascii="Times New Roman" w:eastAsiaTheme="minorHAnsi" w:hAnsi="Times New Roman" w:cs="Times New Roman"/>
          <w:sz w:val="28"/>
          <w:szCs w:val="28"/>
          <w:lang w:eastAsia="en-US"/>
        </w:rPr>
        <w:t>- заявление и документы не имеют повреждений, наличие которых не позволяет однозначно истолковывать их содержание;</w:t>
      </w:r>
    </w:p>
    <w:p w14:paraId="5886A912" w14:textId="77777777" w:rsidR="003A0076" w:rsidRPr="00944895" w:rsidRDefault="003A0076" w:rsidP="001F3074">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sidRPr="00944895">
        <w:rPr>
          <w:rFonts w:ascii="Times New Roman" w:eastAsiaTheme="minorHAnsi" w:hAnsi="Times New Roman" w:cs="Times New Roman"/>
          <w:sz w:val="28"/>
          <w:szCs w:val="28"/>
          <w:lang w:eastAsia="en-US"/>
        </w:rPr>
        <w:t>- форма предоставления документов, соответствует требованиям,</w:t>
      </w:r>
      <w:r w:rsidR="00D117AD">
        <w:rPr>
          <w:rFonts w:ascii="Times New Roman" w:eastAsiaTheme="minorHAnsi" w:hAnsi="Times New Roman" w:cs="Times New Roman"/>
          <w:sz w:val="28"/>
          <w:szCs w:val="28"/>
          <w:lang w:eastAsia="en-US"/>
        </w:rPr>
        <w:t xml:space="preserve"> установленным А</w:t>
      </w:r>
      <w:r w:rsidRPr="00944895">
        <w:rPr>
          <w:rFonts w:ascii="Times New Roman" w:eastAsiaTheme="minorHAnsi" w:hAnsi="Times New Roman" w:cs="Times New Roman"/>
          <w:sz w:val="28"/>
          <w:szCs w:val="28"/>
          <w:lang w:eastAsia="en-US"/>
        </w:rPr>
        <w:t>дминистративным регламентом (копия/оригинал).</w:t>
      </w:r>
    </w:p>
    <w:p w14:paraId="4110F25B" w14:textId="77777777" w:rsidR="003A0076" w:rsidRPr="00944895" w:rsidRDefault="003A0076" w:rsidP="001F3074">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sidRPr="00944895">
        <w:rPr>
          <w:rFonts w:ascii="Times New Roman" w:eastAsiaTheme="minorHAnsi" w:hAnsi="Times New Roman" w:cs="Times New Roman"/>
          <w:sz w:val="28"/>
          <w:szCs w:val="28"/>
          <w:lang w:eastAsia="en-US"/>
        </w:rPr>
        <w:t xml:space="preserve">В случае необходимости предоставления копии документа и отсутствия ее у заявителя, сотрудник </w:t>
      </w:r>
      <w:r w:rsidR="0038356E">
        <w:rPr>
          <w:rFonts w:ascii="Times New Roman" w:hAnsi="Times New Roman" w:cs="Times New Roman"/>
          <w:sz w:val="28"/>
          <w:szCs w:val="28"/>
        </w:rPr>
        <w:t>МАУ «</w:t>
      </w:r>
      <w:r w:rsidR="0038356E" w:rsidRPr="00944895">
        <w:rPr>
          <w:rFonts w:ascii="Times New Roman" w:hAnsi="Times New Roman" w:cs="Times New Roman"/>
          <w:sz w:val="28"/>
          <w:szCs w:val="28"/>
        </w:rPr>
        <w:t>МФЦ</w:t>
      </w:r>
      <w:r w:rsidR="0038356E">
        <w:rPr>
          <w:rFonts w:ascii="Times New Roman" w:hAnsi="Times New Roman" w:cs="Times New Roman"/>
          <w:sz w:val="28"/>
          <w:szCs w:val="28"/>
        </w:rPr>
        <w:t>»</w:t>
      </w:r>
      <w:r w:rsidRPr="00944895">
        <w:rPr>
          <w:rFonts w:ascii="Times New Roman" w:eastAsiaTheme="minorHAnsi" w:hAnsi="Times New Roman" w:cs="Times New Roman"/>
          <w:sz w:val="28"/>
          <w:szCs w:val="28"/>
          <w:lang w:eastAsia="en-US"/>
        </w:rPr>
        <w:t xml:space="preserve">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14:paraId="422E5D3B" w14:textId="77777777" w:rsidR="003A0076" w:rsidRPr="00944895" w:rsidRDefault="003A0076" w:rsidP="001F3074">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sidRPr="00944895">
        <w:rPr>
          <w:rFonts w:ascii="Times New Roman" w:eastAsiaTheme="minorHAnsi" w:hAnsi="Times New Roman" w:cs="Times New Roman"/>
          <w:sz w:val="28"/>
          <w:szCs w:val="28"/>
          <w:lang w:eastAsia="en-US"/>
        </w:rPr>
        <w:t>В случае выявления оснований для отказа в приеме документов, предусмо</w:t>
      </w:r>
      <w:r w:rsidR="00D117AD">
        <w:rPr>
          <w:rFonts w:ascii="Times New Roman" w:eastAsiaTheme="minorHAnsi" w:hAnsi="Times New Roman" w:cs="Times New Roman"/>
          <w:sz w:val="28"/>
          <w:szCs w:val="28"/>
          <w:lang w:eastAsia="en-US"/>
        </w:rPr>
        <w:t>тренных пунктом 2.6 А</w:t>
      </w:r>
      <w:r w:rsidRPr="00944895">
        <w:rPr>
          <w:rFonts w:ascii="Times New Roman" w:eastAsiaTheme="minorHAnsi" w:hAnsi="Times New Roman" w:cs="Times New Roman"/>
          <w:sz w:val="28"/>
          <w:szCs w:val="28"/>
          <w:lang w:eastAsia="en-US"/>
        </w:rPr>
        <w:t xml:space="preserve">дминистративного регламента, сотрудник </w:t>
      </w:r>
      <w:r w:rsidR="0038356E">
        <w:rPr>
          <w:rFonts w:ascii="Times New Roman" w:hAnsi="Times New Roman" w:cs="Times New Roman"/>
          <w:sz w:val="28"/>
          <w:szCs w:val="28"/>
        </w:rPr>
        <w:t>МАУ «</w:t>
      </w:r>
      <w:r w:rsidR="0038356E" w:rsidRPr="00944895">
        <w:rPr>
          <w:rFonts w:ascii="Times New Roman" w:hAnsi="Times New Roman" w:cs="Times New Roman"/>
          <w:sz w:val="28"/>
          <w:szCs w:val="28"/>
        </w:rPr>
        <w:t>МФЦ</w:t>
      </w:r>
      <w:r w:rsidR="0038356E">
        <w:rPr>
          <w:rFonts w:ascii="Times New Roman" w:hAnsi="Times New Roman" w:cs="Times New Roman"/>
          <w:sz w:val="28"/>
          <w:szCs w:val="28"/>
        </w:rPr>
        <w:t xml:space="preserve">» </w:t>
      </w:r>
      <w:r w:rsidR="00D117AD">
        <w:rPr>
          <w:rFonts w:ascii="Times New Roman" w:eastAsiaTheme="minorHAnsi" w:hAnsi="Times New Roman" w:cs="Times New Roman"/>
          <w:sz w:val="28"/>
          <w:szCs w:val="28"/>
          <w:lang w:eastAsia="en-US"/>
        </w:rPr>
        <w:t xml:space="preserve">уведомляет </w:t>
      </w:r>
      <w:r w:rsidR="003259A9">
        <w:rPr>
          <w:rFonts w:ascii="Times New Roman" w:eastAsiaTheme="minorHAnsi" w:hAnsi="Times New Roman" w:cs="Times New Roman"/>
          <w:sz w:val="28"/>
          <w:szCs w:val="28"/>
          <w:lang w:eastAsia="en-US"/>
        </w:rPr>
        <w:t>з</w:t>
      </w:r>
      <w:r w:rsidRPr="00944895">
        <w:rPr>
          <w:rFonts w:ascii="Times New Roman" w:eastAsiaTheme="minorHAnsi" w:hAnsi="Times New Roman" w:cs="Times New Roman"/>
          <w:sz w:val="28"/>
          <w:szCs w:val="28"/>
          <w:lang w:eastAsia="en-US"/>
        </w:rPr>
        <w:t>аявителя о наличии препятствий для приема документов, необходимых для предоставления муниципальной услуги, разъясн</w:t>
      </w:r>
      <w:r w:rsidR="00D117AD">
        <w:rPr>
          <w:rFonts w:ascii="Times New Roman" w:eastAsiaTheme="minorHAnsi" w:hAnsi="Times New Roman" w:cs="Times New Roman"/>
          <w:sz w:val="28"/>
          <w:szCs w:val="28"/>
          <w:lang w:eastAsia="en-US"/>
        </w:rPr>
        <w:t xml:space="preserve">яет </w:t>
      </w:r>
      <w:r w:rsidR="003259A9">
        <w:rPr>
          <w:rFonts w:ascii="Times New Roman" w:eastAsiaTheme="minorHAnsi" w:hAnsi="Times New Roman" w:cs="Times New Roman"/>
          <w:sz w:val="28"/>
          <w:szCs w:val="28"/>
          <w:lang w:eastAsia="en-US"/>
        </w:rPr>
        <w:t>з</w:t>
      </w:r>
      <w:r w:rsidRPr="00944895">
        <w:rPr>
          <w:rFonts w:ascii="Times New Roman" w:eastAsiaTheme="minorHAnsi" w:hAnsi="Times New Roman" w:cs="Times New Roman"/>
          <w:sz w:val="28"/>
          <w:szCs w:val="28"/>
          <w:lang w:eastAsia="en-US"/>
        </w:rPr>
        <w:t>аявителю содержание недостатков, выявленных в предоставленных доку</w:t>
      </w:r>
      <w:r w:rsidR="00D117AD">
        <w:rPr>
          <w:rFonts w:ascii="Times New Roman" w:eastAsiaTheme="minorHAnsi" w:hAnsi="Times New Roman" w:cs="Times New Roman"/>
          <w:sz w:val="28"/>
          <w:szCs w:val="28"/>
          <w:lang w:eastAsia="en-US"/>
        </w:rPr>
        <w:t xml:space="preserve">ментах, и возвращает документы </w:t>
      </w:r>
      <w:r w:rsidR="003259A9">
        <w:rPr>
          <w:rFonts w:ascii="Times New Roman" w:eastAsiaTheme="minorHAnsi" w:hAnsi="Times New Roman" w:cs="Times New Roman"/>
          <w:sz w:val="28"/>
          <w:szCs w:val="28"/>
          <w:lang w:eastAsia="en-US"/>
        </w:rPr>
        <w:t>з</w:t>
      </w:r>
      <w:r w:rsidRPr="00944895">
        <w:rPr>
          <w:rFonts w:ascii="Times New Roman" w:eastAsiaTheme="minorHAnsi" w:hAnsi="Times New Roman" w:cs="Times New Roman"/>
          <w:sz w:val="28"/>
          <w:szCs w:val="28"/>
          <w:lang w:eastAsia="en-US"/>
        </w:rPr>
        <w:t>аявителю для устранения недостатков.</w:t>
      </w:r>
    </w:p>
    <w:p w14:paraId="07BB87EA" w14:textId="77777777" w:rsidR="003A0076" w:rsidRPr="00944895" w:rsidRDefault="00D117AD" w:rsidP="001F3074">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В случае требования </w:t>
      </w:r>
      <w:r w:rsidR="00493E1D">
        <w:rPr>
          <w:rFonts w:ascii="Times New Roman" w:eastAsiaTheme="minorHAnsi" w:hAnsi="Times New Roman" w:cs="Times New Roman"/>
          <w:sz w:val="28"/>
          <w:szCs w:val="28"/>
          <w:lang w:eastAsia="en-US"/>
        </w:rPr>
        <w:t>з</w:t>
      </w:r>
      <w:r w:rsidR="003A0076" w:rsidRPr="00944895">
        <w:rPr>
          <w:rFonts w:ascii="Times New Roman" w:eastAsiaTheme="minorHAnsi" w:hAnsi="Times New Roman" w:cs="Times New Roman"/>
          <w:sz w:val="28"/>
          <w:szCs w:val="28"/>
          <w:lang w:eastAsia="en-US"/>
        </w:rPr>
        <w:t xml:space="preserve">аявителя предоставить письменный отказ в приеме документов на получение муниципальной услуги сотрудник </w:t>
      </w:r>
      <w:r w:rsidR="0038356E">
        <w:rPr>
          <w:rFonts w:ascii="Times New Roman" w:hAnsi="Times New Roman" w:cs="Times New Roman"/>
          <w:sz w:val="28"/>
          <w:szCs w:val="28"/>
        </w:rPr>
        <w:t>МАУ «</w:t>
      </w:r>
      <w:r w:rsidR="0038356E" w:rsidRPr="00944895">
        <w:rPr>
          <w:rFonts w:ascii="Times New Roman" w:hAnsi="Times New Roman" w:cs="Times New Roman"/>
          <w:sz w:val="28"/>
          <w:szCs w:val="28"/>
        </w:rPr>
        <w:t>МФЦ</w:t>
      </w:r>
      <w:r w:rsidR="0038356E">
        <w:rPr>
          <w:rFonts w:ascii="Times New Roman" w:hAnsi="Times New Roman" w:cs="Times New Roman"/>
          <w:sz w:val="28"/>
          <w:szCs w:val="28"/>
        </w:rPr>
        <w:t xml:space="preserve">» </w:t>
      </w:r>
      <w:r w:rsidR="003A0076" w:rsidRPr="00944895">
        <w:rPr>
          <w:rFonts w:ascii="Times New Roman" w:eastAsiaTheme="minorHAnsi" w:hAnsi="Times New Roman" w:cs="Times New Roman"/>
          <w:sz w:val="28"/>
          <w:szCs w:val="28"/>
          <w:lang w:eastAsia="en-US"/>
        </w:rPr>
        <w:t>оформляет мотивированный отказ в приеме документов с указанием оснований, ука</w:t>
      </w:r>
      <w:r>
        <w:rPr>
          <w:rFonts w:ascii="Times New Roman" w:eastAsiaTheme="minorHAnsi" w:hAnsi="Times New Roman" w:cs="Times New Roman"/>
          <w:sz w:val="28"/>
          <w:szCs w:val="28"/>
          <w:lang w:eastAsia="en-US"/>
        </w:rPr>
        <w:t>занных в пункте 2.6 А</w:t>
      </w:r>
      <w:r w:rsidR="003A0076" w:rsidRPr="00944895">
        <w:rPr>
          <w:rFonts w:ascii="Times New Roman" w:eastAsiaTheme="minorHAnsi" w:hAnsi="Times New Roman" w:cs="Times New Roman"/>
          <w:sz w:val="28"/>
          <w:szCs w:val="28"/>
          <w:lang w:eastAsia="en-US"/>
        </w:rPr>
        <w:t xml:space="preserve">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w:t>
      </w:r>
      <w:r>
        <w:rPr>
          <w:rFonts w:ascii="Times New Roman" w:hAnsi="Times New Roman" w:cs="Times New Roman"/>
          <w:sz w:val="28"/>
          <w:szCs w:val="28"/>
        </w:rPr>
        <w:t>МАУ «</w:t>
      </w:r>
      <w:r w:rsidRPr="00944895">
        <w:rPr>
          <w:rFonts w:ascii="Times New Roman" w:hAnsi="Times New Roman" w:cs="Times New Roman"/>
          <w:sz w:val="28"/>
          <w:szCs w:val="28"/>
        </w:rPr>
        <w:t>МФЦ</w:t>
      </w:r>
      <w:r>
        <w:rPr>
          <w:rFonts w:ascii="Times New Roman" w:hAnsi="Times New Roman" w:cs="Times New Roman"/>
          <w:sz w:val="28"/>
          <w:szCs w:val="28"/>
        </w:rPr>
        <w:t>»</w:t>
      </w:r>
      <w:r w:rsidR="00493E1D">
        <w:rPr>
          <w:rFonts w:ascii="Times New Roman" w:eastAsiaTheme="minorHAnsi" w:hAnsi="Times New Roman" w:cs="Times New Roman"/>
          <w:sz w:val="28"/>
          <w:szCs w:val="28"/>
          <w:lang w:eastAsia="en-US"/>
        </w:rPr>
        <w:t xml:space="preserve"> (по желанию з</w:t>
      </w:r>
      <w:r w:rsidR="003A0076" w:rsidRPr="00944895">
        <w:rPr>
          <w:rFonts w:ascii="Times New Roman" w:eastAsiaTheme="minorHAnsi" w:hAnsi="Times New Roman" w:cs="Times New Roman"/>
          <w:sz w:val="28"/>
          <w:szCs w:val="28"/>
          <w:lang w:eastAsia="en-US"/>
        </w:rPr>
        <w:t>аявителя).</w:t>
      </w:r>
    </w:p>
    <w:p w14:paraId="4059C991" w14:textId="77777777" w:rsidR="003A0076" w:rsidRPr="00944895" w:rsidRDefault="003A0076" w:rsidP="00814DF3">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sidRPr="00944895">
        <w:rPr>
          <w:rFonts w:ascii="Times New Roman" w:eastAsiaTheme="minorHAnsi" w:hAnsi="Times New Roman" w:cs="Times New Roman"/>
          <w:sz w:val="28"/>
          <w:szCs w:val="28"/>
          <w:lang w:eastAsia="en-US"/>
        </w:rPr>
        <w:lastRenderedPageBreak/>
        <w:t xml:space="preserve">Сотрудник </w:t>
      </w:r>
      <w:r w:rsidR="0038356E">
        <w:rPr>
          <w:rFonts w:ascii="Times New Roman" w:hAnsi="Times New Roman" w:cs="Times New Roman"/>
          <w:sz w:val="28"/>
          <w:szCs w:val="28"/>
        </w:rPr>
        <w:t>МАУ «</w:t>
      </w:r>
      <w:r w:rsidR="0038356E" w:rsidRPr="00944895">
        <w:rPr>
          <w:rFonts w:ascii="Times New Roman" w:hAnsi="Times New Roman" w:cs="Times New Roman"/>
          <w:sz w:val="28"/>
          <w:szCs w:val="28"/>
        </w:rPr>
        <w:t>МФЦ</w:t>
      </w:r>
      <w:r w:rsidR="0038356E">
        <w:rPr>
          <w:rFonts w:ascii="Times New Roman" w:hAnsi="Times New Roman" w:cs="Times New Roman"/>
          <w:sz w:val="28"/>
          <w:szCs w:val="28"/>
        </w:rPr>
        <w:t xml:space="preserve">» </w:t>
      </w:r>
      <w:r w:rsidRPr="00944895">
        <w:rPr>
          <w:rFonts w:ascii="Times New Roman" w:eastAsiaTheme="minorHAnsi" w:hAnsi="Times New Roman" w:cs="Times New Roman"/>
          <w:sz w:val="28"/>
          <w:szCs w:val="28"/>
          <w:lang w:eastAsia="en-US"/>
        </w:rPr>
        <w:t>регистрирует заявление (запрос) в ГИС СО «МФЦ».</w:t>
      </w:r>
    </w:p>
    <w:p w14:paraId="4F9683EF" w14:textId="77777777" w:rsidR="00814DF3" w:rsidRPr="00944895" w:rsidRDefault="00814DF3" w:rsidP="00814DF3">
      <w:pPr>
        <w:tabs>
          <w:tab w:val="left" w:pos="1134"/>
        </w:tabs>
        <w:spacing w:line="360" w:lineRule="auto"/>
        <w:ind w:firstLine="567"/>
        <w:jc w:val="both"/>
        <w:rPr>
          <w:rFonts w:ascii="Times New Roman" w:hAnsi="Times New Roman" w:cs="Times New Roman"/>
          <w:sz w:val="28"/>
          <w:szCs w:val="28"/>
        </w:rPr>
      </w:pPr>
      <w:r w:rsidRPr="00944895">
        <w:rPr>
          <w:rFonts w:ascii="Times New Roman" w:hAnsi="Times New Roman" w:cs="Times New Roman"/>
          <w:sz w:val="28"/>
          <w:szCs w:val="28"/>
        </w:rPr>
        <w:t xml:space="preserve">Сотрудник </w:t>
      </w:r>
      <w:r w:rsidR="0038356E">
        <w:rPr>
          <w:rFonts w:ascii="Times New Roman" w:hAnsi="Times New Roman" w:cs="Times New Roman"/>
          <w:sz w:val="28"/>
          <w:szCs w:val="28"/>
        </w:rPr>
        <w:t>МАУ «</w:t>
      </w:r>
      <w:r w:rsidR="0038356E" w:rsidRPr="00944895">
        <w:rPr>
          <w:rFonts w:ascii="Times New Roman" w:hAnsi="Times New Roman" w:cs="Times New Roman"/>
          <w:sz w:val="28"/>
          <w:szCs w:val="28"/>
        </w:rPr>
        <w:t>МФЦ</w:t>
      </w:r>
      <w:r w:rsidR="0038356E">
        <w:rPr>
          <w:rFonts w:ascii="Times New Roman" w:hAnsi="Times New Roman" w:cs="Times New Roman"/>
          <w:sz w:val="28"/>
          <w:szCs w:val="28"/>
        </w:rPr>
        <w:t>»</w:t>
      </w:r>
      <w:r w:rsidRPr="00944895">
        <w:rPr>
          <w:rFonts w:ascii="Times New Roman" w:hAnsi="Times New Roman" w:cs="Times New Roman"/>
          <w:sz w:val="28"/>
          <w:szCs w:val="28"/>
        </w:rPr>
        <w:t xml:space="preserve">, ответственный за прием и регистрацию документов, формирует заявление-расписку на предоставление </w:t>
      </w:r>
      <w:r w:rsidR="003259A9">
        <w:rPr>
          <w:rFonts w:ascii="Times New Roman" w:hAnsi="Times New Roman" w:cs="Times New Roman"/>
          <w:sz w:val="28"/>
          <w:szCs w:val="28"/>
        </w:rPr>
        <w:t xml:space="preserve">муниципальной </w:t>
      </w:r>
      <w:r w:rsidRPr="00944895">
        <w:rPr>
          <w:rFonts w:ascii="Times New Roman" w:hAnsi="Times New Roman" w:cs="Times New Roman"/>
          <w:sz w:val="28"/>
          <w:szCs w:val="28"/>
        </w:rPr>
        <w:t>услуги с использованием программных средств в двух экземплярах с указанием следующей информации:</w:t>
      </w:r>
    </w:p>
    <w:p w14:paraId="5C5053DF" w14:textId="77777777" w:rsidR="00814DF3" w:rsidRPr="00944895" w:rsidRDefault="00814DF3" w:rsidP="00814DF3">
      <w:pPr>
        <w:numPr>
          <w:ilvl w:val="0"/>
          <w:numId w:val="2"/>
        </w:numPr>
        <w:tabs>
          <w:tab w:val="left" w:pos="1134"/>
        </w:tabs>
        <w:spacing w:line="360" w:lineRule="auto"/>
        <w:ind w:left="0" w:firstLine="567"/>
        <w:jc w:val="both"/>
        <w:rPr>
          <w:rFonts w:ascii="Times New Roman" w:hAnsi="Times New Roman" w:cs="Times New Roman"/>
          <w:sz w:val="28"/>
          <w:szCs w:val="28"/>
        </w:rPr>
      </w:pPr>
      <w:r w:rsidRPr="00944895">
        <w:rPr>
          <w:rFonts w:ascii="Times New Roman" w:hAnsi="Times New Roman" w:cs="Times New Roman"/>
          <w:sz w:val="28"/>
          <w:szCs w:val="28"/>
        </w:rPr>
        <w:t xml:space="preserve"> наименование </w:t>
      </w:r>
      <w:r w:rsidR="0038356E">
        <w:rPr>
          <w:rFonts w:ascii="Times New Roman" w:hAnsi="Times New Roman" w:cs="Times New Roman"/>
          <w:sz w:val="28"/>
          <w:szCs w:val="28"/>
        </w:rPr>
        <w:t>МАУ «</w:t>
      </w:r>
      <w:r w:rsidR="0038356E" w:rsidRPr="00944895">
        <w:rPr>
          <w:rFonts w:ascii="Times New Roman" w:hAnsi="Times New Roman" w:cs="Times New Roman"/>
          <w:sz w:val="28"/>
          <w:szCs w:val="28"/>
        </w:rPr>
        <w:t>МФЦ</w:t>
      </w:r>
      <w:r w:rsidR="0038356E">
        <w:rPr>
          <w:rFonts w:ascii="Times New Roman" w:hAnsi="Times New Roman" w:cs="Times New Roman"/>
          <w:sz w:val="28"/>
          <w:szCs w:val="28"/>
        </w:rPr>
        <w:t>»</w:t>
      </w:r>
      <w:r w:rsidRPr="00944895">
        <w:rPr>
          <w:rFonts w:ascii="Times New Roman" w:hAnsi="Times New Roman" w:cs="Times New Roman"/>
          <w:sz w:val="28"/>
          <w:szCs w:val="28"/>
        </w:rPr>
        <w:t>;</w:t>
      </w:r>
    </w:p>
    <w:p w14:paraId="10AE6902" w14:textId="77777777" w:rsidR="00814DF3" w:rsidRPr="00944895" w:rsidRDefault="00814DF3" w:rsidP="00814DF3">
      <w:pPr>
        <w:numPr>
          <w:ilvl w:val="0"/>
          <w:numId w:val="2"/>
        </w:numPr>
        <w:tabs>
          <w:tab w:val="left" w:pos="1134"/>
        </w:tabs>
        <w:spacing w:line="360" w:lineRule="auto"/>
        <w:ind w:left="0" w:firstLine="567"/>
        <w:jc w:val="both"/>
        <w:rPr>
          <w:rFonts w:ascii="Times New Roman" w:hAnsi="Times New Roman" w:cs="Times New Roman"/>
          <w:sz w:val="28"/>
          <w:szCs w:val="28"/>
        </w:rPr>
      </w:pPr>
      <w:r w:rsidRPr="00944895">
        <w:rPr>
          <w:rFonts w:ascii="Times New Roman" w:hAnsi="Times New Roman" w:cs="Times New Roman"/>
          <w:sz w:val="28"/>
          <w:szCs w:val="28"/>
        </w:rPr>
        <w:t>дата и номер регистрации за</w:t>
      </w:r>
      <w:r w:rsidR="00D117AD">
        <w:rPr>
          <w:rFonts w:ascii="Times New Roman" w:hAnsi="Times New Roman" w:cs="Times New Roman"/>
          <w:sz w:val="28"/>
          <w:szCs w:val="28"/>
        </w:rPr>
        <w:t>явления, заявки и документов в э</w:t>
      </w:r>
      <w:r w:rsidRPr="00944895">
        <w:rPr>
          <w:rFonts w:ascii="Times New Roman" w:hAnsi="Times New Roman" w:cs="Times New Roman"/>
          <w:sz w:val="28"/>
          <w:szCs w:val="28"/>
        </w:rPr>
        <w:t xml:space="preserve">лектронном журнале; </w:t>
      </w:r>
    </w:p>
    <w:p w14:paraId="0DFF20C9" w14:textId="77777777" w:rsidR="00814DF3" w:rsidRPr="00944895" w:rsidRDefault="00D117AD" w:rsidP="00814DF3">
      <w:pPr>
        <w:numPr>
          <w:ilvl w:val="0"/>
          <w:numId w:val="2"/>
        </w:numPr>
        <w:tabs>
          <w:tab w:val="left" w:pos="1134"/>
        </w:tabs>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информация о </w:t>
      </w:r>
      <w:r w:rsidR="003259A9">
        <w:rPr>
          <w:rFonts w:ascii="Times New Roman" w:hAnsi="Times New Roman" w:cs="Times New Roman"/>
          <w:sz w:val="28"/>
          <w:szCs w:val="28"/>
        </w:rPr>
        <w:t>з</w:t>
      </w:r>
      <w:r w:rsidR="00814DF3" w:rsidRPr="00944895">
        <w:rPr>
          <w:rFonts w:ascii="Times New Roman" w:hAnsi="Times New Roman" w:cs="Times New Roman"/>
          <w:sz w:val="28"/>
          <w:szCs w:val="28"/>
        </w:rPr>
        <w:t>аявителе (фамилия, имя, отчество (последнее – при наличии), данные документа, удостоверяющего личность);</w:t>
      </w:r>
    </w:p>
    <w:p w14:paraId="0F997532" w14:textId="77777777" w:rsidR="00814DF3" w:rsidRPr="00944895" w:rsidRDefault="00814DF3" w:rsidP="00814DF3">
      <w:pPr>
        <w:numPr>
          <w:ilvl w:val="0"/>
          <w:numId w:val="2"/>
        </w:numPr>
        <w:tabs>
          <w:tab w:val="left" w:pos="1134"/>
        </w:tabs>
        <w:spacing w:line="360" w:lineRule="auto"/>
        <w:ind w:left="0" w:firstLine="567"/>
        <w:jc w:val="both"/>
        <w:rPr>
          <w:rFonts w:ascii="Times New Roman" w:hAnsi="Times New Roman" w:cs="Times New Roman"/>
          <w:sz w:val="28"/>
          <w:szCs w:val="28"/>
        </w:rPr>
      </w:pPr>
      <w:r w:rsidRPr="00944895">
        <w:rPr>
          <w:rFonts w:ascii="Times New Roman" w:hAnsi="Times New Roman" w:cs="Times New Roman"/>
          <w:sz w:val="28"/>
          <w:szCs w:val="28"/>
        </w:rPr>
        <w:t>пе</w:t>
      </w:r>
      <w:r w:rsidR="00D117AD">
        <w:rPr>
          <w:rFonts w:ascii="Times New Roman" w:hAnsi="Times New Roman" w:cs="Times New Roman"/>
          <w:sz w:val="28"/>
          <w:szCs w:val="28"/>
        </w:rPr>
        <w:t xml:space="preserve">речень документов, принятых от </w:t>
      </w:r>
      <w:r w:rsidR="003259A9">
        <w:rPr>
          <w:rFonts w:ascii="Times New Roman" w:hAnsi="Times New Roman" w:cs="Times New Roman"/>
          <w:sz w:val="28"/>
          <w:szCs w:val="28"/>
        </w:rPr>
        <w:t>з</w:t>
      </w:r>
      <w:r w:rsidRPr="00944895">
        <w:rPr>
          <w:rFonts w:ascii="Times New Roman" w:hAnsi="Times New Roman" w:cs="Times New Roman"/>
          <w:sz w:val="28"/>
          <w:szCs w:val="28"/>
        </w:rPr>
        <w:t xml:space="preserve">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14:paraId="0D31BF28" w14:textId="77777777" w:rsidR="00814DF3" w:rsidRPr="00944895" w:rsidRDefault="00814DF3" w:rsidP="00814DF3">
      <w:pPr>
        <w:numPr>
          <w:ilvl w:val="0"/>
          <w:numId w:val="2"/>
        </w:numPr>
        <w:tabs>
          <w:tab w:val="left" w:pos="1134"/>
        </w:tabs>
        <w:spacing w:line="360" w:lineRule="auto"/>
        <w:ind w:left="0" w:firstLine="567"/>
        <w:jc w:val="both"/>
        <w:rPr>
          <w:rFonts w:ascii="Times New Roman" w:hAnsi="Times New Roman" w:cs="Times New Roman"/>
          <w:sz w:val="28"/>
          <w:szCs w:val="28"/>
        </w:rPr>
      </w:pPr>
      <w:r w:rsidRPr="00944895">
        <w:rPr>
          <w:rFonts w:ascii="Times New Roman" w:hAnsi="Times New Roman" w:cs="Times New Roman"/>
          <w:sz w:val="28"/>
          <w:szCs w:val="28"/>
        </w:rPr>
        <w:t xml:space="preserve">срок оказания </w:t>
      </w:r>
      <w:r w:rsidR="003259A9">
        <w:rPr>
          <w:rFonts w:ascii="Times New Roman" w:hAnsi="Times New Roman" w:cs="Times New Roman"/>
          <w:sz w:val="28"/>
          <w:szCs w:val="28"/>
        </w:rPr>
        <w:t xml:space="preserve">муниципальной </w:t>
      </w:r>
      <w:r w:rsidRPr="00944895">
        <w:rPr>
          <w:rFonts w:ascii="Times New Roman" w:hAnsi="Times New Roman" w:cs="Times New Roman"/>
          <w:sz w:val="28"/>
          <w:szCs w:val="28"/>
        </w:rPr>
        <w:t xml:space="preserve">услуги; </w:t>
      </w:r>
    </w:p>
    <w:p w14:paraId="487F19A7" w14:textId="77777777" w:rsidR="00814DF3" w:rsidRPr="00944895" w:rsidRDefault="00814DF3" w:rsidP="00814DF3">
      <w:pPr>
        <w:pStyle w:val="2"/>
        <w:numPr>
          <w:ilvl w:val="0"/>
          <w:numId w:val="3"/>
        </w:numPr>
        <w:tabs>
          <w:tab w:val="left" w:pos="1134"/>
        </w:tabs>
        <w:spacing w:after="0" w:line="360" w:lineRule="auto"/>
        <w:ind w:left="0" w:firstLine="567"/>
        <w:jc w:val="both"/>
        <w:rPr>
          <w:rFonts w:ascii="Times New Roman" w:hAnsi="Times New Roman"/>
          <w:sz w:val="28"/>
          <w:szCs w:val="28"/>
        </w:rPr>
      </w:pPr>
      <w:r w:rsidRPr="00944895">
        <w:rPr>
          <w:rFonts w:ascii="Times New Roman" w:hAnsi="Times New Roman"/>
          <w:sz w:val="28"/>
          <w:szCs w:val="28"/>
        </w:rPr>
        <w:t xml:space="preserve">номер дела и PIN-код для мониторинга статуса предоставления </w:t>
      </w:r>
      <w:r w:rsidR="003259A9">
        <w:rPr>
          <w:rFonts w:ascii="Times New Roman" w:hAnsi="Times New Roman"/>
          <w:sz w:val="28"/>
          <w:szCs w:val="28"/>
        </w:rPr>
        <w:t xml:space="preserve">муниципальной </w:t>
      </w:r>
      <w:r w:rsidRPr="00944895">
        <w:rPr>
          <w:rFonts w:ascii="Times New Roman" w:hAnsi="Times New Roman"/>
          <w:sz w:val="28"/>
          <w:szCs w:val="28"/>
        </w:rPr>
        <w:t>услуги посредством сервиса «Проверить статус оказания услуги» на портале Самарской области «Мои документы»;</w:t>
      </w:r>
    </w:p>
    <w:p w14:paraId="4F07F761" w14:textId="77777777" w:rsidR="00814DF3" w:rsidRPr="00944895" w:rsidRDefault="00814DF3" w:rsidP="00814DF3">
      <w:pPr>
        <w:numPr>
          <w:ilvl w:val="0"/>
          <w:numId w:val="2"/>
        </w:numPr>
        <w:tabs>
          <w:tab w:val="left" w:pos="1134"/>
        </w:tabs>
        <w:spacing w:line="360" w:lineRule="auto"/>
        <w:ind w:left="0" w:firstLine="567"/>
        <w:jc w:val="both"/>
        <w:rPr>
          <w:rFonts w:ascii="Times New Roman" w:hAnsi="Times New Roman" w:cs="Times New Roman"/>
          <w:sz w:val="28"/>
          <w:szCs w:val="28"/>
        </w:rPr>
      </w:pPr>
      <w:r w:rsidRPr="00944895">
        <w:rPr>
          <w:rFonts w:ascii="Times New Roman" w:hAnsi="Times New Roman" w:cs="Times New Roman"/>
          <w:sz w:val="28"/>
          <w:szCs w:val="28"/>
        </w:rPr>
        <w:t xml:space="preserve">фамилия и инициалы сотрудника </w:t>
      </w:r>
      <w:r w:rsidR="0038356E">
        <w:rPr>
          <w:rFonts w:ascii="Times New Roman" w:hAnsi="Times New Roman" w:cs="Times New Roman"/>
          <w:sz w:val="28"/>
          <w:szCs w:val="28"/>
        </w:rPr>
        <w:t>МАУ «</w:t>
      </w:r>
      <w:r w:rsidR="0038356E" w:rsidRPr="00944895">
        <w:rPr>
          <w:rFonts w:ascii="Times New Roman" w:hAnsi="Times New Roman" w:cs="Times New Roman"/>
          <w:sz w:val="28"/>
          <w:szCs w:val="28"/>
        </w:rPr>
        <w:t>МФЦ</w:t>
      </w:r>
      <w:r w:rsidR="0038356E">
        <w:rPr>
          <w:rFonts w:ascii="Times New Roman" w:hAnsi="Times New Roman" w:cs="Times New Roman"/>
          <w:sz w:val="28"/>
          <w:szCs w:val="28"/>
        </w:rPr>
        <w:t>»</w:t>
      </w:r>
      <w:r w:rsidRPr="00944895">
        <w:rPr>
          <w:rFonts w:ascii="Times New Roman" w:hAnsi="Times New Roman" w:cs="Times New Roman"/>
          <w:sz w:val="28"/>
          <w:szCs w:val="28"/>
        </w:rPr>
        <w:t xml:space="preserve">, принявшего документы; </w:t>
      </w:r>
    </w:p>
    <w:p w14:paraId="7FAA2AA9" w14:textId="77777777" w:rsidR="00814DF3" w:rsidRPr="00944895" w:rsidRDefault="00814DF3" w:rsidP="00814DF3">
      <w:pPr>
        <w:pStyle w:val="ConsTitle"/>
        <w:numPr>
          <w:ilvl w:val="0"/>
          <w:numId w:val="0"/>
        </w:numPr>
        <w:shd w:val="clear" w:color="auto" w:fill="auto"/>
        <w:tabs>
          <w:tab w:val="left" w:pos="1560"/>
        </w:tabs>
        <w:spacing w:line="360" w:lineRule="auto"/>
        <w:ind w:firstLine="708"/>
        <w:rPr>
          <w:sz w:val="28"/>
          <w:szCs w:val="28"/>
        </w:rPr>
      </w:pPr>
      <w:r w:rsidRPr="00944895">
        <w:rPr>
          <w:sz w:val="28"/>
          <w:szCs w:val="28"/>
        </w:rPr>
        <w:t xml:space="preserve">- справочный телефон </w:t>
      </w:r>
      <w:r w:rsidR="0038356E">
        <w:rPr>
          <w:sz w:val="28"/>
          <w:szCs w:val="28"/>
        </w:rPr>
        <w:t>МАУ «</w:t>
      </w:r>
      <w:r w:rsidR="0038356E" w:rsidRPr="00944895">
        <w:rPr>
          <w:sz w:val="28"/>
          <w:szCs w:val="28"/>
        </w:rPr>
        <w:t>МФЦ</w:t>
      </w:r>
      <w:r w:rsidR="0038356E">
        <w:rPr>
          <w:sz w:val="28"/>
          <w:szCs w:val="28"/>
        </w:rPr>
        <w:t>»</w:t>
      </w:r>
      <w:r w:rsidR="002D6E05">
        <w:rPr>
          <w:sz w:val="28"/>
          <w:szCs w:val="28"/>
        </w:rPr>
        <w:t xml:space="preserve">, по которому </w:t>
      </w:r>
      <w:r w:rsidR="003259A9">
        <w:rPr>
          <w:sz w:val="28"/>
          <w:szCs w:val="28"/>
        </w:rPr>
        <w:t>з</w:t>
      </w:r>
      <w:r w:rsidRPr="00944895">
        <w:rPr>
          <w:sz w:val="28"/>
          <w:szCs w:val="28"/>
        </w:rPr>
        <w:t xml:space="preserve">аявитель может уточнить ход предоставления </w:t>
      </w:r>
      <w:r w:rsidR="003259A9">
        <w:rPr>
          <w:sz w:val="28"/>
          <w:szCs w:val="28"/>
        </w:rPr>
        <w:t xml:space="preserve">муниципальной </w:t>
      </w:r>
      <w:r w:rsidRPr="00944895">
        <w:rPr>
          <w:sz w:val="28"/>
          <w:szCs w:val="28"/>
        </w:rPr>
        <w:t>услуги.</w:t>
      </w:r>
    </w:p>
    <w:p w14:paraId="3E33A136" w14:textId="77777777" w:rsidR="00814DF3" w:rsidRPr="00944895" w:rsidRDefault="00814DF3" w:rsidP="00814DF3">
      <w:pPr>
        <w:pStyle w:val="ConsTitle"/>
        <w:numPr>
          <w:ilvl w:val="0"/>
          <w:numId w:val="0"/>
        </w:numPr>
        <w:shd w:val="clear" w:color="auto" w:fill="auto"/>
        <w:tabs>
          <w:tab w:val="left" w:pos="1560"/>
        </w:tabs>
        <w:spacing w:line="360" w:lineRule="auto"/>
        <w:ind w:firstLine="708"/>
        <w:rPr>
          <w:sz w:val="28"/>
          <w:szCs w:val="28"/>
        </w:rPr>
      </w:pPr>
      <w:r w:rsidRPr="00944895">
        <w:rPr>
          <w:sz w:val="28"/>
          <w:szCs w:val="28"/>
        </w:rPr>
        <w:t xml:space="preserve">Сотрудник </w:t>
      </w:r>
      <w:r w:rsidR="0038356E">
        <w:rPr>
          <w:sz w:val="28"/>
          <w:szCs w:val="28"/>
        </w:rPr>
        <w:t>МАУ «</w:t>
      </w:r>
      <w:r w:rsidR="0038356E" w:rsidRPr="00944895">
        <w:rPr>
          <w:sz w:val="28"/>
          <w:szCs w:val="28"/>
        </w:rPr>
        <w:t>МФЦ</w:t>
      </w:r>
      <w:r w:rsidR="0038356E">
        <w:rPr>
          <w:sz w:val="28"/>
          <w:szCs w:val="28"/>
        </w:rPr>
        <w:t>»</w:t>
      </w:r>
      <w:r w:rsidRPr="00944895">
        <w:rPr>
          <w:sz w:val="28"/>
          <w:szCs w:val="28"/>
        </w:rPr>
        <w:t>, ответственный за прием и регистрацию документов, ставит подпись на з</w:t>
      </w:r>
      <w:r w:rsidR="00D117AD">
        <w:rPr>
          <w:sz w:val="28"/>
          <w:szCs w:val="28"/>
        </w:rPr>
        <w:t>аявлении-расписке о предоставлении муниципальной</w:t>
      </w:r>
      <w:r w:rsidRPr="00944895">
        <w:rPr>
          <w:sz w:val="28"/>
          <w:szCs w:val="28"/>
        </w:rPr>
        <w:t xml:space="preserve"> услу</w:t>
      </w:r>
      <w:r w:rsidR="00D117AD">
        <w:rPr>
          <w:sz w:val="28"/>
          <w:szCs w:val="28"/>
        </w:rPr>
        <w:t xml:space="preserve">ги, передает ее для подписания </w:t>
      </w:r>
      <w:r w:rsidR="003259A9">
        <w:rPr>
          <w:sz w:val="28"/>
          <w:szCs w:val="28"/>
        </w:rPr>
        <w:t>з</w:t>
      </w:r>
      <w:r w:rsidRPr="00944895">
        <w:rPr>
          <w:sz w:val="28"/>
          <w:szCs w:val="28"/>
        </w:rPr>
        <w:t>аявителю, выдает первы</w:t>
      </w:r>
      <w:r w:rsidR="002D6E05">
        <w:rPr>
          <w:sz w:val="28"/>
          <w:szCs w:val="28"/>
        </w:rPr>
        <w:t xml:space="preserve">й экземпляр заявления-расписки </w:t>
      </w:r>
      <w:r w:rsidR="003259A9">
        <w:rPr>
          <w:sz w:val="28"/>
          <w:szCs w:val="28"/>
        </w:rPr>
        <w:t>з</w:t>
      </w:r>
      <w:r w:rsidRPr="00944895">
        <w:rPr>
          <w:sz w:val="28"/>
          <w:szCs w:val="28"/>
        </w:rPr>
        <w:t xml:space="preserve">аявителю. Второй экземпляр заявления-расписки хранится в </w:t>
      </w:r>
      <w:r w:rsidR="0038356E">
        <w:rPr>
          <w:sz w:val="28"/>
          <w:szCs w:val="28"/>
        </w:rPr>
        <w:t>МАУ «</w:t>
      </w:r>
      <w:r w:rsidR="0038356E" w:rsidRPr="00944895">
        <w:rPr>
          <w:sz w:val="28"/>
          <w:szCs w:val="28"/>
        </w:rPr>
        <w:t>МФЦ</w:t>
      </w:r>
      <w:r w:rsidR="0038356E">
        <w:rPr>
          <w:sz w:val="28"/>
          <w:szCs w:val="28"/>
        </w:rPr>
        <w:t>»</w:t>
      </w:r>
      <w:r w:rsidRPr="00944895">
        <w:rPr>
          <w:sz w:val="28"/>
          <w:szCs w:val="28"/>
        </w:rPr>
        <w:t>.</w:t>
      </w:r>
    </w:p>
    <w:p w14:paraId="5DBC6C5B" w14:textId="77777777" w:rsidR="003A0076" w:rsidRPr="00944895" w:rsidRDefault="003A0076" w:rsidP="001F3074">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sidRPr="00944895">
        <w:rPr>
          <w:rFonts w:ascii="Times New Roman" w:eastAsiaTheme="minorHAnsi" w:hAnsi="Times New Roman" w:cs="Times New Roman"/>
          <w:sz w:val="28"/>
          <w:szCs w:val="28"/>
          <w:lang w:eastAsia="en-US"/>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14:paraId="2095D3CD" w14:textId="77777777" w:rsidR="003A0076" w:rsidRPr="00944895" w:rsidRDefault="003A0076" w:rsidP="001F3074">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sidRPr="00944895">
        <w:rPr>
          <w:rFonts w:ascii="Times New Roman" w:eastAsiaTheme="minorHAnsi" w:hAnsi="Times New Roman" w:cs="Times New Roman"/>
          <w:sz w:val="28"/>
          <w:szCs w:val="28"/>
          <w:lang w:eastAsia="en-US"/>
        </w:rPr>
        <w:lastRenderedPageBreak/>
        <w:t xml:space="preserve">- зарегистрированное в </w:t>
      </w:r>
      <w:r w:rsidR="0038356E">
        <w:rPr>
          <w:rFonts w:ascii="Times New Roman" w:hAnsi="Times New Roman" w:cs="Times New Roman"/>
          <w:sz w:val="28"/>
          <w:szCs w:val="28"/>
        </w:rPr>
        <w:t>МАУ «</w:t>
      </w:r>
      <w:r w:rsidR="0038356E" w:rsidRPr="00944895">
        <w:rPr>
          <w:rFonts w:ascii="Times New Roman" w:hAnsi="Times New Roman" w:cs="Times New Roman"/>
          <w:sz w:val="28"/>
          <w:szCs w:val="28"/>
        </w:rPr>
        <w:t>МФЦ</w:t>
      </w:r>
      <w:r w:rsidR="0038356E">
        <w:rPr>
          <w:rFonts w:ascii="Times New Roman" w:hAnsi="Times New Roman" w:cs="Times New Roman"/>
          <w:sz w:val="28"/>
          <w:szCs w:val="28"/>
        </w:rPr>
        <w:t xml:space="preserve">» </w:t>
      </w:r>
      <w:r w:rsidRPr="00944895">
        <w:rPr>
          <w:rFonts w:ascii="Times New Roman" w:eastAsiaTheme="minorHAnsi" w:hAnsi="Times New Roman" w:cs="Times New Roman"/>
          <w:sz w:val="28"/>
          <w:szCs w:val="28"/>
          <w:lang w:eastAsia="en-US"/>
        </w:rPr>
        <w:t xml:space="preserve">заявление на предоставление муниципальной услуги с </w:t>
      </w:r>
      <w:r w:rsidR="003259A9" w:rsidRPr="00944895">
        <w:rPr>
          <w:rFonts w:ascii="Times New Roman" w:eastAsiaTheme="minorHAnsi" w:hAnsi="Times New Roman" w:cs="Times New Roman"/>
          <w:sz w:val="28"/>
          <w:szCs w:val="28"/>
          <w:lang w:eastAsia="en-US"/>
        </w:rPr>
        <w:t>приложен</w:t>
      </w:r>
      <w:r w:rsidR="007C5EE3">
        <w:rPr>
          <w:rFonts w:ascii="Times New Roman" w:eastAsiaTheme="minorHAnsi" w:hAnsi="Times New Roman" w:cs="Times New Roman"/>
          <w:sz w:val="28"/>
          <w:szCs w:val="28"/>
          <w:lang w:eastAsia="en-US"/>
        </w:rPr>
        <w:t>ием</w:t>
      </w:r>
      <w:r w:rsidRPr="00944895">
        <w:rPr>
          <w:rFonts w:ascii="Times New Roman" w:eastAsiaTheme="minorHAnsi" w:hAnsi="Times New Roman" w:cs="Times New Roman"/>
          <w:sz w:val="28"/>
          <w:szCs w:val="28"/>
          <w:lang w:eastAsia="en-US"/>
        </w:rPr>
        <w:t xml:space="preserve"> документов, необходимых для предоставления муниципальной услуги;</w:t>
      </w:r>
    </w:p>
    <w:p w14:paraId="2EEB12CD" w14:textId="77777777" w:rsidR="003A0076" w:rsidRPr="00944895" w:rsidRDefault="003A0076" w:rsidP="001F3074">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sidRPr="00944895">
        <w:rPr>
          <w:rFonts w:ascii="Times New Roman" w:eastAsiaTheme="minorHAnsi" w:hAnsi="Times New Roman" w:cs="Times New Roman"/>
          <w:sz w:val="28"/>
          <w:szCs w:val="28"/>
          <w:lang w:eastAsia="en-US"/>
        </w:rPr>
        <w:t>- мотивированный отказ в приеме документов (при наличии оснований).</w:t>
      </w:r>
    </w:p>
    <w:p w14:paraId="0B3D0636" w14:textId="77777777" w:rsidR="003A0076" w:rsidRPr="00944895" w:rsidRDefault="003A0076" w:rsidP="001F3074">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sidRPr="00944895">
        <w:rPr>
          <w:rFonts w:ascii="Times New Roman" w:eastAsiaTheme="minorHAnsi" w:hAnsi="Times New Roman" w:cs="Times New Roman"/>
          <w:sz w:val="28"/>
          <w:szCs w:val="28"/>
          <w:lang w:eastAsia="en-US"/>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14:paraId="3F2400E3" w14:textId="77777777" w:rsidR="003A0076" w:rsidRPr="00944895" w:rsidRDefault="00701CE4" w:rsidP="001F3074">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sidRPr="00944895">
        <w:rPr>
          <w:rFonts w:ascii="Times New Roman" w:eastAsiaTheme="minorHAnsi" w:hAnsi="Times New Roman" w:cs="Times New Roman"/>
          <w:sz w:val="28"/>
          <w:szCs w:val="28"/>
          <w:lang w:eastAsia="en-US"/>
        </w:rPr>
        <w:t>2.13.</w:t>
      </w:r>
      <w:r w:rsidR="00814DF3" w:rsidRPr="00944895">
        <w:rPr>
          <w:rFonts w:ascii="Times New Roman" w:eastAsiaTheme="minorHAnsi" w:hAnsi="Times New Roman" w:cs="Times New Roman"/>
          <w:sz w:val="28"/>
          <w:szCs w:val="28"/>
          <w:lang w:eastAsia="en-US"/>
        </w:rPr>
        <w:t>2</w:t>
      </w:r>
      <w:r w:rsidR="003A0076" w:rsidRPr="00944895">
        <w:rPr>
          <w:rFonts w:ascii="Times New Roman" w:eastAsiaTheme="minorHAnsi" w:hAnsi="Times New Roman" w:cs="Times New Roman"/>
          <w:sz w:val="28"/>
          <w:szCs w:val="28"/>
          <w:lang w:eastAsia="en-US"/>
        </w:rPr>
        <w:t xml:space="preserve">.3. Принятые </w:t>
      </w:r>
      <w:r w:rsidR="0038356E">
        <w:rPr>
          <w:rFonts w:ascii="Times New Roman" w:hAnsi="Times New Roman" w:cs="Times New Roman"/>
          <w:sz w:val="28"/>
          <w:szCs w:val="28"/>
        </w:rPr>
        <w:t>МАУ «</w:t>
      </w:r>
      <w:r w:rsidR="0038356E" w:rsidRPr="00944895">
        <w:rPr>
          <w:rFonts w:ascii="Times New Roman" w:hAnsi="Times New Roman" w:cs="Times New Roman"/>
          <w:sz w:val="28"/>
          <w:szCs w:val="28"/>
        </w:rPr>
        <w:t>МФЦ</w:t>
      </w:r>
      <w:r w:rsidR="0038356E">
        <w:rPr>
          <w:rFonts w:ascii="Times New Roman" w:hAnsi="Times New Roman" w:cs="Times New Roman"/>
          <w:sz w:val="28"/>
          <w:szCs w:val="28"/>
        </w:rPr>
        <w:t xml:space="preserve">» </w:t>
      </w:r>
      <w:r w:rsidR="002D6E05">
        <w:rPr>
          <w:rFonts w:ascii="Times New Roman" w:eastAsiaTheme="minorHAnsi" w:hAnsi="Times New Roman" w:cs="Times New Roman"/>
          <w:sz w:val="28"/>
          <w:szCs w:val="28"/>
          <w:lang w:eastAsia="en-US"/>
        </w:rPr>
        <w:t xml:space="preserve">от </w:t>
      </w:r>
      <w:r w:rsidR="00A95DB2">
        <w:rPr>
          <w:rFonts w:ascii="Times New Roman" w:eastAsiaTheme="minorHAnsi" w:hAnsi="Times New Roman" w:cs="Times New Roman"/>
          <w:sz w:val="28"/>
          <w:szCs w:val="28"/>
          <w:lang w:eastAsia="en-US"/>
        </w:rPr>
        <w:t>з</w:t>
      </w:r>
      <w:r w:rsidR="003A0076" w:rsidRPr="00944895">
        <w:rPr>
          <w:rFonts w:ascii="Times New Roman" w:eastAsiaTheme="minorHAnsi" w:hAnsi="Times New Roman" w:cs="Times New Roman"/>
          <w:sz w:val="28"/>
          <w:szCs w:val="28"/>
          <w:lang w:eastAsia="en-US"/>
        </w:rPr>
        <w:t xml:space="preserve">аявителя заявление и документы, необходимые для предоставления муниципальной услуги, с реестром передачи документов передаются работником </w:t>
      </w:r>
      <w:r w:rsidR="0038356E">
        <w:rPr>
          <w:rFonts w:ascii="Times New Roman" w:hAnsi="Times New Roman" w:cs="Times New Roman"/>
          <w:sz w:val="28"/>
          <w:szCs w:val="28"/>
        </w:rPr>
        <w:t>МАУ «</w:t>
      </w:r>
      <w:r w:rsidR="0038356E" w:rsidRPr="00944895">
        <w:rPr>
          <w:rFonts w:ascii="Times New Roman" w:hAnsi="Times New Roman" w:cs="Times New Roman"/>
          <w:sz w:val="28"/>
          <w:szCs w:val="28"/>
        </w:rPr>
        <w:t>МФЦ</w:t>
      </w:r>
      <w:r w:rsidR="0038356E">
        <w:rPr>
          <w:rFonts w:ascii="Times New Roman" w:hAnsi="Times New Roman" w:cs="Times New Roman"/>
          <w:sz w:val="28"/>
          <w:szCs w:val="28"/>
        </w:rPr>
        <w:t xml:space="preserve">» </w:t>
      </w:r>
      <w:r w:rsidR="003A0076" w:rsidRPr="00944895">
        <w:rPr>
          <w:rFonts w:ascii="Times New Roman" w:eastAsiaTheme="minorHAnsi" w:hAnsi="Times New Roman" w:cs="Times New Roman"/>
          <w:sz w:val="28"/>
          <w:szCs w:val="28"/>
          <w:lang w:eastAsia="en-US"/>
        </w:rPr>
        <w:t xml:space="preserve">специалисту </w:t>
      </w:r>
      <w:r w:rsidR="00D117AD">
        <w:rPr>
          <w:rFonts w:ascii="Times New Roman" w:hAnsi="Times New Roman" w:cs="Times New Roman"/>
          <w:sz w:val="28"/>
          <w:szCs w:val="28"/>
        </w:rPr>
        <w:t>Управления</w:t>
      </w:r>
      <w:r w:rsidR="007168DE" w:rsidRPr="00944895">
        <w:rPr>
          <w:rFonts w:ascii="Times New Roman" w:hAnsi="Times New Roman" w:cs="Times New Roman"/>
          <w:sz w:val="28"/>
          <w:szCs w:val="28"/>
        </w:rPr>
        <w:t xml:space="preserve">. </w:t>
      </w:r>
      <w:r w:rsidR="003A0076" w:rsidRPr="00944895">
        <w:rPr>
          <w:rFonts w:ascii="Times New Roman" w:eastAsiaTheme="minorHAnsi" w:hAnsi="Times New Roman" w:cs="Times New Roman"/>
          <w:sz w:val="28"/>
          <w:szCs w:val="28"/>
          <w:lang w:eastAsia="en-US"/>
        </w:rPr>
        <w:t xml:space="preserve">Срок передачи заявления и документов, необходимых для предоставления муниципальной услуги составляет не более </w:t>
      </w:r>
      <w:r w:rsidR="003A0076" w:rsidRPr="00944895">
        <w:rPr>
          <w:rFonts w:ascii="Times New Roman" w:eastAsiaTheme="minorHAnsi" w:hAnsi="Times New Roman" w:cs="Times New Roman"/>
          <w:iCs/>
          <w:sz w:val="28"/>
          <w:szCs w:val="28"/>
          <w:lang w:eastAsia="en-US"/>
        </w:rPr>
        <w:t>3</w:t>
      </w:r>
      <w:r w:rsidR="003A0076" w:rsidRPr="00944895">
        <w:rPr>
          <w:rFonts w:ascii="Times New Roman" w:eastAsiaTheme="minorHAnsi" w:hAnsi="Times New Roman" w:cs="Times New Roman"/>
          <w:sz w:val="28"/>
          <w:szCs w:val="28"/>
          <w:lang w:eastAsia="en-US"/>
        </w:rPr>
        <w:t>рабочих дней, следующих за днем приема заявления и документов, необходимых для предоставления муниципальной услуги.</w:t>
      </w:r>
    </w:p>
    <w:p w14:paraId="6342D1F0" w14:textId="77777777" w:rsidR="003A0076" w:rsidRPr="00944895" w:rsidRDefault="00701CE4" w:rsidP="001F3074">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sidRPr="00944895">
        <w:rPr>
          <w:rFonts w:ascii="Times New Roman" w:eastAsiaTheme="minorHAnsi" w:hAnsi="Times New Roman" w:cs="Times New Roman"/>
          <w:sz w:val="28"/>
          <w:szCs w:val="28"/>
          <w:lang w:eastAsia="en-US"/>
        </w:rPr>
        <w:t>2.13.</w:t>
      </w:r>
      <w:r w:rsidR="00814DF3" w:rsidRPr="00944895">
        <w:rPr>
          <w:rFonts w:ascii="Times New Roman" w:eastAsiaTheme="minorHAnsi" w:hAnsi="Times New Roman" w:cs="Times New Roman"/>
          <w:sz w:val="28"/>
          <w:szCs w:val="28"/>
          <w:lang w:eastAsia="en-US"/>
        </w:rPr>
        <w:t>2</w:t>
      </w:r>
      <w:r w:rsidR="003A0076" w:rsidRPr="00944895">
        <w:rPr>
          <w:rFonts w:ascii="Times New Roman" w:eastAsiaTheme="minorHAnsi" w:hAnsi="Times New Roman" w:cs="Times New Roman"/>
          <w:sz w:val="28"/>
          <w:szCs w:val="28"/>
          <w:lang w:eastAsia="en-US"/>
        </w:rPr>
        <w:t xml:space="preserve">.4. При осуществлении выдачи результата предоставления муниципальной услуги в </w:t>
      </w:r>
      <w:r w:rsidR="0038356E">
        <w:rPr>
          <w:rFonts w:ascii="Times New Roman" w:hAnsi="Times New Roman" w:cs="Times New Roman"/>
          <w:sz w:val="28"/>
          <w:szCs w:val="28"/>
        </w:rPr>
        <w:t>МАУ «</w:t>
      </w:r>
      <w:r w:rsidR="0038356E" w:rsidRPr="00944895">
        <w:rPr>
          <w:rFonts w:ascii="Times New Roman" w:hAnsi="Times New Roman" w:cs="Times New Roman"/>
          <w:sz w:val="28"/>
          <w:szCs w:val="28"/>
        </w:rPr>
        <w:t>МФЦ</w:t>
      </w:r>
      <w:r w:rsidR="0038356E">
        <w:rPr>
          <w:rFonts w:ascii="Times New Roman" w:hAnsi="Times New Roman" w:cs="Times New Roman"/>
          <w:sz w:val="28"/>
          <w:szCs w:val="28"/>
        </w:rPr>
        <w:t>»</w:t>
      </w:r>
      <w:r w:rsidR="003A0076" w:rsidRPr="00944895">
        <w:rPr>
          <w:rFonts w:ascii="Times New Roman" w:hAnsi="Times New Roman" w:cs="Times New Roman"/>
          <w:sz w:val="28"/>
          <w:szCs w:val="28"/>
        </w:rPr>
        <w:t>Управление</w:t>
      </w:r>
      <w:r w:rsidR="003A0076" w:rsidRPr="00944895">
        <w:rPr>
          <w:rFonts w:ascii="Times New Roman" w:eastAsiaTheme="minorHAnsi" w:hAnsi="Times New Roman" w:cs="Times New Roman"/>
          <w:sz w:val="28"/>
          <w:szCs w:val="28"/>
          <w:lang w:eastAsia="en-US"/>
        </w:rPr>
        <w:t xml:space="preserve">уведомляет </w:t>
      </w:r>
      <w:r w:rsidR="0038356E">
        <w:rPr>
          <w:rFonts w:ascii="Times New Roman" w:hAnsi="Times New Roman" w:cs="Times New Roman"/>
          <w:sz w:val="28"/>
          <w:szCs w:val="28"/>
        </w:rPr>
        <w:t>МАУ «</w:t>
      </w:r>
      <w:r w:rsidR="0038356E" w:rsidRPr="00944895">
        <w:rPr>
          <w:rFonts w:ascii="Times New Roman" w:hAnsi="Times New Roman" w:cs="Times New Roman"/>
          <w:sz w:val="28"/>
          <w:szCs w:val="28"/>
        </w:rPr>
        <w:t>МФЦ</w:t>
      </w:r>
      <w:r w:rsidR="0038356E">
        <w:rPr>
          <w:rFonts w:ascii="Times New Roman" w:hAnsi="Times New Roman" w:cs="Times New Roman"/>
          <w:sz w:val="28"/>
          <w:szCs w:val="28"/>
        </w:rPr>
        <w:t xml:space="preserve">» </w:t>
      </w:r>
      <w:r w:rsidR="003A0076" w:rsidRPr="00944895">
        <w:rPr>
          <w:rFonts w:ascii="Times New Roman" w:eastAsiaTheme="minorHAnsi" w:hAnsi="Times New Roman" w:cs="Times New Roman"/>
          <w:sz w:val="28"/>
          <w:szCs w:val="28"/>
          <w:lang w:eastAsia="en-US"/>
        </w:rPr>
        <w:t xml:space="preserve">о готовности результата предоставления муниципальной услуги, после чего работник </w:t>
      </w:r>
      <w:r w:rsidR="0038356E">
        <w:rPr>
          <w:rFonts w:ascii="Times New Roman" w:hAnsi="Times New Roman" w:cs="Times New Roman"/>
          <w:sz w:val="28"/>
          <w:szCs w:val="28"/>
        </w:rPr>
        <w:t>МАУ «</w:t>
      </w:r>
      <w:r w:rsidR="0038356E" w:rsidRPr="00944895">
        <w:rPr>
          <w:rFonts w:ascii="Times New Roman" w:hAnsi="Times New Roman" w:cs="Times New Roman"/>
          <w:sz w:val="28"/>
          <w:szCs w:val="28"/>
        </w:rPr>
        <w:t>МФЦ</w:t>
      </w:r>
      <w:r w:rsidR="0038356E">
        <w:rPr>
          <w:rFonts w:ascii="Times New Roman" w:hAnsi="Times New Roman" w:cs="Times New Roman"/>
          <w:sz w:val="28"/>
          <w:szCs w:val="28"/>
        </w:rPr>
        <w:t>»</w:t>
      </w:r>
      <w:r w:rsidR="003A0076" w:rsidRPr="00944895">
        <w:rPr>
          <w:rFonts w:ascii="Times New Roman" w:eastAsiaTheme="minorHAnsi" w:hAnsi="Times New Roman" w:cs="Times New Roman"/>
          <w:sz w:val="28"/>
          <w:szCs w:val="28"/>
          <w:lang w:eastAsia="en-US"/>
        </w:rPr>
        <w:t xml:space="preserve">, в срок не более </w:t>
      </w:r>
      <w:r w:rsidR="003A0076" w:rsidRPr="00944895">
        <w:rPr>
          <w:rFonts w:ascii="Times New Roman" w:eastAsiaTheme="minorHAnsi" w:hAnsi="Times New Roman" w:cs="Times New Roman"/>
          <w:iCs/>
          <w:sz w:val="28"/>
          <w:szCs w:val="28"/>
          <w:lang w:eastAsia="en-US"/>
        </w:rPr>
        <w:t>2</w:t>
      </w:r>
      <w:r w:rsidR="003A0076" w:rsidRPr="00944895">
        <w:rPr>
          <w:rFonts w:ascii="Times New Roman" w:eastAsiaTheme="minorHAnsi" w:hAnsi="Times New Roman" w:cs="Times New Roman"/>
          <w:sz w:val="28"/>
          <w:szCs w:val="28"/>
          <w:lang w:eastAsia="en-US"/>
        </w:rPr>
        <w:t xml:space="preserve">рабочих дней с момента получения </w:t>
      </w:r>
      <w:r w:rsidR="0038356E">
        <w:rPr>
          <w:rFonts w:ascii="Times New Roman" w:hAnsi="Times New Roman" w:cs="Times New Roman"/>
          <w:sz w:val="28"/>
          <w:szCs w:val="28"/>
        </w:rPr>
        <w:t>МАУ «</w:t>
      </w:r>
      <w:r w:rsidR="0038356E" w:rsidRPr="00944895">
        <w:rPr>
          <w:rFonts w:ascii="Times New Roman" w:hAnsi="Times New Roman" w:cs="Times New Roman"/>
          <w:sz w:val="28"/>
          <w:szCs w:val="28"/>
        </w:rPr>
        <w:t>МФЦ</w:t>
      </w:r>
      <w:r w:rsidR="0038356E">
        <w:rPr>
          <w:rFonts w:ascii="Times New Roman" w:hAnsi="Times New Roman" w:cs="Times New Roman"/>
          <w:sz w:val="28"/>
          <w:szCs w:val="28"/>
        </w:rPr>
        <w:t xml:space="preserve">» </w:t>
      </w:r>
      <w:r w:rsidR="003A0076" w:rsidRPr="00944895">
        <w:rPr>
          <w:rFonts w:ascii="Times New Roman" w:eastAsiaTheme="minorHAnsi" w:hAnsi="Times New Roman" w:cs="Times New Roman"/>
          <w:sz w:val="28"/>
          <w:szCs w:val="28"/>
          <w:lang w:eastAsia="en-US"/>
        </w:rPr>
        <w:t xml:space="preserve">уведомления, доставляет его в </w:t>
      </w:r>
      <w:r w:rsidR="0038356E">
        <w:rPr>
          <w:rFonts w:ascii="Times New Roman" w:hAnsi="Times New Roman" w:cs="Times New Roman"/>
          <w:sz w:val="28"/>
          <w:szCs w:val="28"/>
        </w:rPr>
        <w:t>МАУ «</w:t>
      </w:r>
      <w:r w:rsidR="0038356E" w:rsidRPr="00944895">
        <w:rPr>
          <w:rFonts w:ascii="Times New Roman" w:hAnsi="Times New Roman" w:cs="Times New Roman"/>
          <w:sz w:val="28"/>
          <w:szCs w:val="28"/>
        </w:rPr>
        <w:t>МФЦ</w:t>
      </w:r>
      <w:r w:rsidR="0038356E">
        <w:rPr>
          <w:rFonts w:ascii="Times New Roman" w:hAnsi="Times New Roman" w:cs="Times New Roman"/>
          <w:sz w:val="28"/>
          <w:szCs w:val="28"/>
        </w:rPr>
        <w:t>»</w:t>
      </w:r>
      <w:r w:rsidR="003A0076" w:rsidRPr="00944895">
        <w:rPr>
          <w:rFonts w:ascii="Times New Roman" w:eastAsiaTheme="minorHAnsi" w:hAnsi="Times New Roman" w:cs="Times New Roman"/>
          <w:sz w:val="28"/>
          <w:szCs w:val="28"/>
          <w:lang w:eastAsia="en-US"/>
        </w:rPr>
        <w:t xml:space="preserve"> из </w:t>
      </w:r>
      <w:r w:rsidR="003A0076" w:rsidRPr="00944895">
        <w:rPr>
          <w:rFonts w:ascii="Times New Roman" w:hAnsi="Times New Roman" w:cs="Times New Roman"/>
          <w:sz w:val="28"/>
          <w:szCs w:val="28"/>
        </w:rPr>
        <w:t>Управлени</w:t>
      </w:r>
      <w:r w:rsidR="00282B52" w:rsidRPr="00944895">
        <w:rPr>
          <w:rFonts w:ascii="Times New Roman" w:hAnsi="Times New Roman" w:cs="Times New Roman"/>
          <w:sz w:val="28"/>
          <w:szCs w:val="28"/>
        </w:rPr>
        <w:t>я</w:t>
      </w:r>
      <w:r w:rsidR="003A0076" w:rsidRPr="00944895">
        <w:rPr>
          <w:rFonts w:ascii="Times New Roman" w:eastAsiaTheme="minorHAnsi" w:hAnsi="Times New Roman" w:cs="Times New Roman"/>
          <w:sz w:val="28"/>
          <w:szCs w:val="28"/>
          <w:lang w:eastAsia="en-US"/>
        </w:rPr>
        <w:t>, в соответствии с реестром передачи документов.</w:t>
      </w:r>
    </w:p>
    <w:p w14:paraId="157CDD59" w14:textId="77777777" w:rsidR="003A0076" w:rsidRPr="00944895" w:rsidRDefault="003A0076" w:rsidP="001F3074">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sidRPr="00944895">
        <w:rPr>
          <w:rFonts w:ascii="Times New Roman" w:eastAsiaTheme="minorHAnsi" w:hAnsi="Times New Roman" w:cs="Times New Roman"/>
          <w:sz w:val="28"/>
          <w:szCs w:val="28"/>
          <w:lang w:eastAsia="en-US"/>
        </w:rPr>
        <w:t xml:space="preserve">При личном обращении заявителя в </w:t>
      </w:r>
      <w:r w:rsidR="0038356E">
        <w:rPr>
          <w:rFonts w:ascii="Times New Roman" w:hAnsi="Times New Roman" w:cs="Times New Roman"/>
          <w:sz w:val="28"/>
          <w:szCs w:val="28"/>
        </w:rPr>
        <w:t>МАУ «</w:t>
      </w:r>
      <w:r w:rsidR="0038356E" w:rsidRPr="00944895">
        <w:rPr>
          <w:rFonts w:ascii="Times New Roman" w:hAnsi="Times New Roman" w:cs="Times New Roman"/>
          <w:sz w:val="28"/>
          <w:szCs w:val="28"/>
        </w:rPr>
        <w:t>МФЦ</w:t>
      </w:r>
      <w:r w:rsidR="0038356E">
        <w:rPr>
          <w:rFonts w:ascii="Times New Roman" w:hAnsi="Times New Roman" w:cs="Times New Roman"/>
          <w:sz w:val="28"/>
          <w:szCs w:val="28"/>
        </w:rPr>
        <w:t xml:space="preserve">» </w:t>
      </w:r>
      <w:r w:rsidRPr="00944895">
        <w:rPr>
          <w:rFonts w:ascii="Times New Roman" w:eastAsiaTheme="minorHAnsi" w:hAnsi="Times New Roman" w:cs="Times New Roman"/>
          <w:sz w:val="28"/>
          <w:szCs w:val="28"/>
          <w:lang w:eastAsia="en-US"/>
        </w:rPr>
        <w:t xml:space="preserve">за получением результата предоставления муниципальной услуги, сотрудник </w:t>
      </w:r>
      <w:r w:rsidR="0038356E">
        <w:rPr>
          <w:rFonts w:ascii="Times New Roman" w:hAnsi="Times New Roman" w:cs="Times New Roman"/>
          <w:sz w:val="28"/>
          <w:szCs w:val="28"/>
        </w:rPr>
        <w:t>МАУ «</w:t>
      </w:r>
      <w:r w:rsidR="0038356E" w:rsidRPr="00944895">
        <w:rPr>
          <w:rFonts w:ascii="Times New Roman" w:hAnsi="Times New Roman" w:cs="Times New Roman"/>
          <w:sz w:val="28"/>
          <w:szCs w:val="28"/>
        </w:rPr>
        <w:t>МФЦ</w:t>
      </w:r>
      <w:r w:rsidR="0038356E">
        <w:rPr>
          <w:rFonts w:ascii="Times New Roman" w:hAnsi="Times New Roman" w:cs="Times New Roman"/>
          <w:sz w:val="28"/>
          <w:szCs w:val="28"/>
        </w:rPr>
        <w:t xml:space="preserve">» </w:t>
      </w:r>
      <w:r w:rsidRPr="00944895">
        <w:rPr>
          <w:rFonts w:ascii="Times New Roman" w:eastAsiaTheme="minorHAnsi" w:hAnsi="Times New Roman" w:cs="Times New Roman"/>
          <w:sz w:val="28"/>
          <w:szCs w:val="28"/>
          <w:lang w:eastAsia="en-US"/>
        </w:rPr>
        <w:t>после проверки документа, удостоверяющего личность заявителя (или его полномочного пред</w:t>
      </w:r>
      <w:r w:rsidR="00D117AD">
        <w:rPr>
          <w:rFonts w:ascii="Times New Roman" w:eastAsiaTheme="minorHAnsi" w:hAnsi="Times New Roman" w:cs="Times New Roman"/>
          <w:sz w:val="28"/>
          <w:szCs w:val="28"/>
          <w:lang w:eastAsia="en-US"/>
        </w:rPr>
        <w:t xml:space="preserve">ставителя) осуществляет выдачу </w:t>
      </w:r>
      <w:r w:rsidR="00A95DB2">
        <w:rPr>
          <w:rFonts w:ascii="Times New Roman" w:eastAsiaTheme="minorHAnsi" w:hAnsi="Times New Roman" w:cs="Times New Roman"/>
          <w:sz w:val="28"/>
          <w:szCs w:val="28"/>
          <w:lang w:eastAsia="en-US"/>
        </w:rPr>
        <w:t>з</w:t>
      </w:r>
      <w:r w:rsidRPr="00944895">
        <w:rPr>
          <w:rFonts w:ascii="Times New Roman" w:eastAsiaTheme="minorHAnsi" w:hAnsi="Times New Roman" w:cs="Times New Roman"/>
          <w:sz w:val="28"/>
          <w:szCs w:val="28"/>
          <w:lang w:eastAsia="en-US"/>
        </w:rPr>
        <w:t xml:space="preserve">аявителю результата предоставления </w:t>
      </w:r>
      <w:r w:rsidR="00A95DB2">
        <w:rPr>
          <w:rFonts w:ascii="Times New Roman" w:eastAsiaTheme="minorHAnsi" w:hAnsi="Times New Roman" w:cs="Times New Roman"/>
          <w:sz w:val="28"/>
          <w:szCs w:val="28"/>
          <w:lang w:eastAsia="en-US"/>
        </w:rPr>
        <w:t xml:space="preserve">муниципальной </w:t>
      </w:r>
      <w:r w:rsidRPr="00944895">
        <w:rPr>
          <w:rFonts w:ascii="Times New Roman" w:eastAsiaTheme="minorHAnsi" w:hAnsi="Times New Roman" w:cs="Times New Roman"/>
          <w:sz w:val="28"/>
          <w:szCs w:val="28"/>
          <w:lang w:eastAsia="en-US"/>
        </w:rPr>
        <w:t>услуги.</w:t>
      </w:r>
    </w:p>
    <w:p w14:paraId="72446E27" w14:textId="77777777" w:rsidR="003A0076" w:rsidRDefault="00D117AD" w:rsidP="001F3074">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В случае </w:t>
      </w:r>
      <w:r w:rsidR="00A95DB2">
        <w:rPr>
          <w:rFonts w:ascii="Times New Roman" w:eastAsiaTheme="minorHAnsi" w:hAnsi="Times New Roman" w:cs="Times New Roman"/>
          <w:sz w:val="28"/>
          <w:szCs w:val="28"/>
          <w:lang w:eastAsia="en-US"/>
        </w:rPr>
        <w:t>невостребованностиз</w:t>
      </w:r>
      <w:r w:rsidR="003A0076" w:rsidRPr="00944895">
        <w:rPr>
          <w:rFonts w:ascii="Times New Roman" w:eastAsiaTheme="minorHAnsi" w:hAnsi="Times New Roman" w:cs="Times New Roman"/>
          <w:sz w:val="28"/>
          <w:szCs w:val="28"/>
          <w:lang w:eastAsia="en-US"/>
        </w:rPr>
        <w:t xml:space="preserve">аявителем результата предоставления муниципальной услуги в течение 30 дней со дня поступления его в </w:t>
      </w:r>
      <w:r w:rsidR="0038356E">
        <w:rPr>
          <w:rFonts w:ascii="Times New Roman" w:hAnsi="Times New Roman" w:cs="Times New Roman"/>
          <w:sz w:val="28"/>
          <w:szCs w:val="28"/>
        </w:rPr>
        <w:t>МАУ «</w:t>
      </w:r>
      <w:r w:rsidR="0038356E" w:rsidRPr="00944895">
        <w:rPr>
          <w:rFonts w:ascii="Times New Roman" w:hAnsi="Times New Roman" w:cs="Times New Roman"/>
          <w:sz w:val="28"/>
          <w:szCs w:val="28"/>
        </w:rPr>
        <w:t>МФЦ</w:t>
      </w:r>
      <w:r w:rsidR="0038356E">
        <w:rPr>
          <w:rFonts w:ascii="Times New Roman" w:hAnsi="Times New Roman" w:cs="Times New Roman"/>
          <w:sz w:val="28"/>
          <w:szCs w:val="28"/>
        </w:rPr>
        <w:t>»</w:t>
      </w:r>
      <w:r w:rsidR="003A0076" w:rsidRPr="00944895">
        <w:rPr>
          <w:rFonts w:ascii="Times New Roman" w:eastAsiaTheme="minorHAnsi" w:hAnsi="Times New Roman" w:cs="Times New Roman"/>
          <w:sz w:val="28"/>
          <w:szCs w:val="28"/>
          <w:lang w:eastAsia="en-US"/>
        </w:rPr>
        <w:t xml:space="preserve">,документы возвращаются в </w:t>
      </w:r>
      <w:r>
        <w:rPr>
          <w:rFonts w:ascii="Times New Roman" w:hAnsi="Times New Roman" w:cs="Times New Roman"/>
          <w:sz w:val="28"/>
          <w:szCs w:val="28"/>
        </w:rPr>
        <w:t>Управление</w:t>
      </w:r>
      <w:r w:rsidR="003A0076" w:rsidRPr="00944895">
        <w:rPr>
          <w:rFonts w:ascii="Times New Roman" w:eastAsiaTheme="minorHAnsi" w:hAnsi="Times New Roman" w:cs="Times New Roman"/>
          <w:sz w:val="28"/>
          <w:szCs w:val="28"/>
          <w:lang w:eastAsia="en-US"/>
        </w:rPr>
        <w:t>с сопроводительным реестром.</w:t>
      </w:r>
    </w:p>
    <w:p w14:paraId="4642D1AB" w14:textId="77777777" w:rsidR="00075FD2" w:rsidRPr="00075FD2" w:rsidRDefault="00075FD2" w:rsidP="00075FD2">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sidRPr="00075FD2">
        <w:rPr>
          <w:rFonts w:ascii="Times New Roman" w:eastAsiaTheme="minorHAnsi" w:hAnsi="Times New Roman" w:cs="Times New Roman"/>
          <w:sz w:val="28"/>
          <w:szCs w:val="28"/>
          <w:lang w:eastAsia="en-US"/>
        </w:rPr>
        <w:lastRenderedPageBreak/>
        <w:t>2.13.3. Требования, учитывающие особенности предоставления муниципальной услуги в органе, обеспечивающем предоставление муниципальной услуги.</w:t>
      </w:r>
    </w:p>
    <w:p w14:paraId="0C725E92" w14:textId="77777777" w:rsidR="00075FD2" w:rsidRPr="00075FD2" w:rsidRDefault="00075FD2" w:rsidP="00075FD2">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sidRPr="00075FD2">
        <w:rPr>
          <w:rFonts w:ascii="Times New Roman" w:eastAsiaTheme="minorHAnsi" w:hAnsi="Times New Roman" w:cs="Times New Roman"/>
          <w:sz w:val="28"/>
          <w:szCs w:val="28"/>
          <w:lang w:eastAsia="en-US"/>
        </w:rPr>
        <w:t>2.13.3.1. При личном обращении заявителя специалист Управления проверяет комплектность и правильность оформления документов, необходимых для предоставления муниципальной услуги, удостоверяется в отсутствии оснований для отказа в приеме документов, необходимых для предоставления муниципальной услуги, указанных в пункте 2.6 Административного регламента.</w:t>
      </w:r>
    </w:p>
    <w:p w14:paraId="1AA2CB87" w14:textId="77777777" w:rsidR="00075FD2" w:rsidRPr="00075FD2" w:rsidRDefault="00075FD2" w:rsidP="00075FD2">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sidRPr="00075FD2">
        <w:rPr>
          <w:rFonts w:ascii="Times New Roman" w:eastAsiaTheme="minorHAnsi" w:hAnsi="Times New Roman" w:cs="Times New Roman"/>
          <w:sz w:val="28"/>
          <w:szCs w:val="28"/>
          <w:lang w:eastAsia="en-US"/>
        </w:rPr>
        <w:t xml:space="preserve">2.13.3.2. При отсутствии оснований для отказа в приеме документов, установленных пунктом 2.6 Административного регламента, специалист Управления регистрирует заявление в единой системе электронного документооборота на базе программного продукта </w:t>
      </w:r>
      <w:r w:rsidR="00A95DB2">
        <w:rPr>
          <w:rFonts w:ascii="Times New Roman" w:eastAsiaTheme="minorHAnsi" w:hAnsi="Times New Roman" w:cs="Times New Roman"/>
          <w:sz w:val="28"/>
          <w:szCs w:val="28"/>
          <w:lang w:eastAsia="en-US"/>
        </w:rPr>
        <w:t>«</w:t>
      </w:r>
      <w:r w:rsidRPr="00075FD2">
        <w:rPr>
          <w:rFonts w:ascii="Times New Roman" w:eastAsiaTheme="minorHAnsi" w:hAnsi="Times New Roman" w:cs="Times New Roman"/>
          <w:sz w:val="28"/>
          <w:szCs w:val="28"/>
          <w:lang w:eastAsia="en-US"/>
        </w:rPr>
        <w:t xml:space="preserve">Система автоматизации делопроизводства и электронного документооборота «Дело» с указанием сведений, подтвержденных представленными документами. </w:t>
      </w:r>
    </w:p>
    <w:p w14:paraId="7266AE44" w14:textId="77777777" w:rsidR="00075FD2" w:rsidRPr="00075FD2" w:rsidRDefault="00075FD2" w:rsidP="00075FD2">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sidRPr="00075FD2">
        <w:rPr>
          <w:rFonts w:ascii="Times New Roman" w:eastAsiaTheme="minorHAnsi" w:hAnsi="Times New Roman" w:cs="Times New Roman"/>
          <w:sz w:val="28"/>
          <w:szCs w:val="28"/>
          <w:lang w:eastAsia="en-US"/>
        </w:rPr>
        <w:t>2.13.3.3. При наличии оснований для отказа в приеме документов, предусмотренных пунктом 2.6 Административного регламента, специалист Управления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14:paraId="683857B1" w14:textId="77777777" w:rsidR="00075FD2" w:rsidRPr="00944895" w:rsidRDefault="00075FD2" w:rsidP="00075FD2">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sidRPr="00075FD2">
        <w:rPr>
          <w:rFonts w:ascii="Times New Roman" w:eastAsiaTheme="minorHAnsi" w:hAnsi="Times New Roman" w:cs="Times New Roman"/>
          <w:sz w:val="28"/>
          <w:szCs w:val="28"/>
          <w:lang w:eastAsia="en-US"/>
        </w:rPr>
        <w:t>В случае требования заявител</w:t>
      </w:r>
      <w:r w:rsidR="00A95DB2">
        <w:rPr>
          <w:rFonts w:ascii="Times New Roman" w:eastAsiaTheme="minorHAnsi" w:hAnsi="Times New Roman" w:cs="Times New Roman"/>
          <w:sz w:val="28"/>
          <w:szCs w:val="28"/>
          <w:lang w:eastAsia="en-US"/>
        </w:rPr>
        <w:t xml:space="preserve">япредоставить </w:t>
      </w:r>
      <w:r w:rsidRPr="00075FD2">
        <w:rPr>
          <w:rFonts w:ascii="Times New Roman" w:eastAsiaTheme="minorHAnsi" w:hAnsi="Times New Roman" w:cs="Times New Roman"/>
          <w:sz w:val="28"/>
          <w:szCs w:val="28"/>
          <w:lang w:eastAsia="en-US"/>
        </w:rPr>
        <w:t>письменн</w:t>
      </w:r>
      <w:r w:rsidR="00A95DB2">
        <w:rPr>
          <w:rFonts w:ascii="Times New Roman" w:eastAsiaTheme="minorHAnsi" w:hAnsi="Times New Roman" w:cs="Times New Roman"/>
          <w:sz w:val="28"/>
          <w:szCs w:val="28"/>
          <w:lang w:eastAsia="en-US"/>
        </w:rPr>
        <w:t>ый</w:t>
      </w:r>
      <w:r w:rsidRPr="00075FD2">
        <w:rPr>
          <w:rFonts w:ascii="Times New Roman" w:eastAsiaTheme="minorHAnsi" w:hAnsi="Times New Roman" w:cs="Times New Roman"/>
          <w:sz w:val="28"/>
          <w:szCs w:val="28"/>
          <w:lang w:eastAsia="en-US"/>
        </w:rPr>
        <w:t xml:space="preserve"> отказ в приеме документов для получения муниципальной услуги специалист Управления осуществляет подготовку уведомления за подписью руководителя Управления об отказе в приеме документов для получения муниципальной услуги с указанием оснований такого отказа, указанных в пункте 2.6 Административного регламента. Мотивированный отказ в приеме документов направляется заявителю в течение пяти рабочих дней с момента обращения, </w:t>
      </w:r>
      <w:r w:rsidRPr="00075FD2">
        <w:rPr>
          <w:rFonts w:ascii="Times New Roman" w:eastAsiaTheme="minorHAnsi" w:hAnsi="Times New Roman" w:cs="Times New Roman"/>
          <w:sz w:val="28"/>
          <w:szCs w:val="28"/>
          <w:lang w:eastAsia="en-US"/>
        </w:rPr>
        <w:lastRenderedPageBreak/>
        <w:t>по адресу, указанному в заявлении, либо выдается на руки при личном обращении заявителя в Управление (по желанию заявителя).</w:t>
      </w:r>
    </w:p>
    <w:p w14:paraId="54891E35" w14:textId="77777777" w:rsidR="003A0076" w:rsidRPr="00944895" w:rsidRDefault="00701CE4" w:rsidP="001F3074">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sidRPr="00944895">
        <w:rPr>
          <w:rFonts w:ascii="Times New Roman" w:eastAsiaTheme="minorHAnsi" w:hAnsi="Times New Roman" w:cs="Times New Roman"/>
          <w:sz w:val="28"/>
          <w:szCs w:val="28"/>
          <w:lang w:eastAsia="en-US"/>
        </w:rPr>
        <w:t>2.13.</w:t>
      </w:r>
      <w:r w:rsidR="00075FD2">
        <w:rPr>
          <w:rFonts w:ascii="Times New Roman" w:eastAsiaTheme="minorHAnsi" w:hAnsi="Times New Roman" w:cs="Times New Roman"/>
          <w:sz w:val="28"/>
          <w:szCs w:val="28"/>
          <w:lang w:eastAsia="en-US"/>
        </w:rPr>
        <w:t>4</w:t>
      </w:r>
      <w:r w:rsidR="003A0076" w:rsidRPr="00944895">
        <w:rPr>
          <w:rFonts w:ascii="Times New Roman" w:eastAsiaTheme="minorHAnsi" w:hAnsi="Times New Roman" w:cs="Times New Roman"/>
          <w:sz w:val="28"/>
          <w:szCs w:val="28"/>
          <w:lang w:eastAsia="en-US"/>
        </w:rPr>
        <w:t xml:space="preserve">. Требования, учитывающие особенности предоставления муниципальнойуслуги в электронной форме. </w:t>
      </w:r>
    </w:p>
    <w:p w14:paraId="2B58A93A" w14:textId="77777777" w:rsidR="003A0076" w:rsidRPr="00944895" w:rsidRDefault="00701CE4" w:rsidP="001F3074">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sidRPr="00944895">
        <w:rPr>
          <w:rFonts w:ascii="Times New Roman" w:eastAsiaTheme="minorHAnsi" w:hAnsi="Times New Roman" w:cs="Times New Roman"/>
          <w:sz w:val="28"/>
          <w:szCs w:val="28"/>
          <w:lang w:eastAsia="en-US"/>
        </w:rPr>
        <w:t>2.13.</w:t>
      </w:r>
      <w:r w:rsidR="00075FD2">
        <w:rPr>
          <w:rFonts w:ascii="Times New Roman" w:eastAsiaTheme="minorHAnsi" w:hAnsi="Times New Roman" w:cs="Times New Roman"/>
          <w:sz w:val="28"/>
          <w:szCs w:val="28"/>
          <w:lang w:eastAsia="en-US"/>
        </w:rPr>
        <w:t>4</w:t>
      </w:r>
      <w:r w:rsidR="003A0076" w:rsidRPr="00944895">
        <w:rPr>
          <w:rFonts w:ascii="Times New Roman" w:eastAsiaTheme="minorHAnsi" w:hAnsi="Times New Roman" w:cs="Times New Roman"/>
          <w:sz w:val="28"/>
          <w:szCs w:val="28"/>
          <w:lang w:eastAsia="en-US"/>
        </w:rPr>
        <w:t>.1. Документы, необходимые для предоставления муни</w:t>
      </w:r>
      <w:r w:rsidR="00D117AD">
        <w:rPr>
          <w:rFonts w:ascii="Times New Roman" w:eastAsiaTheme="minorHAnsi" w:hAnsi="Times New Roman" w:cs="Times New Roman"/>
          <w:sz w:val="28"/>
          <w:szCs w:val="28"/>
          <w:lang w:eastAsia="en-US"/>
        </w:rPr>
        <w:t xml:space="preserve">ципальной услуги, направленные </w:t>
      </w:r>
      <w:r w:rsidR="00A95DB2">
        <w:rPr>
          <w:rFonts w:ascii="Times New Roman" w:eastAsiaTheme="minorHAnsi" w:hAnsi="Times New Roman" w:cs="Times New Roman"/>
          <w:sz w:val="28"/>
          <w:szCs w:val="28"/>
          <w:lang w:eastAsia="en-US"/>
        </w:rPr>
        <w:t>з</w:t>
      </w:r>
      <w:r w:rsidR="003A0076" w:rsidRPr="00944895">
        <w:rPr>
          <w:rFonts w:ascii="Times New Roman" w:eastAsiaTheme="minorHAnsi" w:hAnsi="Times New Roman" w:cs="Times New Roman"/>
          <w:sz w:val="28"/>
          <w:szCs w:val="28"/>
          <w:lang w:eastAsia="en-US"/>
        </w:rPr>
        <w:t>аявителем посредством ЕПГУ или РПГУ принимаются в работу в течение 1 рабочего дня.</w:t>
      </w:r>
    </w:p>
    <w:p w14:paraId="0360E4F9" w14:textId="77777777" w:rsidR="003A0076" w:rsidRPr="00944895" w:rsidRDefault="003A0076" w:rsidP="001F3074">
      <w:pPr>
        <w:autoSpaceDE w:val="0"/>
        <w:autoSpaceDN w:val="0"/>
        <w:adjustRightInd w:val="0"/>
        <w:spacing w:line="360" w:lineRule="auto"/>
        <w:ind w:firstLine="540"/>
        <w:jc w:val="both"/>
        <w:rPr>
          <w:rFonts w:ascii="Times New Roman" w:eastAsiaTheme="minorHAnsi" w:hAnsi="Times New Roman" w:cs="Times New Roman"/>
          <w:sz w:val="28"/>
          <w:szCs w:val="28"/>
          <w:lang w:eastAsia="en-US"/>
        </w:rPr>
      </w:pPr>
      <w:r w:rsidRPr="00944895">
        <w:rPr>
          <w:rFonts w:ascii="Times New Roman" w:eastAsiaTheme="minorHAnsi" w:hAnsi="Times New Roman" w:cs="Times New Roman"/>
          <w:sz w:val="28"/>
          <w:szCs w:val="28"/>
          <w:lang w:eastAsia="en-US"/>
        </w:rPr>
        <w:t>Порядок предоставления муни</w:t>
      </w:r>
      <w:r w:rsidR="00D117AD">
        <w:rPr>
          <w:rFonts w:ascii="Times New Roman" w:eastAsiaTheme="minorHAnsi" w:hAnsi="Times New Roman" w:cs="Times New Roman"/>
          <w:sz w:val="28"/>
          <w:szCs w:val="28"/>
          <w:lang w:eastAsia="en-US"/>
        </w:rPr>
        <w:t xml:space="preserve">ципальной услуги при обращении </w:t>
      </w:r>
      <w:r w:rsidR="00A95DB2">
        <w:rPr>
          <w:rFonts w:ascii="Times New Roman" w:eastAsiaTheme="minorHAnsi" w:hAnsi="Times New Roman" w:cs="Times New Roman"/>
          <w:sz w:val="28"/>
          <w:szCs w:val="28"/>
          <w:lang w:eastAsia="en-US"/>
        </w:rPr>
        <w:t>з</w:t>
      </w:r>
      <w:r w:rsidRPr="00944895">
        <w:rPr>
          <w:rFonts w:ascii="Times New Roman" w:eastAsiaTheme="minorHAnsi" w:hAnsi="Times New Roman" w:cs="Times New Roman"/>
          <w:sz w:val="28"/>
          <w:szCs w:val="28"/>
          <w:lang w:eastAsia="en-US"/>
        </w:rPr>
        <w:t xml:space="preserve">аявителя в электронном виде посредством ЕПГУ или РПГУ аналогичен порядку предоставления муниципальной услуги при личном обращении </w:t>
      </w:r>
      <w:r w:rsidR="00A95DB2">
        <w:rPr>
          <w:rFonts w:ascii="Times New Roman" w:eastAsiaTheme="minorHAnsi" w:hAnsi="Times New Roman" w:cs="Times New Roman"/>
          <w:sz w:val="28"/>
          <w:szCs w:val="28"/>
          <w:lang w:eastAsia="en-US"/>
        </w:rPr>
        <w:t>з</w:t>
      </w:r>
      <w:r w:rsidRPr="00944895">
        <w:rPr>
          <w:rFonts w:ascii="Times New Roman" w:eastAsiaTheme="minorHAnsi" w:hAnsi="Times New Roman" w:cs="Times New Roman"/>
          <w:sz w:val="28"/>
          <w:szCs w:val="28"/>
          <w:lang w:eastAsia="en-US"/>
        </w:rPr>
        <w:t>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w:t>
      </w:r>
    </w:p>
    <w:p w14:paraId="373CE233" w14:textId="77777777" w:rsidR="003A0076" w:rsidRPr="00944895" w:rsidRDefault="003A0076" w:rsidP="001F3074">
      <w:pPr>
        <w:autoSpaceDE w:val="0"/>
        <w:autoSpaceDN w:val="0"/>
        <w:adjustRightInd w:val="0"/>
        <w:spacing w:line="360" w:lineRule="auto"/>
        <w:ind w:firstLine="540"/>
        <w:jc w:val="both"/>
        <w:rPr>
          <w:rFonts w:ascii="Times New Roman" w:hAnsi="Times New Roman" w:cs="Times New Roman"/>
          <w:sz w:val="28"/>
          <w:szCs w:val="28"/>
        </w:rPr>
      </w:pPr>
      <w:r w:rsidRPr="00944895">
        <w:rPr>
          <w:rFonts w:ascii="Times New Roman" w:eastAsiaTheme="minorHAnsi" w:hAnsi="Times New Roman" w:cs="Times New Roman"/>
          <w:sz w:val="28"/>
          <w:szCs w:val="28"/>
          <w:lang w:eastAsia="en-US"/>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w:t>
      </w:r>
      <w:r w:rsidR="00D117AD">
        <w:rPr>
          <w:rFonts w:ascii="Times New Roman" w:hAnsi="Times New Roman" w:cs="Times New Roman"/>
          <w:sz w:val="28"/>
          <w:szCs w:val="28"/>
        </w:rPr>
        <w:t>Управления</w:t>
      </w:r>
      <w:r w:rsidRPr="00944895">
        <w:rPr>
          <w:rFonts w:ascii="Times New Roman" w:eastAsiaTheme="minorHAnsi" w:hAnsi="Times New Roman" w:cs="Times New Roman"/>
          <w:sz w:val="28"/>
          <w:szCs w:val="28"/>
          <w:lang w:eastAsia="en-US"/>
        </w:rPr>
        <w:t xml:space="preserve">,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 </w:t>
      </w:r>
    </w:p>
    <w:p w14:paraId="35BE8BC8" w14:textId="77777777" w:rsidR="00EC2FC6" w:rsidRDefault="00EC2FC6" w:rsidP="001F3074">
      <w:pPr>
        <w:pStyle w:val="ConsPlusNormal"/>
        <w:spacing w:line="360" w:lineRule="auto"/>
        <w:ind w:firstLine="567"/>
        <w:jc w:val="both"/>
        <w:rPr>
          <w:rFonts w:ascii="Times New Roman" w:hAnsi="Times New Roman" w:cs="Times New Roman"/>
          <w:sz w:val="28"/>
          <w:szCs w:val="28"/>
        </w:rPr>
      </w:pPr>
    </w:p>
    <w:p w14:paraId="6A05358B" w14:textId="77777777" w:rsidR="006F674B" w:rsidRDefault="006F674B" w:rsidP="001F3074">
      <w:pPr>
        <w:pStyle w:val="ConsPlusNormal"/>
        <w:spacing w:line="360" w:lineRule="auto"/>
        <w:ind w:firstLine="567"/>
        <w:jc w:val="both"/>
        <w:rPr>
          <w:rFonts w:ascii="Times New Roman" w:hAnsi="Times New Roman" w:cs="Times New Roman"/>
          <w:sz w:val="28"/>
          <w:szCs w:val="28"/>
        </w:rPr>
      </w:pPr>
    </w:p>
    <w:p w14:paraId="64E4170C" w14:textId="77777777" w:rsidR="006F674B" w:rsidRDefault="006F674B" w:rsidP="001F3074">
      <w:pPr>
        <w:pStyle w:val="ConsPlusNormal"/>
        <w:spacing w:line="360" w:lineRule="auto"/>
        <w:ind w:firstLine="567"/>
        <w:jc w:val="both"/>
        <w:rPr>
          <w:rFonts w:ascii="Times New Roman" w:hAnsi="Times New Roman" w:cs="Times New Roman"/>
          <w:sz w:val="28"/>
          <w:szCs w:val="28"/>
        </w:rPr>
      </w:pPr>
    </w:p>
    <w:p w14:paraId="1D550360" w14:textId="77777777" w:rsidR="006F674B" w:rsidRDefault="006F674B" w:rsidP="001F3074">
      <w:pPr>
        <w:pStyle w:val="ConsPlusNormal"/>
        <w:spacing w:line="360" w:lineRule="auto"/>
        <w:ind w:firstLine="567"/>
        <w:jc w:val="both"/>
        <w:rPr>
          <w:rFonts w:ascii="Times New Roman" w:hAnsi="Times New Roman" w:cs="Times New Roman"/>
          <w:sz w:val="28"/>
          <w:szCs w:val="28"/>
        </w:rPr>
      </w:pPr>
    </w:p>
    <w:p w14:paraId="616F2F72" w14:textId="77777777" w:rsidR="006F674B" w:rsidRDefault="006F674B" w:rsidP="001F3074">
      <w:pPr>
        <w:pStyle w:val="ConsPlusNormal"/>
        <w:spacing w:line="360" w:lineRule="auto"/>
        <w:ind w:firstLine="567"/>
        <w:jc w:val="both"/>
        <w:rPr>
          <w:rFonts w:ascii="Times New Roman" w:hAnsi="Times New Roman" w:cs="Times New Roman"/>
          <w:sz w:val="28"/>
          <w:szCs w:val="28"/>
        </w:rPr>
      </w:pPr>
    </w:p>
    <w:p w14:paraId="017C23C0" w14:textId="77777777" w:rsidR="006F674B" w:rsidRDefault="006F674B" w:rsidP="001F3074">
      <w:pPr>
        <w:pStyle w:val="ConsPlusNormal"/>
        <w:spacing w:line="360" w:lineRule="auto"/>
        <w:ind w:firstLine="567"/>
        <w:jc w:val="both"/>
        <w:rPr>
          <w:rFonts w:ascii="Times New Roman" w:hAnsi="Times New Roman" w:cs="Times New Roman"/>
          <w:sz w:val="28"/>
          <w:szCs w:val="28"/>
        </w:rPr>
      </w:pPr>
    </w:p>
    <w:p w14:paraId="12742F7B" w14:textId="77777777" w:rsidR="006F674B" w:rsidRDefault="006F674B" w:rsidP="001F3074">
      <w:pPr>
        <w:pStyle w:val="ConsPlusNormal"/>
        <w:spacing w:line="360" w:lineRule="auto"/>
        <w:ind w:firstLine="567"/>
        <w:jc w:val="both"/>
        <w:rPr>
          <w:rFonts w:ascii="Times New Roman" w:hAnsi="Times New Roman" w:cs="Times New Roman"/>
          <w:sz w:val="28"/>
          <w:szCs w:val="28"/>
        </w:rPr>
      </w:pPr>
    </w:p>
    <w:p w14:paraId="0E4E340A" w14:textId="77777777" w:rsidR="00EC2FC6" w:rsidRDefault="00EC2FC6">
      <w:pPr>
        <w:pStyle w:val="ConsPlusNormal"/>
        <w:jc w:val="both"/>
        <w:rPr>
          <w:rFonts w:ascii="Times New Roman" w:hAnsi="Times New Roman" w:cs="Times New Roman"/>
          <w:sz w:val="28"/>
          <w:szCs w:val="28"/>
        </w:rPr>
      </w:pPr>
    </w:p>
    <w:p w14:paraId="692F2501" w14:textId="77777777" w:rsidR="007C5EE3" w:rsidRDefault="007C5EE3">
      <w:pPr>
        <w:pStyle w:val="ConsPlusNormal"/>
        <w:jc w:val="both"/>
        <w:rPr>
          <w:rFonts w:ascii="Times New Roman" w:hAnsi="Times New Roman" w:cs="Times New Roman"/>
          <w:sz w:val="28"/>
          <w:szCs w:val="28"/>
        </w:rPr>
      </w:pPr>
    </w:p>
    <w:p w14:paraId="50AB96DA" w14:textId="77777777" w:rsidR="007C5EE3" w:rsidRDefault="007C5EE3">
      <w:pPr>
        <w:pStyle w:val="ConsPlusNormal"/>
        <w:jc w:val="both"/>
        <w:rPr>
          <w:rFonts w:ascii="Times New Roman" w:hAnsi="Times New Roman" w:cs="Times New Roman"/>
          <w:sz w:val="28"/>
          <w:szCs w:val="28"/>
        </w:rPr>
      </w:pPr>
    </w:p>
    <w:p w14:paraId="61C71889" w14:textId="77777777" w:rsidR="007C5EE3" w:rsidRDefault="007C5EE3">
      <w:pPr>
        <w:pStyle w:val="ConsPlusNormal"/>
        <w:jc w:val="both"/>
        <w:rPr>
          <w:rFonts w:ascii="Times New Roman" w:hAnsi="Times New Roman" w:cs="Times New Roman"/>
          <w:sz w:val="28"/>
          <w:szCs w:val="28"/>
        </w:rPr>
      </w:pPr>
    </w:p>
    <w:p w14:paraId="2E053CD4" w14:textId="77777777" w:rsidR="007C5EE3" w:rsidRDefault="007C5EE3">
      <w:pPr>
        <w:pStyle w:val="ConsPlusNormal"/>
        <w:jc w:val="both"/>
        <w:rPr>
          <w:rFonts w:ascii="Times New Roman" w:hAnsi="Times New Roman" w:cs="Times New Roman"/>
          <w:sz w:val="28"/>
          <w:szCs w:val="28"/>
        </w:rPr>
      </w:pPr>
    </w:p>
    <w:p w14:paraId="19FB4A90" w14:textId="77777777" w:rsidR="007C5EE3" w:rsidRDefault="007C5EE3">
      <w:pPr>
        <w:pStyle w:val="ConsPlusNormal"/>
        <w:jc w:val="both"/>
        <w:rPr>
          <w:rFonts w:ascii="Times New Roman" w:hAnsi="Times New Roman" w:cs="Times New Roman"/>
          <w:sz w:val="28"/>
          <w:szCs w:val="28"/>
        </w:rPr>
      </w:pPr>
    </w:p>
    <w:p w14:paraId="58683CF8" w14:textId="77777777" w:rsidR="00EC2FC6" w:rsidRPr="00944895" w:rsidRDefault="00C833DA">
      <w:pPr>
        <w:pStyle w:val="ConsPlusNormal"/>
        <w:jc w:val="right"/>
        <w:outlineLvl w:val="1"/>
        <w:rPr>
          <w:rFonts w:ascii="Times New Roman" w:hAnsi="Times New Roman" w:cs="Times New Roman"/>
          <w:sz w:val="24"/>
          <w:szCs w:val="24"/>
        </w:rPr>
      </w:pPr>
      <w:r w:rsidRPr="00944895">
        <w:rPr>
          <w:rFonts w:ascii="Times New Roman" w:hAnsi="Times New Roman" w:cs="Times New Roman"/>
          <w:sz w:val="24"/>
          <w:szCs w:val="24"/>
        </w:rPr>
        <w:lastRenderedPageBreak/>
        <w:t>Приложение №</w:t>
      </w:r>
      <w:r w:rsidR="00EC2FC6" w:rsidRPr="00944895">
        <w:rPr>
          <w:rFonts w:ascii="Times New Roman" w:hAnsi="Times New Roman" w:cs="Times New Roman"/>
          <w:sz w:val="24"/>
          <w:szCs w:val="24"/>
        </w:rPr>
        <w:t xml:space="preserve"> 1</w:t>
      </w:r>
    </w:p>
    <w:p w14:paraId="31F7DAF3" w14:textId="77777777" w:rsidR="00EC2FC6" w:rsidRPr="00944895" w:rsidRDefault="00EC2FC6">
      <w:pPr>
        <w:pStyle w:val="ConsPlusNormal"/>
        <w:jc w:val="right"/>
        <w:rPr>
          <w:rFonts w:ascii="Times New Roman" w:hAnsi="Times New Roman" w:cs="Times New Roman"/>
          <w:sz w:val="24"/>
          <w:szCs w:val="24"/>
        </w:rPr>
      </w:pPr>
      <w:r w:rsidRPr="00944895">
        <w:rPr>
          <w:rFonts w:ascii="Times New Roman" w:hAnsi="Times New Roman" w:cs="Times New Roman"/>
          <w:sz w:val="24"/>
          <w:szCs w:val="24"/>
        </w:rPr>
        <w:t>к Административному регламенту</w:t>
      </w:r>
    </w:p>
    <w:p w14:paraId="0C97627D" w14:textId="77777777" w:rsidR="00EC2FC6" w:rsidRPr="00944895" w:rsidRDefault="00EC2FC6">
      <w:pPr>
        <w:pStyle w:val="ConsPlusNormal"/>
        <w:jc w:val="right"/>
        <w:rPr>
          <w:rFonts w:ascii="Times New Roman" w:hAnsi="Times New Roman" w:cs="Times New Roman"/>
          <w:sz w:val="24"/>
          <w:szCs w:val="24"/>
        </w:rPr>
      </w:pPr>
      <w:r w:rsidRPr="00944895">
        <w:rPr>
          <w:rFonts w:ascii="Times New Roman" w:hAnsi="Times New Roman" w:cs="Times New Roman"/>
          <w:sz w:val="24"/>
          <w:szCs w:val="24"/>
        </w:rPr>
        <w:t>предоставления муниципальной услуги</w:t>
      </w:r>
    </w:p>
    <w:p w14:paraId="26AA1075" w14:textId="77777777" w:rsidR="00EC2FC6" w:rsidRPr="00944895" w:rsidRDefault="006F674B">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00EC2FC6" w:rsidRPr="00944895">
        <w:rPr>
          <w:rFonts w:ascii="Times New Roman" w:hAnsi="Times New Roman" w:cs="Times New Roman"/>
          <w:sz w:val="24"/>
          <w:szCs w:val="24"/>
        </w:rPr>
        <w:t>Включение (отказ от включения)</w:t>
      </w:r>
    </w:p>
    <w:p w14:paraId="65461113" w14:textId="77777777" w:rsidR="00EC2FC6" w:rsidRPr="00944895" w:rsidRDefault="00EC2FC6">
      <w:pPr>
        <w:pStyle w:val="ConsPlusNormal"/>
        <w:jc w:val="right"/>
        <w:rPr>
          <w:rFonts w:ascii="Times New Roman" w:hAnsi="Times New Roman" w:cs="Times New Roman"/>
          <w:sz w:val="24"/>
          <w:szCs w:val="24"/>
        </w:rPr>
      </w:pPr>
      <w:r w:rsidRPr="00944895">
        <w:rPr>
          <w:rFonts w:ascii="Times New Roman" w:hAnsi="Times New Roman" w:cs="Times New Roman"/>
          <w:sz w:val="24"/>
          <w:szCs w:val="24"/>
        </w:rPr>
        <w:t>физкультурного и (или) спортивного</w:t>
      </w:r>
    </w:p>
    <w:p w14:paraId="4C09E510" w14:textId="77777777" w:rsidR="00EC2FC6" w:rsidRPr="00944895" w:rsidRDefault="00D117AD">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мероприятия в </w:t>
      </w:r>
      <w:r w:rsidR="00A95DB2">
        <w:rPr>
          <w:rFonts w:ascii="Times New Roman" w:hAnsi="Times New Roman" w:cs="Times New Roman"/>
          <w:sz w:val="24"/>
          <w:szCs w:val="24"/>
        </w:rPr>
        <w:t>К</w:t>
      </w:r>
      <w:r w:rsidR="00EC2FC6" w:rsidRPr="00944895">
        <w:rPr>
          <w:rFonts w:ascii="Times New Roman" w:hAnsi="Times New Roman" w:cs="Times New Roman"/>
          <w:sz w:val="24"/>
          <w:szCs w:val="24"/>
        </w:rPr>
        <w:t>алендарный план</w:t>
      </w:r>
    </w:p>
    <w:p w14:paraId="32A56484" w14:textId="77777777" w:rsidR="00EC2FC6" w:rsidRPr="00944895" w:rsidRDefault="00EC2FC6">
      <w:pPr>
        <w:pStyle w:val="ConsPlusNormal"/>
        <w:jc w:val="right"/>
        <w:rPr>
          <w:rFonts w:ascii="Times New Roman" w:hAnsi="Times New Roman" w:cs="Times New Roman"/>
          <w:sz w:val="24"/>
          <w:szCs w:val="24"/>
        </w:rPr>
      </w:pPr>
      <w:r w:rsidRPr="00944895">
        <w:rPr>
          <w:rFonts w:ascii="Times New Roman" w:hAnsi="Times New Roman" w:cs="Times New Roman"/>
          <w:sz w:val="24"/>
          <w:szCs w:val="24"/>
        </w:rPr>
        <w:t>физкультурных мероприятий и спортивных</w:t>
      </w:r>
    </w:p>
    <w:p w14:paraId="0E0DDD4B" w14:textId="77777777" w:rsidR="00EC2FC6" w:rsidRPr="00944895" w:rsidRDefault="00EC2FC6">
      <w:pPr>
        <w:pStyle w:val="ConsPlusNormal"/>
        <w:jc w:val="right"/>
        <w:rPr>
          <w:rFonts w:ascii="Times New Roman" w:hAnsi="Times New Roman" w:cs="Times New Roman"/>
          <w:sz w:val="24"/>
          <w:szCs w:val="24"/>
        </w:rPr>
      </w:pPr>
      <w:r w:rsidRPr="00944895">
        <w:rPr>
          <w:rFonts w:ascii="Times New Roman" w:hAnsi="Times New Roman" w:cs="Times New Roman"/>
          <w:sz w:val="24"/>
          <w:szCs w:val="24"/>
        </w:rPr>
        <w:t>мероприятий городского округа Т</w:t>
      </w:r>
      <w:r w:rsidR="006F674B">
        <w:rPr>
          <w:rFonts w:ascii="Times New Roman" w:hAnsi="Times New Roman" w:cs="Times New Roman"/>
          <w:sz w:val="24"/>
          <w:szCs w:val="24"/>
        </w:rPr>
        <w:t>ольятти»</w:t>
      </w:r>
    </w:p>
    <w:p w14:paraId="44EF48B5" w14:textId="77777777" w:rsidR="00EC2FC6" w:rsidRPr="00944895" w:rsidRDefault="00EC2FC6">
      <w:pPr>
        <w:pStyle w:val="ConsPlusNormal"/>
        <w:spacing w:after="1"/>
        <w:rPr>
          <w:rFonts w:ascii="Times New Roman" w:hAnsi="Times New Roman" w:cs="Times New Roman"/>
          <w:sz w:val="24"/>
          <w:szCs w:val="24"/>
        </w:rPr>
      </w:pPr>
    </w:p>
    <w:p w14:paraId="2AC52604" w14:textId="77777777" w:rsidR="00EC2FC6" w:rsidRPr="00944895" w:rsidRDefault="00EC2FC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4"/>
        <w:gridCol w:w="1606"/>
        <w:gridCol w:w="164"/>
        <w:gridCol w:w="706"/>
        <w:gridCol w:w="135"/>
        <w:gridCol w:w="465"/>
        <w:gridCol w:w="2160"/>
        <w:gridCol w:w="2698"/>
      </w:tblGrid>
      <w:tr w:rsidR="00944895" w:rsidRPr="00944895" w14:paraId="670B8CC4" w14:textId="77777777">
        <w:tc>
          <w:tcPr>
            <w:tcW w:w="8788" w:type="dxa"/>
            <w:gridSpan w:val="8"/>
            <w:tcBorders>
              <w:top w:val="nil"/>
              <w:left w:val="nil"/>
              <w:bottom w:val="nil"/>
              <w:right w:val="nil"/>
            </w:tcBorders>
          </w:tcPr>
          <w:p w14:paraId="68502E42" w14:textId="77777777" w:rsidR="00EC2FC6" w:rsidRPr="00944895" w:rsidRDefault="00EC2FC6">
            <w:pPr>
              <w:pStyle w:val="ConsPlusNormal"/>
              <w:jc w:val="center"/>
              <w:rPr>
                <w:rFonts w:ascii="Times New Roman" w:hAnsi="Times New Roman" w:cs="Times New Roman"/>
                <w:sz w:val="24"/>
                <w:szCs w:val="24"/>
              </w:rPr>
            </w:pPr>
            <w:bookmarkStart w:id="10" w:name="P719"/>
            <w:bookmarkEnd w:id="10"/>
            <w:r w:rsidRPr="00944895">
              <w:rPr>
                <w:rFonts w:ascii="Times New Roman" w:hAnsi="Times New Roman" w:cs="Times New Roman"/>
                <w:sz w:val="24"/>
                <w:szCs w:val="24"/>
              </w:rPr>
              <w:t>Заявка на включение физкультурного мероприятия и (</w:t>
            </w:r>
            <w:r w:rsidR="00D117AD">
              <w:rPr>
                <w:rFonts w:ascii="Times New Roman" w:hAnsi="Times New Roman" w:cs="Times New Roman"/>
                <w:sz w:val="24"/>
                <w:szCs w:val="24"/>
              </w:rPr>
              <w:t>или) спортивного мероприятия в к</w:t>
            </w:r>
            <w:r w:rsidRPr="00944895">
              <w:rPr>
                <w:rFonts w:ascii="Times New Roman" w:hAnsi="Times New Roman" w:cs="Times New Roman"/>
                <w:sz w:val="24"/>
                <w:szCs w:val="24"/>
              </w:rPr>
              <w:t>алендарный план физкультурных мероприятий и спортивных мероприятий городского округа Тольятти на ___________ год</w:t>
            </w:r>
          </w:p>
        </w:tc>
      </w:tr>
      <w:tr w:rsidR="00944895" w:rsidRPr="00944895" w14:paraId="21DA8691" w14:textId="77777777">
        <w:tc>
          <w:tcPr>
            <w:tcW w:w="8788" w:type="dxa"/>
            <w:gridSpan w:val="8"/>
            <w:tcBorders>
              <w:top w:val="nil"/>
              <w:left w:val="nil"/>
              <w:bottom w:val="nil"/>
              <w:right w:val="nil"/>
            </w:tcBorders>
          </w:tcPr>
          <w:p w14:paraId="41241F88" w14:textId="77777777" w:rsidR="00EC2FC6" w:rsidRPr="00944895" w:rsidRDefault="00EC2FC6">
            <w:pPr>
              <w:pStyle w:val="ConsPlusNormal"/>
              <w:rPr>
                <w:rFonts w:ascii="Times New Roman" w:hAnsi="Times New Roman" w:cs="Times New Roman"/>
                <w:sz w:val="24"/>
                <w:szCs w:val="24"/>
              </w:rPr>
            </w:pPr>
          </w:p>
        </w:tc>
      </w:tr>
      <w:tr w:rsidR="00944895" w:rsidRPr="00944895" w14:paraId="2216B157" w14:textId="77777777">
        <w:tc>
          <w:tcPr>
            <w:tcW w:w="854" w:type="dxa"/>
            <w:tcBorders>
              <w:top w:val="nil"/>
              <w:left w:val="nil"/>
              <w:bottom w:val="nil"/>
              <w:right w:val="nil"/>
            </w:tcBorders>
          </w:tcPr>
          <w:p w14:paraId="57691A34" w14:textId="77777777" w:rsidR="00EC2FC6" w:rsidRPr="00944895" w:rsidRDefault="00EC2FC6">
            <w:pPr>
              <w:pStyle w:val="ConsPlusNormal"/>
              <w:jc w:val="right"/>
              <w:rPr>
                <w:rFonts w:ascii="Times New Roman" w:hAnsi="Times New Roman" w:cs="Times New Roman"/>
                <w:sz w:val="24"/>
                <w:szCs w:val="24"/>
              </w:rPr>
            </w:pPr>
            <w:r w:rsidRPr="00944895">
              <w:rPr>
                <w:rFonts w:ascii="Times New Roman" w:hAnsi="Times New Roman" w:cs="Times New Roman"/>
                <w:sz w:val="24"/>
                <w:szCs w:val="24"/>
              </w:rPr>
              <w:t>от</w:t>
            </w:r>
          </w:p>
        </w:tc>
        <w:tc>
          <w:tcPr>
            <w:tcW w:w="7934" w:type="dxa"/>
            <w:gridSpan w:val="7"/>
            <w:tcBorders>
              <w:top w:val="nil"/>
              <w:left w:val="nil"/>
              <w:bottom w:val="single" w:sz="4" w:space="0" w:color="auto"/>
              <w:right w:val="nil"/>
            </w:tcBorders>
          </w:tcPr>
          <w:p w14:paraId="761F1933" w14:textId="77777777" w:rsidR="00EC2FC6" w:rsidRPr="00944895" w:rsidRDefault="00EC2FC6">
            <w:pPr>
              <w:pStyle w:val="ConsPlusNormal"/>
              <w:rPr>
                <w:rFonts w:ascii="Times New Roman" w:hAnsi="Times New Roman" w:cs="Times New Roman"/>
                <w:sz w:val="24"/>
                <w:szCs w:val="24"/>
              </w:rPr>
            </w:pPr>
          </w:p>
        </w:tc>
      </w:tr>
      <w:tr w:rsidR="00944895" w:rsidRPr="00944895" w14:paraId="5B84FBD0" w14:textId="77777777">
        <w:tc>
          <w:tcPr>
            <w:tcW w:w="8788" w:type="dxa"/>
            <w:gridSpan w:val="8"/>
            <w:tcBorders>
              <w:top w:val="nil"/>
              <w:left w:val="nil"/>
              <w:bottom w:val="single" w:sz="4" w:space="0" w:color="auto"/>
              <w:right w:val="nil"/>
            </w:tcBorders>
          </w:tcPr>
          <w:p w14:paraId="5B9E1B2A" w14:textId="77777777" w:rsidR="00EC2FC6" w:rsidRPr="00944895" w:rsidRDefault="00EC2FC6">
            <w:pPr>
              <w:pStyle w:val="ConsPlusNormal"/>
              <w:rPr>
                <w:rFonts w:ascii="Times New Roman" w:hAnsi="Times New Roman" w:cs="Times New Roman"/>
                <w:sz w:val="24"/>
                <w:szCs w:val="24"/>
              </w:rPr>
            </w:pPr>
          </w:p>
        </w:tc>
      </w:tr>
      <w:tr w:rsidR="00944895" w:rsidRPr="00944895" w14:paraId="536A443D" w14:textId="77777777">
        <w:tc>
          <w:tcPr>
            <w:tcW w:w="8788" w:type="dxa"/>
            <w:gridSpan w:val="8"/>
            <w:tcBorders>
              <w:top w:val="single" w:sz="4" w:space="0" w:color="auto"/>
              <w:left w:val="nil"/>
              <w:bottom w:val="nil"/>
              <w:right w:val="nil"/>
            </w:tcBorders>
          </w:tcPr>
          <w:p w14:paraId="17BD4770"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 xml:space="preserve">(наименование организации, Ф.И.О. заявителя (для физических лиц и индивидуальных предпринимателей), контактные телефоны, адрес, </w:t>
            </w:r>
            <w:proofErr w:type="spellStart"/>
            <w:r w:rsidRPr="00944895">
              <w:rPr>
                <w:rFonts w:ascii="Times New Roman" w:hAnsi="Times New Roman" w:cs="Times New Roman"/>
                <w:sz w:val="24"/>
                <w:szCs w:val="24"/>
              </w:rPr>
              <w:t>e-mail</w:t>
            </w:r>
            <w:proofErr w:type="spellEnd"/>
            <w:r w:rsidRPr="00944895">
              <w:rPr>
                <w:rFonts w:ascii="Times New Roman" w:hAnsi="Times New Roman" w:cs="Times New Roman"/>
                <w:sz w:val="24"/>
                <w:szCs w:val="24"/>
              </w:rPr>
              <w:t>)</w:t>
            </w:r>
          </w:p>
        </w:tc>
      </w:tr>
      <w:tr w:rsidR="00944895" w:rsidRPr="00944895" w14:paraId="1DD73784" w14:textId="77777777">
        <w:tc>
          <w:tcPr>
            <w:tcW w:w="3330" w:type="dxa"/>
            <w:gridSpan w:val="4"/>
            <w:tcBorders>
              <w:top w:val="nil"/>
              <w:left w:val="nil"/>
              <w:bottom w:val="nil"/>
              <w:right w:val="nil"/>
            </w:tcBorders>
          </w:tcPr>
          <w:p w14:paraId="2EC8CCFA" w14:textId="77777777" w:rsidR="00EC2FC6" w:rsidRPr="00944895" w:rsidRDefault="00EC2FC6">
            <w:pPr>
              <w:pStyle w:val="ConsPlusNormal"/>
              <w:jc w:val="both"/>
              <w:rPr>
                <w:rFonts w:ascii="Times New Roman" w:hAnsi="Times New Roman" w:cs="Times New Roman"/>
                <w:sz w:val="24"/>
                <w:szCs w:val="24"/>
              </w:rPr>
            </w:pPr>
            <w:r w:rsidRPr="00944895">
              <w:rPr>
                <w:rFonts w:ascii="Times New Roman" w:hAnsi="Times New Roman" w:cs="Times New Roman"/>
                <w:sz w:val="24"/>
                <w:szCs w:val="24"/>
              </w:rPr>
              <w:t>Наименование мероприятия:</w:t>
            </w:r>
          </w:p>
        </w:tc>
        <w:tc>
          <w:tcPr>
            <w:tcW w:w="5458" w:type="dxa"/>
            <w:gridSpan w:val="4"/>
            <w:tcBorders>
              <w:top w:val="nil"/>
              <w:left w:val="nil"/>
              <w:bottom w:val="single" w:sz="4" w:space="0" w:color="auto"/>
              <w:right w:val="nil"/>
            </w:tcBorders>
          </w:tcPr>
          <w:p w14:paraId="686C4D1D" w14:textId="77777777" w:rsidR="00EC2FC6" w:rsidRPr="00944895" w:rsidRDefault="00EC2FC6">
            <w:pPr>
              <w:pStyle w:val="ConsPlusNormal"/>
              <w:rPr>
                <w:rFonts w:ascii="Times New Roman" w:hAnsi="Times New Roman" w:cs="Times New Roman"/>
                <w:sz w:val="24"/>
                <w:szCs w:val="24"/>
              </w:rPr>
            </w:pPr>
          </w:p>
        </w:tc>
      </w:tr>
      <w:tr w:rsidR="00944895" w:rsidRPr="00944895" w14:paraId="23FA7D8A" w14:textId="77777777">
        <w:tc>
          <w:tcPr>
            <w:tcW w:w="8788" w:type="dxa"/>
            <w:gridSpan w:val="8"/>
            <w:tcBorders>
              <w:top w:val="nil"/>
              <w:left w:val="nil"/>
              <w:bottom w:val="single" w:sz="4" w:space="0" w:color="auto"/>
              <w:right w:val="nil"/>
            </w:tcBorders>
          </w:tcPr>
          <w:p w14:paraId="64797E98" w14:textId="77777777" w:rsidR="00EC2FC6" w:rsidRPr="00944895" w:rsidRDefault="00EC2FC6">
            <w:pPr>
              <w:pStyle w:val="ConsPlusNormal"/>
              <w:rPr>
                <w:rFonts w:ascii="Times New Roman" w:hAnsi="Times New Roman" w:cs="Times New Roman"/>
                <w:sz w:val="24"/>
                <w:szCs w:val="24"/>
              </w:rPr>
            </w:pPr>
          </w:p>
        </w:tc>
      </w:tr>
      <w:tr w:rsidR="00944895" w:rsidRPr="00944895" w14:paraId="2D5FF3B9" w14:textId="77777777">
        <w:tblPrEx>
          <w:tblBorders>
            <w:insideH w:val="single" w:sz="4" w:space="0" w:color="auto"/>
          </w:tblBorders>
        </w:tblPrEx>
        <w:tc>
          <w:tcPr>
            <w:tcW w:w="3465" w:type="dxa"/>
            <w:gridSpan w:val="5"/>
            <w:tcBorders>
              <w:top w:val="single" w:sz="4" w:space="0" w:color="auto"/>
              <w:left w:val="nil"/>
              <w:bottom w:val="nil"/>
              <w:right w:val="nil"/>
            </w:tcBorders>
          </w:tcPr>
          <w:p w14:paraId="5BAED552" w14:textId="77777777" w:rsidR="00EC2FC6" w:rsidRPr="00944895" w:rsidRDefault="00EC2FC6">
            <w:pPr>
              <w:pStyle w:val="ConsPlusNormal"/>
              <w:jc w:val="both"/>
              <w:rPr>
                <w:rFonts w:ascii="Times New Roman" w:hAnsi="Times New Roman" w:cs="Times New Roman"/>
                <w:sz w:val="24"/>
                <w:szCs w:val="24"/>
              </w:rPr>
            </w:pPr>
            <w:r w:rsidRPr="00944895">
              <w:rPr>
                <w:rFonts w:ascii="Times New Roman" w:hAnsi="Times New Roman" w:cs="Times New Roman"/>
                <w:sz w:val="24"/>
                <w:szCs w:val="24"/>
              </w:rPr>
              <w:t>1. Цели и задачи мероприятия:</w:t>
            </w:r>
          </w:p>
        </w:tc>
        <w:tc>
          <w:tcPr>
            <w:tcW w:w="5323" w:type="dxa"/>
            <w:gridSpan w:val="3"/>
            <w:tcBorders>
              <w:top w:val="single" w:sz="4" w:space="0" w:color="auto"/>
              <w:left w:val="nil"/>
              <w:bottom w:val="single" w:sz="4" w:space="0" w:color="auto"/>
              <w:right w:val="nil"/>
            </w:tcBorders>
          </w:tcPr>
          <w:p w14:paraId="5D3AA1D9" w14:textId="77777777" w:rsidR="00EC2FC6" w:rsidRPr="00944895" w:rsidRDefault="00EC2FC6">
            <w:pPr>
              <w:pStyle w:val="ConsPlusNormal"/>
              <w:rPr>
                <w:rFonts w:ascii="Times New Roman" w:hAnsi="Times New Roman" w:cs="Times New Roman"/>
                <w:sz w:val="24"/>
                <w:szCs w:val="24"/>
              </w:rPr>
            </w:pPr>
          </w:p>
        </w:tc>
      </w:tr>
      <w:tr w:rsidR="00944895" w:rsidRPr="00944895" w14:paraId="5E1F770C" w14:textId="77777777">
        <w:tc>
          <w:tcPr>
            <w:tcW w:w="3930" w:type="dxa"/>
            <w:gridSpan w:val="6"/>
            <w:tcBorders>
              <w:top w:val="nil"/>
              <w:left w:val="nil"/>
              <w:bottom w:val="nil"/>
              <w:right w:val="nil"/>
            </w:tcBorders>
          </w:tcPr>
          <w:p w14:paraId="5515DDA4" w14:textId="77777777" w:rsidR="00EC2FC6" w:rsidRPr="00944895" w:rsidRDefault="00EC2FC6">
            <w:pPr>
              <w:pStyle w:val="ConsPlusNormal"/>
              <w:jc w:val="both"/>
              <w:rPr>
                <w:rFonts w:ascii="Times New Roman" w:hAnsi="Times New Roman" w:cs="Times New Roman"/>
                <w:sz w:val="24"/>
                <w:szCs w:val="24"/>
              </w:rPr>
            </w:pPr>
            <w:r w:rsidRPr="00944895">
              <w:rPr>
                <w:rFonts w:ascii="Times New Roman" w:hAnsi="Times New Roman" w:cs="Times New Roman"/>
                <w:sz w:val="24"/>
                <w:szCs w:val="24"/>
              </w:rPr>
              <w:t>2. Сроки проведения мероприятия:</w:t>
            </w:r>
          </w:p>
        </w:tc>
        <w:tc>
          <w:tcPr>
            <w:tcW w:w="4858" w:type="dxa"/>
            <w:gridSpan w:val="2"/>
            <w:tcBorders>
              <w:top w:val="single" w:sz="4" w:space="0" w:color="auto"/>
              <w:left w:val="nil"/>
              <w:bottom w:val="single" w:sz="4" w:space="0" w:color="auto"/>
              <w:right w:val="nil"/>
            </w:tcBorders>
          </w:tcPr>
          <w:p w14:paraId="42E4C9D3" w14:textId="77777777" w:rsidR="00EC2FC6" w:rsidRPr="00944895" w:rsidRDefault="00EC2FC6">
            <w:pPr>
              <w:pStyle w:val="ConsPlusNormal"/>
              <w:rPr>
                <w:rFonts w:ascii="Times New Roman" w:hAnsi="Times New Roman" w:cs="Times New Roman"/>
                <w:sz w:val="24"/>
                <w:szCs w:val="24"/>
              </w:rPr>
            </w:pPr>
          </w:p>
        </w:tc>
      </w:tr>
      <w:tr w:rsidR="00944895" w:rsidRPr="00944895" w14:paraId="020C2DB4" w14:textId="77777777">
        <w:tc>
          <w:tcPr>
            <w:tcW w:w="2624" w:type="dxa"/>
            <w:gridSpan w:val="3"/>
            <w:tcBorders>
              <w:top w:val="nil"/>
              <w:left w:val="nil"/>
              <w:bottom w:val="nil"/>
              <w:right w:val="nil"/>
            </w:tcBorders>
          </w:tcPr>
          <w:p w14:paraId="7826E790" w14:textId="77777777" w:rsidR="00EC2FC6" w:rsidRPr="00944895" w:rsidRDefault="00EC2FC6">
            <w:pPr>
              <w:pStyle w:val="ConsPlusNormal"/>
              <w:jc w:val="both"/>
              <w:rPr>
                <w:rFonts w:ascii="Times New Roman" w:hAnsi="Times New Roman" w:cs="Times New Roman"/>
                <w:sz w:val="24"/>
                <w:szCs w:val="24"/>
              </w:rPr>
            </w:pPr>
            <w:r w:rsidRPr="00944895">
              <w:rPr>
                <w:rFonts w:ascii="Times New Roman" w:hAnsi="Times New Roman" w:cs="Times New Roman"/>
                <w:sz w:val="24"/>
                <w:szCs w:val="24"/>
              </w:rPr>
              <w:t>3. Место проведения:</w:t>
            </w:r>
          </w:p>
        </w:tc>
        <w:tc>
          <w:tcPr>
            <w:tcW w:w="6164" w:type="dxa"/>
            <w:gridSpan w:val="5"/>
            <w:tcBorders>
              <w:top w:val="nil"/>
              <w:left w:val="nil"/>
              <w:bottom w:val="single" w:sz="4" w:space="0" w:color="auto"/>
              <w:right w:val="nil"/>
            </w:tcBorders>
          </w:tcPr>
          <w:p w14:paraId="078E8836" w14:textId="77777777" w:rsidR="00EC2FC6" w:rsidRPr="00944895" w:rsidRDefault="00EC2FC6">
            <w:pPr>
              <w:pStyle w:val="ConsPlusNormal"/>
              <w:rPr>
                <w:rFonts w:ascii="Times New Roman" w:hAnsi="Times New Roman" w:cs="Times New Roman"/>
                <w:sz w:val="24"/>
                <w:szCs w:val="24"/>
              </w:rPr>
            </w:pPr>
          </w:p>
        </w:tc>
      </w:tr>
      <w:tr w:rsidR="00944895" w:rsidRPr="00944895" w14:paraId="063B9A99" w14:textId="77777777">
        <w:tc>
          <w:tcPr>
            <w:tcW w:w="8788" w:type="dxa"/>
            <w:gridSpan w:val="8"/>
            <w:tcBorders>
              <w:top w:val="nil"/>
              <w:left w:val="nil"/>
              <w:bottom w:val="nil"/>
              <w:right w:val="nil"/>
            </w:tcBorders>
          </w:tcPr>
          <w:p w14:paraId="2841FAB4" w14:textId="77777777" w:rsidR="00EC2FC6" w:rsidRPr="00944895" w:rsidRDefault="00EC2FC6">
            <w:pPr>
              <w:pStyle w:val="ConsPlusNormal"/>
              <w:jc w:val="both"/>
              <w:rPr>
                <w:rFonts w:ascii="Times New Roman" w:hAnsi="Times New Roman" w:cs="Times New Roman"/>
                <w:sz w:val="24"/>
                <w:szCs w:val="24"/>
              </w:rPr>
            </w:pPr>
            <w:r w:rsidRPr="00944895">
              <w:rPr>
                <w:rFonts w:ascii="Times New Roman" w:hAnsi="Times New Roman" w:cs="Times New Roman"/>
                <w:sz w:val="24"/>
                <w:szCs w:val="24"/>
              </w:rPr>
              <w:t>4. Сведения об участниках: планируемое количество участников, их квалификация, пол, возраст:</w:t>
            </w:r>
          </w:p>
        </w:tc>
      </w:tr>
      <w:tr w:rsidR="00944895" w:rsidRPr="00944895" w14:paraId="0A0E9306" w14:textId="77777777">
        <w:tc>
          <w:tcPr>
            <w:tcW w:w="8788" w:type="dxa"/>
            <w:gridSpan w:val="8"/>
            <w:tcBorders>
              <w:top w:val="nil"/>
              <w:left w:val="nil"/>
              <w:bottom w:val="single" w:sz="4" w:space="0" w:color="auto"/>
              <w:right w:val="nil"/>
            </w:tcBorders>
          </w:tcPr>
          <w:p w14:paraId="37A68379" w14:textId="77777777" w:rsidR="00EC2FC6" w:rsidRPr="00944895" w:rsidRDefault="00EC2FC6">
            <w:pPr>
              <w:pStyle w:val="ConsPlusNormal"/>
              <w:rPr>
                <w:rFonts w:ascii="Times New Roman" w:hAnsi="Times New Roman" w:cs="Times New Roman"/>
                <w:sz w:val="24"/>
                <w:szCs w:val="24"/>
              </w:rPr>
            </w:pPr>
          </w:p>
        </w:tc>
      </w:tr>
      <w:tr w:rsidR="00944895" w:rsidRPr="00944895" w14:paraId="2310AB35" w14:textId="77777777">
        <w:tc>
          <w:tcPr>
            <w:tcW w:w="8788" w:type="dxa"/>
            <w:gridSpan w:val="8"/>
            <w:tcBorders>
              <w:top w:val="single" w:sz="4" w:space="0" w:color="auto"/>
              <w:left w:val="nil"/>
              <w:bottom w:val="nil"/>
              <w:right w:val="nil"/>
            </w:tcBorders>
          </w:tcPr>
          <w:p w14:paraId="6C2B0D64" w14:textId="77777777" w:rsidR="00EC2FC6" w:rsidRPr="00944895" w:rsidRDefault="00EC2FC6">
            <w:pPr>
              <w:pStyle w:val="ConsPlusNormal"/>
              <w:jc w:val="both"/>
              <w:rPr>
                <w:rFonts w:ascii="Times New Roman" w:hAnsi="Times New Roman" w:cs="Times New Roman"/>
                <w:sz w:val="24"/>
                <w:szCs w:val="24"/>
              </w:rPr>
            </w:pPr>
            <w:r w:rsidRPr="00944895">
              <w:rPr>
                <w:rFonts w:ascii="Times New Roman" w:hAnsi="Times New Roman" w:cs="Times New Roman"/>
                <w:sz w:val="24"/>
                <w:szCs w:val="24"/>
              </w:rPr>
              <w:t>5. Приложени</w:t>
            </w:r>
            <w:r w:rsidR="002D6E05">
              <w:rPr>
                <w:rFonts w:ascii="Times New Roman" w:hAnsi="Times New Roman" w:cs="Times New Roman"/>
                <w:sz w:val="24"/>
                <w:szCs w:val="24"/>
              </w:rPr>
              <w:t>е</w:t>
            </w:r>
            <w:r w:rsidRPr="00944895">
              <w:rPr>
                <w:rFonts w:ascii="Times New Roman" w:hAnsi="Times New Roman" w:cs="Times New Roman"/>
                <w:sz w:val="24"/>
                <w:szCs w:val="24"/>
              </w:rPr>
              <w:t>:</w:t>
            </w:r>
          </w:p>
          <w:p w14:paraId="4AADA8B8" w14:textId="77777777" w:rsidR="00EC2FC6" w:rsidRPr="00944895" w:rsidRDefault="00DA2DCC">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а) копия</w:t>
            </w:r>
            <w:r w:rsidR="00EC2FC6" w:rsidRPr="00944895">
              <w:rPr>
                <w:rFonts w:ascii="Times New Roman" w:hAnsi="Times New Roman" w:cs="Times New Roman"/>
                <w:sz w:val="24"/>
                <w:szCs w:val="24"/>
              </w:rPr>
              <w:t xml:space="preserve"> устава юридического лица на ________ листах, копия выписки из Единого государственного реестра юридических лиц на ______ листах (в случае предоставления выписки из Единого государственного реестра юридических лиц заявителем по собственной инициативе) (в случае, если заявитель является юридическим лицом), либо копия выписки из Единого государственного реестра индивидуальных предпринимателей на _________ листах,</w:t>
            </w:r>
            <w:r w:rsidR="00493E1D">
              <w:rPr>
                <w:rFonts w:ascii="Times New Roman" w:hAnsi="Times New Roman" w:cs="Times New Roman"/>
                <w:sz w:val="24"/>
                <w:szCs w:val="24"/>
              </w:rPr>
              <w:t>(в случае представления выписки из Единого государственного реестра индивидуальных предпринимателей заявителем по собственной инициативе)</w:t>
            </w:r>
            <w:r w:rsidR="00EC2FC6" w:rsidRPr="00944895">
              <w:rPr>
                <w:rFonts w:ascii="Times New Roman" w:hAnsi="Times New Roman" w:cs="Times New Roman"/>
                <w:sz w:val="24"/>
                <w:szCs w:val="24"/>
              </w:rPr>
              <w:t xml:space="preserve"> </w:t>
            </w:r>
            <w:r w:rsidR="000C1354">
              <w:rPr>
                <w:rFonts w:ascii="Times New Roman" w:hAnsi="Times New Roman" w:cs="Times New Roman"/>
                <w:sz w:val="24"/>
                <w:szCs w:val="24"/>
              </w:rPr>
              <w:t xml:space="preserve">(в случае если заявитель является индивидуальным предпринимателем) </w:t>
            </w:r>
            <w:r w:rsidR="00EC2FC6" w:rsidRPr="00944895">
              <w:rPr>
                <w:rFonts w:ascii="Times New Roman" w:hAnsi="Times New Roman" w:cs="Times New Roman"/>
                <w:sz w:val="24"/>
                <w:szCs w:val="24"/>
              </w:rPr>
              <w:t>либо копия документа, удостоверяющего личность заявителя на _______ листах (в случае, если заявитель является физическим лицом);</w:t>
            </w:r>
          </w:p>
          <w:p w14:paraId="032E6A32" w14:textId="77777777" w:rsidR="00EC2FC6" w:rsidRPr="00944895" w:rsidRDefault="00EC2FC6">
            <w:pPr>
              <w:pStyle w:val="ConsPlusNormal"/>
              <w:ind w:firstLine="283"/>
              <w:jc w:val="both"/>
              <w:rPr>
                <w:rFonts w:ascii="Times New Roman" w:hAnsi="Times New Roman" w:cs="Times New Roman"/>
                <w:sz w:val="24"/>
                <w:szCs w:val="24"/>
              </w:rPr>
            </w:pPr>
            <w:r w:rsidRPr="00944895">
              <w:rPr>
                <w:rFonts w:ascii="Times New Roman" w:hAnsi="Times New Roman" w:cs="Times New Roman"/>
                <w:sz w:val="24"/>
                <w:szCs w:val="24"/>
              </w:rPr>
              <w:t>б) смета расходов на проведение мероприятия на ______ листах;</w:t>
            </w:r>
          </w:p>
          <w:p w14:paraId="26ACC15B" w14:textId="77777777" w:rsidR="00EC2FC6" w:rsidRPr="00944895" w:rsidRDefault="00EC2FC6">
            <w:pPr>
              <w:pStyle w:val="ConsPlusNormal"/>
              <w:ind w:firstLine="283"/>
              <w:jc w:val="both"/>
              <w:rPr>
                <w:rFonts w:ascii="Times New Roman" w:hAnsi="Times New Roman" w:cs="Times New Roman"/>
                <w:sz w:val="24"/>
                <w:szCs w:val="24"/>
              </w:rPr>
            </w:pPr>
            <w:r w:rsidRPr="00944895">
              <w:rPr>
                <w:rFonts w:ascii="Times New Roman" w:hAnsi="Times New Roman" w:cs="Times New Roman"/>
                <w:sz w:val="24"/>
                <w:szCs w:val="24"/>
              </w:rPr>
              <w:t>в) проект положения (регламента) об официальном физкультурном мероприятии и (или) спортивном мероприятии на _______ листах;</w:t>
            </w:r>
          </w:p>
          <w:p w14:paraId="4C827496" w14:textId="77777777" w:rsidR="00EC2FC6" w:rsidRPr="00944895" w:rsidRDefault="00EC2FC6">
            <w:pPr>
              <w:pStyle w:val="ConsPlusNormal"/>
              <w:ind w:firstLine="283"/>
              <w:jc w:val="both"/>
              <w:rPr>
                <w:rFonts w:ascii="Times New Roman" w:hAnsi="Times New Roman" w:cs="Times New Roman"/>
                <w:sz w:val="24"/>
                <w:szCs w:val="24"/>
              </w:rPr>
            </w:pPr>
            <w:r w:rsidRPr="00944895">
              <w:rPr>
                <w:rFonts w:ascii="Times New Roman" w:hAnsi="Times New Roman" w:cs="Times New Roman"/>
                <w:sz w:val="24"/>
                <w:szCs w:val="24"/>
              </w:rPr>
              <w:t>г) справка о составе и квалификации судейской коллегии на ______ листах;</w:t>
            </w:r>
          </w:p>
          <w:p w14:paraId="43BF75A2" w14:textId="77777777" w:rsidR="00EC2FC6" w:rsidRPr="00944895" w:rsidRDefault="00EC2FC6">
            <w:pPr>
              <w:pStyle w:val="ConsPlusNormal"/>
              <w:ind w:firstLine="283"/>
              <w:jc w:val="both"/>
              <w:rPr>
                <w:rFonts w:ascii="Times New Roman" w:hAnsi="Times New Roman" w:cs="Times New Roman"/>
                <w:sz w:val="24"/>
                <w:szCs w:val="24"/>
              </w:rPr>
            </w:pPr>
            <w:r w:rsidRPr="00944895">
              <w:rPr>
                <w:rFonts w:ascii="Times New Roman" w:hAnsi="Times New Roman" w:cs="Times New Roman"/>
                <w:sz w:val="24"/>
                <w:szCs w:val="24"/>
              </w:rPr>
              <w:t xml:space="preserve">д) письмо заявителя мероприятия в адрес объекта, на котором планируется </w:t>
            </w:r>
            <w:r w:rsidRPr="00944895">
              <w:rPr>
                <w:rFonts w:ascii="Times New Roman" w:hAnsi="Times New Roman" w:cs="Times New Roman"/>
                <w:sz w:val="24"/>
                <w:szCs w:val="24"/>
              </w:rPr>
              <w:lastRenderedPageBreak/>
              <w:t>проведение мероприятия, с визой согласования руководителя объекта, подтверждающее возможность проведения мероприятия на соответствующем объекте.</w:t>
            </w:r>
          </w:p>
        </w:tc>
      </w:tr>
      <w:tr w:rsidR="00944895" w:rsidRPr="00944895" w14:paraId="7240B5F5" w14:textId="77777777">
        <w:tc>
          <w:tcPr>
            <w:tcW w:w="8788" w:type="dxa"/>
            <w:gridSpan w:val="8"/>
            <w:tcBorders>
              <w:top w:val="nil"/>
              <w:left w:val="nil"/>
              <w:bottom w:val="nil"/>
              <w:right w:val="nil"/>
            </w:tcBorders>
          </w:tcPr>
          <w:p w14:paraId="5184E48C" w14:textId="77777777" w:rsidR="00EC2FC6" w:rsidRPr="00944895" w:rsidRDefault="00EC2FC6">
            <w:pPr>
              <w:pStyle w:val="ConsPlusNormal"/>
              <w:jc w:val="both"/>
              <w:rPr>
                <w:rFonts w:ascii="Times New Roman" w:hAnsi="Times New Roman" w:cs="Times New Roman"/>
                <w:sz w:val="24"/>
                <w:szCs w:val="24"/>
              </w:rPr>
            </w:pPr>
            <w:r w:rsidRPr="00944895">
              <w:rPr>
                <w:rFonts w:ascii="Times New Roman" w:hAnsi="Times New Roman" w:cs="Times New Roman"/>
                <w:sz w:val="24"/>
                <w:szCs w:val="24"/>
              </w:rPr>
              <w:lastRenderedPageBreak/>
              <w:t>Руководитель организации/заявитель (для физического лица):</w:t>
            </w:r>
          </w:p>
        </w:tc>
      </w:tr>
      <w:tr w:rsidR="00944895" w:rsidRPr="00944895" w14:paraId="4C8BB2DB" w14:textId="77777777">
        <w:tc>
          <w:tcPr>
            <w:tcW w:w="6090" w:type="dxa"/>
            <w:gridSpan w:val="7"/>
            <w:tcBorders>
              <w:top w:val="nil"/>
              <w:left w:val="nil"/>
              <w:bottom w:val="single" w:sz="4" w:space="0" w:color="auto"/>
              <w:right w:val="nil"/>
            </w:tcBorders>
          </w:tcPr>
          <w:p w14:paraId="379175CF" w14:textId="77777777" w:rsidR="00EC2FC6" w:rsidRPr="00944895" w:rsidRDefault="00EC2FC6">
            <w:pPr>
              <w:pStyle w:val="ConsPlusNormal"/>
              <w:rPr>
                <w:rFonts w:ascii="Times New Roman" w:hAnsi="Times New Roman" w:cs="Times New Roman"/>
                <w:sz w:val="24"/>
                <w:szCs w:val="24"/>
              </w:rPr>
            </w:pPr>
          </w:p>
        </w:tc>
        <w:tc>
          <w:tcPr>
            <w:tcW w:w="2698" w:type="dxa"/>
            <w:tcBorders>
              <w:top w:val="nil"/>
              <w:left w:val="nil"/>
              <w:bottom w:val="nil"/>
              <w:right w:val="nil"/>
            </w:tcBorders>
          </w:tcPr>
          <w:p w14:paraId="62615F23" w14:textId="77777777" w:rsidR="00EC2FC6" w:rsidRPr="00944895" w:rsidRDefault="00EC2FC6">
            <w:pPr>
              <w:pStyle w:val="ConsPlusNormal"/>
              <w:jc w:val="right"/>
              <w:rPr>
                <w:rFonts w:ascii="Times New Roman" w:hAnsi="Times New Roman" w:cs="Times New Roman"/>
                <w:sz w:val="24"/>
                <w:szCs w:val="24"/>
              </w:rPr>
            </w:pPr>
            <w:r w:rsidRPr="00944895">
              <w:rPr>
                <w:rFonts w:ascii="Times New Roman" w:hAnsi="Times New Roman" w:cs="Times New Roman"/>
                <w:sz w:val="24"/>
                <w:szCs w:val="24"/>
              </w:rPr>
              <w:t>(Ф.И.О.)</w:t>
            </w:r>
          </w:p>
        </w:tc>
      </w:tr>
      <w:tr w:rsidR="00944895" w:rsidRPr="00944895" w14:paraId="462DA46F" w14:textId="77777777">
        <w:tc>
          <w:tcPr>
            <w:tcW w:w="6090" w:type="dxa"/>
            <w:gridSpan w:val="7"/>
            <w:tcBorders>
              <w:top w:val="single" w:sz="4" w:space="0" w:color="auto"/>
              <w:left w:val="nil"/>
              <w:bottom w:val="single" w:sz="4" w:space="0" w:color="auto"/>
              <w:right w:val="nil"/>
            </w:tcBorders>
          </w:tcPr>
          <w:p w14:paraId="2659600A" w14:textId="77777777" w:rsidR="00EC2FC6" w:rsidRPr="00944895" w:rsidRDefault="00EC2FC6">
            <w:pPr>
              <w:pStyle w:val="ConsPlusNormal"/>
              <w:rPr>
                <w:rFonts w:ascii="Times New Roman" w:hAnsi="Times New Roman" w:cs="Times New Roman"/>
                <w:sz w:val="24"/>
                <w:szCs w:val="24"/>
              </w:rPr>
            </w:pPr>
          </w:p>
        </w:tc>
        <w:tc>
          <w:tcPr>
            <w:tcW w:w="2698" w:type="dxa"/>
            <w:tcBorders>
              <w:top w:val="nil"/>
              <w:left w:val="nil"/>
              <w:bottom w:val="nil"/>
              <w:right w:val="nil"/>
            </w:tcBorders>
          </w:tcPr>
          <w:p w14:paraId="4DC6295D" w14:textId="77777777" w:rsidR="00EC2FC6" w:rsidRPr="00944895" w:rsidRDefault="00EC2FC6">
            <w:pPr>
              <w:pStyle w:val="ConsPlusNormal"/>
              <w:rPr>
                <w:rFonts w:ascii="Times New Roman" w:hAnsi="Times New Roman" w:cs="Times New Roman"/>
                <w:sz w:val="24"/>
                <w:szCs w:val="24"/>
              </w:rPr>
            </w:pPr>
          </w:p>
        </w:tc>
      </w:tr>
      <w:tr w:rsidR="00944895" w:rsidRPr="00944895" w14:paraId="12D40927" w14:textId="77777777">
        <w:tc>
          <w:tcPr>
            <w:tcW w:w="6090" w:type="dxa"/>
            <w:gridSpan w:val="7"/>
            <w:tcBorders>
              <w:top w:val="single" w:sz="4" w:space="0" w:color="auto"/>
              <w:left w:val="nil"/>
              <w:bottom w:val="nil"/>
              <w:right w:val="nil"/>
            </w:tcBorders>
          </w:tcPr>
          <w:p w14:paraId="600A1362"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(подпись)</w:t>
            </w:r>
          </w:p>
        </w:tc>
        <w:tc>
          <w:tcPr>
            <w:tcW w:w="2698" w:type="dxa"/>
            <w:tcBorders>
              <w:top w:val="nil"/>
              <w:left w:val="nil"/>
              <w:bottom w:val="nil"/>
              <w:right w:val="nil"/>
            </w:tcBorders>
          </w:tcPr>
          <w:p w14:paraId="7D96875D" w14:textId="77777777" w:rsidR="00EC2FC6" w:rsidRPr="00944895" w:rsidRDefault="00EC2FC6">
            <w:pPr>
              <w:pStyle w:val="ConsPlusNormal"/>
              <w:rPr>
                <w:rFonts w:ascii="Times New Roman" w:hAnsi="Times New Roman" w:cs="Times New Roman"/>
                <w:sz w:val="24"/>
                <w:szCs w:val="24"/>
              </w:rPr>
            </w:pPr>
          </w:p>
        </w:tc>
      </w:tr>
      <w:tr w:rsidR="00944895" w:rsidRPr="00944895" w14:paraId="7A450103" w14:textId="77777777">
        <w:tc>
          <w:tcPr>
            <w:tcW w:w="2460" w:type="dxa"/>
            <w:gridSpan w:val="2"/>
            <w:tcBorders>
              <w:top w:val="nil"/>
              <w:left w:val="nil"/>
              <w:bottom w:val="nil"/>
              <w:right w:val="nil"/>
            </w:tcBorders>
          </w:tcPr>
          <w:p w14:paraId="6B6FD523" w14:textId="77777777" w:rsidR="00EC2FC6" w:rsidRPr="00944895" w:rsidRDefault="00EC2FC6">
            <w:pPr>
              <w:pStyle w:val="ConsPlusNormal"/>
              <w:rPr>
                <w:rFonts w:ascii="Times New Roman" w:hAnsi="Times New Roman" w:cs="Times New Roman"/>
                <w:sz w:val="24"/>
                <w:szCs w:val="24"/>
              </w:rPr>
            </w:pPr>
            <w:r w:rsidRPr="00944895">
              <w:rPr>
                <w:rFonts w:ascii="Times New Roman" w:hAnsi="Times New Roman" w:cs="Times New Roman"/>
                <w:sz w:val="24"/>
                <w:szCs w:val="24"/>
              </w:rPr>
              <w:t>Дата подачи заявки:</w:t>
            </w:r>
          </w:p>
        </w:tc>
        <w:tc>
          <w:tcPr>
            <w:tcW w:w="6328" w:type="dxa"/>
            <w:gridSpan w:val="6"/>
            <w:tcBorders>
              <w:top w:val="nil"/>
              <w:left w:val="nil"/>
              <w:bottom w:val="single" w:sz="4" w:space="0" w:color="auto"/>
              <w:right w:val="nil"/>
            </w:tcBorders>
          </w:tcPr>
          <w:p w14:paraId="3C5093DB" w14:textId="77777777" w:rsidR="00EC2FC6" w:rsidRPr="00944895" w:rsidRDefault="00EC2FC6">
            <w:pPr>
              <w:pStyle w:val="ConsPlusNormal"/>
              <w:rPr>
                <w:rFonts w:ascii="Times New Roman" w:hAnsi="Times New Roman" w:cs="Times New Roman"/>
                <w:sz w:val="24"/>
                <w:szCs w:val="24"/>
              </w:rPr>
            </w:pPr>
          </w:p>
        </w:tc>
      </w:tr>
      <w:tr w:rsidR="00944895" w:rsidRPr="00944895" w14:paraId="24D5584B" w14:textId="77777777">
        <w:tc>
          <w:tcPr>
            <w:tcW w:w="2460" w:type="dxa"/>
            <w:gridSpan w:val="2"/>
            <w:tcBorders>
              <w:top w:val="nil"/>
              <w:left w:val="nil"/>
              <w:bottom w:val="nil"/>
              <w:right w:val="nil"/>
            </w:tcBorders>
          </w:tcPr>
          <w:p w14:paraId="4444C2BB" w14:textId="77777777" w:rsidR="00EC2FC6" w:rsidRPr="00944895" w:rsidRDefault="00EC2FC6">
            <w:pPr>
              <w:pStyle w:val="ConsPlusNormal"/>
              <w:rPr>
                <w:rFonts w:ascii="Times New Roman" w:hAnsi="Times New Roman" w:cs="Times New Roman"/>
                <w:sz w:val="24"/>
                <w:szCs w:val="24"/>
              </w:rPr>
            </w:pPr>
          </w:p>
        </w:tc>
        <w:tc>
          <w:tcPr>
            <w:tcW w:w="6328" w:type="dxa"/>
            <w:gridSpan w:val="6"/>
            <w:tcBorders>
              <w:top w:val="single" w:sz="4" w:space="0" w:color="auto"/>
              <w:left w:val="nil"/>
              <w:bottom w:val="nil"/>
              <w:right w:val="nil"/>
            </w:tcBorders>
          </w:tcPr>
          <w:p w14:paraId="1CEF567A"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(число, месяц, год)</w:t>
            </w:r>
          </w:p>
        </w:tc>
      </w:tr>
      <w:tr w:rsidR="00944895" w:rsidRPr="00944895" w14:paraId="1A10E38C" w14:textId="77777777">
        <w:tc>
          <w:tcPr>
            <w:tcW w:w="8788" w:type="dxa"/>
            <w:gridSpan w:val="8"/>
            <w:tcBorders>
              <w:top w:val="nil"/>
              <w:left w:val="nil"/>
              <w:bottom w:val="nil"/>
              <w:right w:val="nil"/>
            </w:tcBorders>
          </w:tcPr>
          <w:p w14:paraId="27A90426" w14:textId="77777777" w:rsidR="00EC2FC6" w:rsidRPr="00944895" w:rsidRDefault="00EC2FC6">
            <w:pPr>
              <w:pStyle w:val="ConsPlusNormal"/>
              <w:rPr>
                <w:rFonts w:ascii="Times New Roman" w:hAnsi="Times New Roman" w:cs="Times New Roman"/>
                <w:sz w:val="24"/>
                <w:szCs w:val="24"/>
              </w:rPr>
            </w:pPr>
            <w:r w:rsidRPr="00944895">
              <w:rPr>
                <w:rFonts w:ascii="Times New Roman" w:hAnsi="Times New Roman" w:cs="Times New Roman"/>
                <w:sz w:val="24"/>
                <w:szCs w:val="24"/>
              </w:rPr>
              <w:t>М.П.</w:t>
            </w:r>
          </w:p>
        </w:tc>
      </w:tr>
      <w:tr w:rsidR="00EC2FC6" w:rsidRPr="00944895" w14:paraId="45DFF96D" w14:textId="77777777">
        <w:tc>
          <w:tcPr>
            <w:tcW w:w="8788" w:type="dxa"/>
            <w:gridSpan w:val="8"/>
            <w:tcBorders>
              <w:top w:val="nil"/>
              <w:left w:val="nil"/>
              <w:bottom w:val="nil"/>
              <w:right w:val="nil"/>
            </w:tcBorders>
          </w:tcPr>
          <w:p w14:paraId="14F63F1D" w14:textId="77777777" w:rsidR="00EC2FC6" w:rsidRPr="00944895" w:rsidRDefault="00EC2FC6">
            <w:pPr>
              <w:pStyle w:val="ConsPlusNormal"/>
              <w:rPr>
                <w:rFonts w:ascii="Times New Roman" w:hAnsi="Times New Roman" w:cs="Times New Roman"/>
                <w:sz w:val="24"/>
                <w:szCs w:val="24"/>
              </w:rPr>
            </w:pPr>
            <w:r w:rsidRPr="00944895">
              <w:rPr>
                <w:rFonts w:ascii="Times New Roman" w:hAnsi="Times New Roman" w:cs="Times New Roman"/>
                <w:sz w:val="24"/>
                <w:szCs w:val="24"/>
              </w:rPr>
              <w:t>(для организации)</w:t>
            </w:r>
          </w:p>
        </w:tc>
      </w:tr>
    </w:tbl>
    <w:p w14:paraId="3C70A5C9" w14:textId="77777777" w:rsidR="00EC2FC6" w:rsidRPr="00944895" w:rsidRDefault="00EC2FC6">
      <w:pPr>
        <w:pStyle w:val="ConsPlusNormal"/>
        <w:jc w:val="both"/>
        <w:rPr>
          <w:rFonts w:ascii="Times New Roman" w:hAnsi="Times New Roman" w:cs="Times New Roman"/>
          <w:sz w:val="24"/>
          <w:szCs w:val="24"/>
        </w:rPr>
      </w:pPr>
    </w:p>
    <w:p w14:paraId="4894EC08" w14:textId="77777777" w:rsidR="00EC2FC6" w:rsidRPr="00944895" w:rsidRDefault="00EC2FC6">
      <w:pPr>
        <w:pStyle w:val="ConsPlusNormal"/>
        <w:jc w:val="both"/>
        <w:rPr>
          <w:rFonts w:ascii="Times New Roman" w:hAnsi="Times New Roman" w:cs="Times New Roman"/>
          <w:sz w:val="24"/>
          <w:szCs w:val="24"/>
        </w:rPr>
      </w:pPr>
    </w:p>
    <w:p w14:paraId="142FCAD9" w14:textId="77777777" w:rsidR="00EC2FC6" w:rsidRPr="00944895" w:rsidRDefault="00EC2FC6">
      <w:pPr>
        <w:pStyle w:val="ConsPlusNormal"/>
        <w:jc w:val="both"/>
        <w:rPr>
          <w:rFonts w:ascii="Times New Roman" w:hAnsi="Times New Roman" w:cs="Times New Roman"/>
          <w:sz w:val="24"/>
          <w:szCs w:val="24"/>
        </w:rPr>
      </w:pPr>
    </w:p>
    <w:p w14:paraId="08859571" w14:textId="77777777" w:rsidR="00EC2FC6" w:rsidRPr="00944895" w:rsidRDefault="00EC2FC6">
      <w:pPr>
        <w:pStyle w:val="ConsPlusNormal"/>
        <w:jc w:val="both"/>
        <w:rPr>
          <w:rFonts w:ascii="Times New Roman" w:hAnsi="Times New Roman" w:cs="Times New Roman"/>
          <w:sz w:val="24"/>
          <w:szCs w:val="24"/>
        </w:rPr>
      </w:pPr>
    </w:p>
    <w:p w14:paraId="07C2C2C8" w14:textId="77777777" w:rsidR="00EC2FC6" w:rsidRPr="00944895" w:rsidRDefault="00EC2FC6">
      <w:pPr>
        <w:pStyle w:val="ConsPlusNormal"/>
        <w:jc w:val="both"/>
        <w:rPr>
          <w:rFonts w:ascii="Times New Roman" w:hAnsi="Times New Roman" w:cs="Times New Roman"/>
          <w:sz w:val="24"/>
          <w:szCs w:val="24"/>
        </w:rPr>
      </w:pPr>
    </w:p>
    <w:p w14:paraId="55B72502" w14:textId="77777777" w:rsidR="006F674B" w:rsidRDefault="006F674B">
      <w:pPr>
        <w:pStyle w:val="ConsPlusNormal"/>
        <w:jc w:val="right"/>
        <w:outlineLvl w:val="1"/>
        <w:rPr>
          <w:rFonts w:ascii="Times New Roman" w:hAnsi="Times New Roman" w:cs="Times New Roman"/>
          <w:sz w:val="24"/>
          <w:szCs w:val="24"/>
        </w:rPr>
      </w:pPr>
    </w:p>
    <w:p w14:paraId="6E1399F6" w14:textId="77777777" w:rsidR="006F674B" w:rsidRDefault="006F674B">
      <w:pPr>
        <w:pStyle w:val="ConsPlusNormal"/>
        <w:jc w:val="right"/>
        <w:outlineLvl w:val="1"/>
        <w:rPr>
          <w:rFonts w:ascii="Times New Roman" w:hAnsi="Times New Roman" w:cs="Times New Roman"/>
          <w:sz w:val="24"/>
          <w:szCs w:val="24"/>
        </w:rPr>
      </w:pPr>
    </w:p>
    <w:p w14:paraId="01066337" w14:textId="77777777" w:rsidR="006F674B" w:rsidRDefault="006F674B">
      <w:pPr>
        <w:pStyle w:val="ConsPlusNormal"/>
        <w:jc w:val="right"/>
        <w:outlineLvl w:val="1"/>
        <w:rPr>
          <w:rFonts w:ascii="Times New Roman" w:hAnsi="Times New Roman" w:cs="Times New Roman"/>
          <w:sz w:val="24"/>
          <w:szCs w:val="24"/>
        </w:rPr>
      </w:pPr>
    </w:p>
    <w:p w14:paraId="6D18D75F" w14:textId="77777777" w:rsidR="006F674B" w:rsidRDefault="006F674B">
      <w:pPr>
        <w:pStyle w:val="ConsPlusNormal"/>
        <w:jc w:val="right"/>
        <w:outlineLvl w:val="1"/>
        <w:rPr>
          <w:rFonts w:ascii="Times New Roman" w:hAnsi="Times New Roman" w:cs="Times New Roman"/>
          <w:sz w:val="24"/>
          <w:szCs w:val="24"/>
        </w:rPr>
      </w:pPr>
    </w:p>
    <w:p w14:paraId="6D0B3FA9" w14:textId="77777777" w:rsidR="006F674B" w:rsidRDefault="006F674B">
      <w:pPr>
        <w:pStyle w:val="ConsPlusNormal"/>
        <w:jc w:val="right"/>
        <w:outlineLvl w:val="1"/>
        <w:rPr>
          <w:rFonts w:ascii="Times New Roman" w:hAnsi="Times New Roman" w:cs="Times New Roman"/>
          <w:sz w:val="24"/>
          <w:szCs w:val="24"/>
        </w:rPr>
      </w:pPr>
    </w:p>
    <w:p w14:paraId="63962E34" w14:textId="77777777" w:rsidR="006F674B" w:rsidRDefault="006F674B">
      <w:pPr>
        <w:pStyle w:val="ConsPlusNormal"/>
        <w:jc w:val="right"/>
        <w:outlineLvl w:val="1"/>
        <w:rPr>
          <w:rFonts w:ascii="Times New Roman" w:hAnsi="Times New Roman" w:cs="Times New Roman"/>
          <w:sz w:val="24"/>
          <w:szCs w:val="24"/>
        </w:rPr>
      </w:pPr>
    </w:p>
    <w:p w14:paraId="13776BD1" w14:textId="77777777" w:rsidR="006F674B" w:rsidRDefault="006F674B">
      <w:pPr>
        <w:pStyle w:val="ConsPlusNormal"/>
        <w:jc w:val="right"/>
        <w:outlineLvl w:val="1"/>
        <w:rPr>
          <w:rFonts w:ascii="Times New Roman" w:hAnsi="Times New Roman" w:cs="Times New Roman"/>
          <w:sz w:val="24"/>
          <w:szCs w:val="24"/>
        </w:rPr>
      </w:pPr>
    </w:p>
    <w:p w14:paraId="676FEC1E" w14:textId="77777777" w:rsidR="006F674B" w:rsidRDefault="006F674B">
      <w:pPr>
        <w:pStyle w:val="ConsPlusNormal"/>
        <w:jc w:val="right"/>
        <w:outlineLvl w:val="1"/>
        <w:rPr>
          <w:rFonts w:ascii="Times New Roman" w:hAnsi="Times New Roman" w:cs="Times New Roman"/>
          <w:sz w:val="24"/>
          <w:szCs w:val="24"/>
        </w:rPr>
      </w:pPr>
    </w:p>
    <w:p w14:paraId="4BC227C5" w14:textId="77777777" w:rsidR="006F674B" w:rsidRDefault="006F674B">
      <w:pPr>
        <w:pStyle w:val="ConsPlusNormal"/>
        <w:jc w:val="right"/>
        <w:outlineLvl w:val="1"/>
        <w:rPr>
          <w:rFonts w:ascii="Times New Roman" w:hAnsi="Times New Roman" w:cs="Times New Roman"/>
          <w:sz w:val="24"/>
          <w:szCs w:val="24"/>
        </w:rPr>
      </w:pPr>
    </w:p>
    <w:p w14:paraId="727C877B" w14:textId="77777777" w:rsidR="006F674B" w:rsidRDefault="006F674B">
      <w:pPr>
        <w:pStyle w:val="ConsPlusNormal"/>
        <w:jc w:val="right"/>
        <w:outlineLvl w:val="1"/>
        <w:rPr>
          <w:rFonts w:ascii="Times New Roman" w:hAnsi="Times New Roman" w:cs="Times New Roman"/>
          <w:sz w:val="24"/>
          <w:szCs w:val="24"/>
        </w:rPr>
      </w:pPr>
    </w:p>
    <w:p w14:paraId="2E666E80" w14:textId="77777777" w:rsidR="006F674B" w:rsidRDefault="006F674B">
      <w:pPr>
        <w:pStyle w:val="ConsPlusNormal"/>
        <w:jc w:val="right"/>
        <w:outlineLvl w:val="1"/>
        <w:rPr>
          <w:rFonts w:ascii="Times New Roman" w:hAnsi="Times New Roman" w:cs="Times New Roman"/>
          <w:sz w:val="24"/>
          <w:szCs w:val="24"/>
        </w:rPr>
      </w:pPr>
    </w:p>
    <w:p w14:paraId="2AA9DEDF" w14:textId="77777777" w:rsidR="006F674B" w:rsidRDefault="006F674B">
      <w:pPr>
        <w:pStyle w:val="ConsPlusNormal"/>
        <w:jc w:val="right"/>
        <w:outlineLvl w:val="1"/>
        <w:rPr>
          <w:rFonts w:ascii="Times New Roman" w:hAnsi="Times New Roman" w:cs="Times New Roman"/>
          <w:sz w:val="24"/>
          <w:szCs w:val="24"/>
        </w:rPr>
      </w:pPr>
    </w:p>
    <w:p w14:paraId="51D7D798" w14:textId="77777777" w:rsidR="006F674B" w:rsidRDefault="006F674B">
      <w:pPr>
        <w:pStyle w:val="ConsPlusNormal"/>
        <w:jc w:val="right"/>
        <w:outlineLvl w:val="1"/>
        <w:rPr>
          <w:rFonts w:ascii="Times New Roman" w:hAnsi="Times New Roman" w:cs="Times New Roman"/>
          <w:sz w:val="24"/>
          <w:szCs w:val="24"/>
        </w:rPr>
      </w:pPr>
    </w:p>
    <w:p w14:paraId="6076C01A" w14:textId="77777777" w:rsidR="006F674B" w:rsidRDefault="006F674B">
      <w:pPr>
        <w:pStyle w:val="ConsPlusNormal"/>
        <w:jc w:val="right"/>
        <w:outlineLvl w:val="1"/>
        <w:rPr>
          <w:rFonts w:ascii="Times New Roman" w:hAnsi="Times New Roman" w:cs="Times New Roman"/>
          <w:sz w:val="24"/>
          <w:szCs w:val="24"/>
        </w:rPr>
      </w:pPr>
    </w:p>
    <w:p w14:paraId="46B49623" w14:textId="77777777" w:rsidR="006F674B" w:rsidRDefault="006F674B">
      <w:pPr>
        <w:pStyle w:val="ConsPlusNormal"/>
        <w:jc w:val="right"/>
        <w:outlineLvl w:val="1"/>
        <w:rPr>
          <w:rFonts w:ascii="Times New Roman" w:hAnsi="Times New Roman" w:cs="Times New Roman"/>
          <w:sz w:val="24"/>
          <w:szCs w:val="24"/>
        </w:rPr>
      </w:pPr>
    </w:p>
    <w:p w14:paraId="18F09DC0" w14:textId="77777777" w:rsidR="006F674B" w:rsidRDefault="006F674B">
      <w:pPr>
        <w:pStyle w:val="ConsPlusNormal"/>
        <w:jc w:val="right"/>
        <w:outlineLvl w:val="1"/>
        <w:rPr>
          <w:rFonts w:ascii="Times New Roman" w:hAnsi="Times New Roman" w:cs="Times New Roman"/>
          <w:sz w:val="24"/>
          <w:szCs w:val="24"/>
        </w:rPr>
      </w:pPr>
    </w:p>
    <w:p w14:paraId="61E08AD7" w14:textId="77777777" w:rsidR="006F674B" w:rsidRDefault="006F674B">
      <w:pPr>
        <w:pStyle w:val="ConsPlusNormal"/>
        <w:jc w:val="right"/>
        <w:outlineLvl w:val="1"/>
        <w:rPr>
          <w:rFonts w:ascii="Times New Roman" w:hAnsi="Times New Roman" w:cs="Times New Roman"/>
          <w:sz w:val="24"/>
          <w:szCs w:val="24"/>
        </w:rPr>
      </w:pPr>
    </w:p>
    <w:p w14:paraId="7E3B4DDE" w14:textId="77777777" w:rsidR="006F674B" w:rsidRDefault="006F674B">
      <w:pPr>
        <w:pStyle w:val="ConsPlusNormal"/>
        <w:jc w:val="right"/>
        <w:outlineLvl w:val="1"/>
        <w:rPr>
          <w:rFonts w:ascii="Times New Roman" w:hAnsi="Times New Roman" w:cs="Times New Roman"/>
          <w:sz w:val="24"/>
          <w:szCs w:val="24"/>
        </w:rPr>
      </w:pPr>
    </w:p>
    <w:p w14:paraId="44272FD7" w14:textId="77777777" w:rsidR="006F674B" w:rsidRDefault="006F674B">
      <w:pPr>
        <w:pStyle w:val="ConsPlusNormal"/>
        <w:jc w:val="right"/>
        <w:outlineLvl w:val="1"/>
        <w:rPr>
          <w:rFonts w:ascii="Times New Roman" w:hAnsi="Times New Roman" w:cs="Times New Roman"/>
          <w:sz w:val="24"/>
          <w:szCs w:val="24"/>
        </w:rPr>
      </w:pPr>
    </w:p>
    <w:p w14:paraId="2E631E0D" w14:textId="77777777" w:rsidR="006F674B" w:rsidRDefault="006F674B">
      <w:pPr>
        <w:pStyle w:val="ConsPlusNormal"/>
        <w:jc w:val="right"/>
        <w:outlineLvl w:val="1"/>
        <w:rPr>
          <w:rFonts w:ascii="Times New Roman" w:hAnsi="Times New Roman" w:cs="Times New Roman"/>
          <w:sz w:val="24"/>
          <w:szCs w:val="24"/>
        </w:rPr>
      </w:pPr>
    </w:p>
    <w:p w14:paraId="2B84B57C" w14:textId="77777777" w:rsidR="006F674B" w:rsidRDefault="006F674B">
      <w:pPr>
        <w:pStyle w:val="ConsPlusNormal"/>
        <w:jc w:val="right"/>
        <w:outlineLvl w:val="1"/>
        <w:rPr>
          <w:rFonts w:ascii="Times New Roman" w:hAnsi="Times New Roman" w:cs="Times New Roman"/>
          <w:sz w:val="24"/>
          <w:szCs w:val="24"/>
        </w:rPr>
      </w:pPr>
    </w:p>
    <w:p w14:paraId="1D332AF1" w14:textId="77777777" w:rsidR="006F674B" w:rsidRDefault="006F674B">
      <w:pPr>
        <w:pStyle w:val="ConsPlusNormal"/>
        <w:jc w:val="right"/>
        <w:outlineLvl w:val="1"/>
        <w:rPr>
          <w:rFonts w:ascii="Times New Roman" w:hAnsi="Times New Roman" w:cs="Times New Roman"/>
          <w:sz w:val="24"/>
          <w:szCs w:val="24"/>
        </w:rPr>
      </w:pPr>
    </w:p>
    <w:p w14:paraId="4F0331AC" w14:textId="77777777" w:rsidR="006F674B" w:rsidRDefault="006F674B">
      <w:pPr>
        <w:pStyle w:val="ConsPlusNormal"/>
        <w:jc w:val="right"/>
        <w:outlineLvl w:val="1"/>
        <w:rPr>
          <w:rFonts w:ascii="Times New Roman" w:hAnsi="Times New Roman" w:cs="Times New Roman"/>
          <w:sz w:val="24"/>
          <w:szCs w:val="24"/>
        </w:rPr>
      </w:pPr>
    </w:p>
    <w:p w14:paraId="48957052" w14:textId="77777777" w:rsidR="006F674B" w:rsidRDefault="006F674B">
      <w:pPr>
        <w:pStyle w:val="ConsPlusNormal"/>
        <w:jc w:val="right"/>
        <w:outlineLvl w:val="1"/>
        <w:rPr>
          <w:rFonts w:ascii="Times New Roman" w:hAnsi="Times New Roman" w:cs="Times New Roman"/>
          <w:sz w:val="24"/>
          <w:szCs w:val="24"/>
        </w:rPr>
      </w:pPr>
    </w:p>
    <w:p w14:paraId="2802D5A7" w14:textId="77777777" w:rsidR="007C5EE3" w:rsidRDefault="007C5EE3">
      <w:pPr>
        <w:pStyle w:val="ConsPlusNormal"/>
        <w:jc w:val="right"/>
        <w:outlineLvl w:val="1"/>
        <w:rPr>
          <w:rFonts w:ascii="Times New Roman" w:hAnsi="Times New Roman" w:cs="Times New Roman"/>
          <w:sz w:val="24"/>
          <w:szCs w:val="24"/>
        </w:rPr>
      </w:pPr>
    </w:p>
    <w:p w14:paraId="0FCB35AC" w14:textId="77777777" w:rsidR="007C5EE3" w:rsidRDefault="007C5EE3">
      <w:pPr>
        <w:pStyle w:val="ConsPlusNormal"/>
        <w:jc w:val="right"/>
        <w:outlineLvl w:val="1"/>
        <w:rPr>
          <w:rFonts w:ascii="Times New Roman" w:hAnsi="Times New Roman" w:cs="Times New Roman"/>
          <w:sz w:val="24"/>
          <w:szCs w:val="24"/>
        </w:rPr>
      </w:pPr>
    </w:p>
    <w:p w14:paraId="01D6BE56" w14:textId="77777777" w:rsidR="007C5EE3" w:rsidRDefault="007C5EE3">
      <w:pPr>
        <w:pStyle w:val="ConsPlusNormal"/>
        <w:jc w:val="right"/>
        <w:outlineLvl w:val="1"/>
        <w:rPr>
          <w:rFonts w:ascii="Times New Roman" w:hAnsi="Times New Roman" w:cs="Times New Roman"/>
          <w:sz w:val="24"/>
          <w:szCs w:val="24"/>
        </w:rPr>
      </w:pPr>
    </w:p>
    <w:p w14:paraId="26509B39" w14:textId="77777777" w:rsidR="007C5EE3" w:rsidRDefault="007C5EE3">
      <w:pPr>
        <w:pStyle w:val="ConsPlusNormal"/>
        <w:jc w:val="right"/>
        <w:outlineLvl w:val="1"/>
        <w:rPr>
          <w:rFonts w:ascii="Times New Roman" w:hAnsi="Times New Roman" w:cs="Times New Roman"/>
          <w:sz w:val="24"/>
          <w:szCs w:val="24"/>
        </w:rPr>
      </w:pPr>
    </w:p>
    <w:p w14:paraId="7D5F931A" w14:textId="77777777" w:rsidR="007C5EE3" w:rsidRDefault="007C5EE3">
      <w:pPr>
        <w:pStyle w:val="ConsPlusNormal"/>
        <w:jc w:val="right"/>
        <w:outlineLvl w:val="1"/>
        <w:rPr>
          <w:rFonts w:ascii="Times New Roman" w:hAnsi="Times New Roman" w:cs="Times New Roman"/>
          <w:sz w:val="24"/>
          <w:szCs w:val="24"/>
        </w:rPr>
      </w:pPr>
    </w:p>
    <w:p w14:paraId="569B4288" w14:textId="77777777" w:rsidR="00EC2FC6" w:rsidRPr="00944895" w:rsidRDefault="00C833DA">
      <w:pPr>
        <w:pStyle w:val="ConsPlusNormal"/>
        <w:jc w:val="right"/>
        <w:outlineLvl w:val="1"/>
        <w:rPr>
          <w:rFonts w:ascii="Times New Roman" w:hAnsi="Times New Roman" w:cs="Times New Roman"/>
          <w:sz w:val="24"/>
          <w:szCs w:val="24"/>
        </w:rPr>
      </w:pPr>
      <w:r w:rsidRPr="00944895">
        <w:rPr>
          <w:rFonts w:ascii="Times New Roman" w:hAnsi="Times New Roman" w:cs="Times New Roman"/>
          <w:sz w:val="24"/>
          <w:szCs w:val="24"/>
        </w:rPr>
        <w:lastRenderedPageBreak/>
        <w:t>Приложение №</w:t>
      </w:r>
      <w:r w:rsidR="00EC2FC6" w:rsidRPr="00944895">
        <w:rPr>
          <w:rFonts w:ascii="Times New Roman" w:hAnsi="Times New Roman" w:cs="Times New Roman"/>
          <w:sz w:val="24"/>
          <w:szCs w:val="24"/>
        </w:rPr>
        <w:t xml:space="preserve"> 2</w:t>
      </w:r>
    </w:p>
    <w:p w14:paraId="1D543F70" w14:textId="77777777" w:rsidR="00EC2FC6" w:rsidRPr="00944895" w:rsidRDefault="00EC2FC6">
      <w:pPr>
        <w:pStyle w:val="ConsPlusNormal"/>
        <w:jc w:val="right"/>
        <w:rPr>
          <w:rFonts w:ascii="Times New Roman" w:hAnsi="Times New Roman" w:cs="Times New Roman"/>
          <w:sz w:val="24"/>
          <w:szCs w:val="24"/>
        </w:rPr>
      </w:pPr>
      <w:r w:rsidRPr="00944895">
        <w:rPr>
          <w:rFonts w:ascii="Times New Roman" w:hAnsi="Times New Roman" w:cs="Times New Roman"/>
          <w:sz w:val="24"/>
          <w:szCs w:val="24"/>
        </w:rPr>
        <w:t>к Административному регламенту</w:t>
      </w:r>
    </w:p>
    <w:p w14:paraId="441271F8" w14:textId="77777777" w:rsidR="00EC2FC6" w:rsidRPr="00944895" w:rsidRDefault="00EC2FC6">
      <w:pPr>
        <w:pStyle w:val="ConsPlusNormal"/>
        <w:jc w:val="right"/>
        <w:rPr>
          <w:rFonts w:ascii="Times New Roman" w:hAnsi="Times New Roman" w:cs="Times New Roman"/>
          <w:sz w:val="24"/>
          <w:szCs w:val="24"/>
        </w:rPr>
      </w:pPr>
      <w:r w:rsidRPr="00944895">
        <w:rPr>
          <w:rFonts w:ascii="Times New Roman" w:hAnsi="Times New Roman" w:cs="Times New Roman"/>
          <w:sz w:val="24"/>
          <w:szCs w:val="24"/>
        </w:rPr>
        <w:t>предоставления муниципальной услуги</w:t>
      </w:r>
    </w:p>
    <w:p w14:paraId="12AB1F79" w14:textId="77777777" w:rsidR="00EC2FC6" w:rsidRPr="00944895" w:rsidRDefault="006F674B">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00EC2FC6" w:rsidRPr="00944895">
        <w:rPr>
          <w:rFonts w:ascii="Times New Roman" w:hAnsi="Times New Roman" w:cs="Times New Roman"/>
          <w:sz w:val="24"/>
          <w:szCs w:val="24"/>
        </w:rPr>
        <w:t>Включение (отказ от включения)</w:t>
      </w:r>
    </w:p>
    <w:p w14:paraId="49E31968" w14:textId="77777777" w:rsidR="00EC2FC6" w:rsidRPr="00944895" w:rsidRDefault="00EC2FC6">
      <w:pPr>
        <w:pStyle w:val="ConsPlusNormal"/>
        <w:jc w:val="right"/>
        <w:rPr>
          <w:rFonts w:ascii="Times New Roman" w:hAnsi="Times New Roman" w:cs="Times New Roman"/>
          <w:sz w:val="24"/>
          <w:szCs w:val="24"/>
        </w:rPr>
      </w:pPr>
      <w:r w:rsidRPr="00944895">
        <w:rPr>
          <w:rFonts w:ascii="Times New Roman" w:hAnsi="Times New Roman" w:cs="Times New Roman"/>
          <w:sz w:val="24"/>
          <w:szCs w:val="24"/>
        </w:rPr>
        <w:t>физкультурного и (или) спортивного</w:t>
      </w:r>
    </w:p>
    <w:p w14:paraId="28528A51" w14:textId="77777777" w:rsidR="00EC2FC6" w:rsidRPr="00944895" w:rsidRDefault="00DA2DCC">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мероприятия в </w:t>
      </w:r>
      <w:r w:rsidR="00A95DB2">
        <w:rPr>
          <w:rFonts w:ascii="Times New Roman" w:hAnsi="Times New Roman" w:cs="Times New Roman"/>
          <w:sz w:val="24"/>
          <w:szCs w:val="24"/>
        </w:rPr>
        <w:t>К</w:t>
      </w:r>
      <w:r w:rsidR="00EC2FC6" w:rsidRPr="00944895">
        <w:rPr>
          <w:rFonts w:ascii="Times New Roman" w:hAnsi="Times New Roman" w:cs="Times New Roman"/>
          <w:sz w:val="24"/>
          <w:szCs w:val="24"/>
        </w:rPr>
        <w:t>алендарный план</w:t>
      </w:r>
    </w:p>
    <w:p w14:paraId="01910F9C" w14:textId="77777777" w:rsidR="00EC2FC6" w:rsidRPr="00944895" w:rsidRDefault="00EC2FC6">
      <w:pPr>
        <w:pStyle w:val="ConsPlusNormal"/>
        <w:jc w:val="right"/>
        <w:rPr>
          <w:rFonts w:ascii="Times New Roman" w:hAnsi="Times New Roman" w:cs="Times New Roman"/>
          <w:sz w:val="24"/>
          <w:szCs w:val="24"/>
        </w:rPr>
      </w:pPr>
      <w:r w:rsidRPr="00944895">
        <w:rPr>
          <w:rFonts w:ascii="Times New Roman" w:hAnsi="Times New Roman" w:cs="Times New Roman"/>
          <w:sz w:val="24"/>
          <w:szCs w:val="24"/>
        </w:rPr>
        <w:t>физкультурных мероприятий и спортивных</w:t>
      </w:r>
    </w:p>
    <w:p w14:paraId="35108068" w14:textId="77777777" w:rsidR="00EC2FC6" w:rsidRPr="00944895" w:rsidRDefault="00EC2FC6">
      <w:pPr>
        <w:pStyle w:val="ConsPlusNormal"/>
        <w:jc w:val="right"/>
        <w:rPr>
          <w:rFonts w:ascii="Times New Roman" w:hAnsi="Times New Roman" w:cs="Times New Roman"/>
          <w:sz w:val="24"/>
          <w:szCs w:val="24"/>
        </w:rPr>
      </w:pPr>
      <w:r w:rsidRPr="00944895">
        <w:rPr>
          <w:rFonts w:ascii="Times New Roman" w:hAnsi="Times New Roman" w:cs="Times New Roman"/>
          <w:sz w:val="24"/>
          <w:szCs w:val="24"/>
        </w:rPr>
        <w:t>меропри</w:t>
      </w:r>
      <w:r w:rsidR="006F674B">
        <w:rPr>
          <w:rFonts w:ascii="Times New Roman" w:hAnsi="Times New Roman" w:cs="Times New Roman"/>
          <w:sz w:val="24"/>
          <w:szCs w:val="24"/>
        </w:rPr>
        <w:t>ятий городского округа Тольятти»</w:t>
      </w:r>
    </w:p>
    <w:p w14:paraId="551ADA1E" w14:textId="77777777" w:rsidR="00EC2FC6" w:rsidRPr="00944895" w:rsidRDefault="00EC2FC6">
      <w:pPr>
        <w:pStyle w:val="ConsPlusNormal"/>
        <w:spacing w:after="1"/>
        <w:rPr>
          <w:rFonts w:ascii="Times New Roman" w:hAnsi="Times New Roman" w:cs="Times New Roman"/>
          <w:sz w:val="24"/>
          <w:szCs w:val="24"/>
        </w:rPr>
      </w:pPr>
    </w:p>
    <w:p w14:paraId="022E890E" w14:textId="77777777" w:rsidR="00EC2FC6" w:rsidRPr="00944895" w:rsidRDefault="00EC2FC6">
      <w:pPr>
        <w:pStyle w:val="ConsPlusNormal"/>
        <w:jc w:val="both"/>
        <w:rPr>
          <w:rFonts w:ascii="Times New Roman" w:hAnsi="Times New Roman" w:cs="Times New Roman"/>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79"/>
      </w:tblGrid>
      <w:tr w:rsidR="00944895" w:rsidRPr="00944895" w14:paraId="6BA125AA" w14:textId="77777777">
        <w:tc>
          <w:tcPr>
            <w:tcW w:w="8979" w:type="dxa"/>
            <w:tcBorders>
              <w:top w:val="nil"/>
              <w:left w:val="nil"/>
              <w:bottom w:val="nil"/>
              <w:right w:val="nil"/>
            </w:tcBorders>
          </w:tcPr>
          <w:p w14:paraId="4E4C9947" w14:textId="77777777" w:rsidR="00EC2FC6" w:rsidRPr="00944895" w:rsidRDefault="00EC2FC6">
            <w:pPr>
              <w:pStyle w:val="ConsPlusNormal"/>
              <w:jc w:val="center"/>
              <w:rPr>
                <w:rFonts w:ascii="Times New Roman" w:hAnsi="Times New Roman" w:cs="Times New Roman"/>
                <w:sz w:val="24"/>
                <w:szCs w:val="24"/>
              </w:rPr>
            </w:pPr>
            <w:bookmarkStart w:id="11" w:name="P772"/>
            <w:bookmarkEnd w:id="11"/>
            <w:r w:rsidRPr="00944895">
              <w:rPr>
                <w:rFonts w:ascii="Times New Roman" w:hAnsi="Times New Roman" w:cs="Times New Roman"/>
                <w:sz w:val="24"/>
                <w:szCs w:val="24"/>
              </w:rPr>
              <w:t>Смета расходов на проведение мероприятия</w:t>
            </w:r>
          </w:p>
        </w:tc>
      </w:tr>
      <w:tr w:rsidR="00944895" w:rsidRPr="00944895" w14:paraId="403B50AB" w14:textId="77777777">
        <w:tc>
          <w:tcPr>
            <w:tcW w:w="8979" w:type="dxa"/>
            <w:tcBorders>
              <w:top w:val="nil"/>
              <w:left w:val="nil"/>
              <w:bottom w:val="single" w:sz="4" w:space="0" w:color="auto"/>
              <w:right w:val="nil"/>
            </w:tcBorders>
          </w:tcPr>
          <w:p w14:paraId="202ED8AE" w14:textId="77777777" w:rsidR="00EC2FC6" w:rsidRPr="00944895" w:rsidRDefault="00EC2FC6">
            <w:pPr>
              <w:pStyle w:val="ConsPlusNormal"/>
              <w:rPr>
                <w:rFonts w:ascii="Times New Roman" w:hAnsi="Times New Roman" w:cs="Times New Roman"/>
                <w:sz w:val="24"/>
                <w:szCs w:val="24"/>
              </w:rPr>
            </w:pPr>
          </w:p>
        </w:tc>
      </w:tr>
      <w:tr w:rsidR="00944895" w:rsidRPr="00944895" w14:paraId="18F3FAD3" w14:textId="77777777">
        <w:tc>
          <w:tcPr>
            <w:tcW w:w="8979" w:type="dxa"/>
            <w:tcBorders>
              <w:top w:val="single" w:sz="4" w:space="0" w:color="auto"/>
              <w:left w:val="nil"/>
              <w:bottom w:val="nil"/>
              <w:right w:val="nil"/>
            </w:tcBorders>
          </w:tcPr>
          <w:p w14:paraId="3E929892" w14:textId="77777777" w:rsidR="00EC2FC6" w:rsidRPr="00944895" w:rsidRDefault="00EC2FC6">
            <w:pPr>
              <w:pStyle w:val="ConsPlusNormal"/>
              <w:jc w:val="center"/>
              <w:rPr>
                <w:rFonts w:ascii="Times New Roman" w:hAnsi="Times New Roman" w:cs="Times New Roman"/>
                <w:sz w:val="24"/>
                <w:szCs w:val="24"/>
              </w:rPr>
            </w:pPr>
            <w:r w:rsidRPr="00944895">
              <w:rPr>
                <w:rFonts w:ascii="Times New Roman" w:hAnsi="Times New Roman" w:cs="Times New Roman"/>
                <w:sz w:val="24"/>
                <w:szCs w:val="24"/>
              </w:rPr>
              <w:t>(наименование мероприятия)</w:t>
            </w:r>
          </w:p>
        </w:tc>
      </w:tr>
      <w:tr w:rsidR="00944895" w:rsidRPr="00944895" w14:paraId="4BB534F2" w14:textId="77777777">
        <w:tc>
          <w:tcPr>
            <w:tcW w:w="8979" w:type="dxa"/>
            <w:tcBorders>
              <w:top w:val="nil"/>
              <w:left w:val="nil"/>
              <w:bottom w:val="nil"/>
              <w:right w:val="nil"/>
            </w:tcBorders>
          </w:tcPr>
          <w:p w14:paraId="62EA25B3" w14:textId="77777777" w:rsidR="00EC2FC6" w:rsidRPr="00944895" w:rsidRDefault="00EC2FC6">
            <w:pPr>
              <w:pStyle w:val="ConsPlusNormal"/>
              <w:rPr>
                <w:rFonts w:ascii="Times New Roman" w:hAnsi="Times New Roman" w:cs="Times New Roman"/>
                <w:sz w:val="24"/>
                <w:szCs w:val="24"/>
              </w:rPr>
            </w:pPr>
          </w:p>
        </w:tc>
      </w:tr>
      <w:tr w:rsidR="00944895" w:rsidRPr="00944895" w14:paraId="496F4C81" w14:textId="77777777">
        <w:tc>
          <w:tcPr>
            <w:tcW w:w="8979" w:type="dxa"/>
            <w:tcBorders>
              <w:top w:val="nil"/>
              <w:left w:val="nil"/>
              <w:bottom w:val="nil"/>
              <w:right w:val="nil"/>
            </w:tcBorders>
          </w:tcPr>
          <w:p w14:paraId="01BCF77E" w14:textId="77777777" w:rsidR="00EC2FC6" w:rsidRPr="00944895" w:rsidRDefault="00EC2FC6">
            <w:pPr>
              <w:pStyle w:val="ConsPlusNormal"/>
              <w:jc w:val="both"/>
              <w:rPr>
                <w:rFonts w:ascii="Times New Roman" w:hAnsi="Times New Roman" w:cs="Times New Roman"/>
                <w:sz w:val="24"/>
                <w:szCs w:val="24"/>
              </w:rPr>
            </w:pPr>
            <w:r w:rsidRPr="00944895">
              <w:rPr>
                <w:rFonts w:ascii="Times New Roman" w:hAnsi="Times New Roman" w:cs="Times New Roman"/>
                <w:sz w:val="24"/>
                <w:szCs w:val="24"/>
              </w:rPr>
              <w:t>Место проведения:</w:t>
            </w:r>
          </w:p>
        </w:tc>
      </w:tr>
      <w:tr w:rsidR="00944895" w:rsidRPr="00944895" w14:paraId="42793798" w14:textId="77777777">
        <w:tc>
          <w:tcPr>
            <w:tcW w:w="8979" w:type="dxa"/>
            <w:tcBorders>
              <w:top w:val="nil"/>
              <w:left w:val="nil"/>
              <w:bottom w:val="single" w:sz="4" w:space="0" w:color="auto"/>
              <w:right w:val="nil"/>
            </w:tcBorders>
          </w:tcPr>
          <w:p w14:paraId="4DD6BF64" w14:textId="77777777" w:rsidR="00EC2FC6" w:rsidRPr="00944895" w:rsidRDefault="00EC2FC6">
            <w:pPr>
              <w:pStyle w:val="ConsPlusNormal"/>
              <w:rPr>
                <w:rFonts w:ascii="Times New Roman" w:hAnsi="Times New Roman" w:cs="Times New Roman"/>
                <w:sz w:val="24"/>
                <w:szCs w:val="24"/>
              </w:rPr>
            </w:pPr>
          </w:p>
        </w:tc>
      </w:tr>
      <w:tr w:rsidR="00944895" w:rsidRPr="00944895" w14:paraId="78857EEE" w14:textId="77777777">
        <w:tc>
          <w:tcPr>
            <w:tcW w:w="8979" w:type="dxa"/>
            <w:tcBorders>
              <w:top w:val="single" w:sz="4" w:space="0" w:color="auto"/>
              <w:left w:val="nil"/>
              <w:bottom w:val="nil"/>
              <w:right w:val="nil"/>
            </w:tcBorders>
          </w:tcPr>
          <w:p w14:paraId="3F569B02" w14:textId="77777777" w:rsidR="00EC2FC6" w:rsidRPr="00944895" w:rsidRDefault="00EC2FC6">
            <w:pPr>
              <w:pStyle w:val="ConsPlusNormal"/>
              <w:jc w:val="both"/>
              <w:rPr>
                <w:rFonts w:ascii="Times New Roman" w:hAnsi="Times New Roman" w:cs="Times New Roman"/>
                <w:sz w:val="24"/>
                <w:szCs w:val="24"/>
              </w:rPr>
            </w:pPr>
            <w:r w:rsidRPr="00944895">
              <w:rPr>
                <w:rFonts w:ascii="Times New Roman" w:hAnsi="Times New Roman" w:cs="Times New Roman"/>
                <w:sz w:val="24"/>
                <w:szCs w:val="24"/>
              </w:rPr>
              <w:t>Сроки проведения:</w:t>
            </w:r>
          </w:p>
        </w:tc>
      </w:tr>
      <w:tr w:rsidR="00944895" w:rsidRPr="00944895" w14:paraId="62FA9D21" w14:textId="77777777">
        <w:tc>
          <w:tcPr>
            <w:tcW w:w="8979" w:type="dxa"/>
            <w:tcBorders>
              <w:top w:val="nil"/>
              <w:left w:val="nil"/>
              <w:bottom w:val="single" w:sz="4" w:space="0" w:color="auto"/>
              <w:right w:val="nil"/>
            </w:tcBorders>
          </w:tcPr>
          <w:p w14:paraId="34635D2F" w14:textId="77777777" w:rsidR="00EC2FC6" w:rsidRPr="00944895" w:rsidRDefault="00EC2FC6">
            <w:pPr>
              <w:pStyle w:val="ConsPlusNormal"/>
              <w:rPr>
                <w:rFonts w:ascii="Times New Roman" w:hAnsi="Times New Roman" w:cs="Times New Roman"/>
                <w:sz w:val="24"/>
                <w:szCs w:val="24"/>
              </w:rPr>
            </w:pPr>
          </w:p>
        </w:tc>
      </w:tr>
      <w:tr w:rsidR="00944895" w:rsidRPr="00944895" w14:paraId="75063417" w14:textId="77777777">
        <w:tc>
          <w:tcPr>
            <w:tcW w:w="8979" w:type="dxa"/>
            <w:tcBorders>
              <w:top w:val="single" w:sz="4" w:space="0" w:color="auto"/>
              <w:left w:val="nil"/>
              <w:bottom w:val="nil"/>
              <w:right w:val="nil"/>
            </w:tcBorders>
          </w:tcPr>
          <w:p w14:paraId="436AD8A6" w14:textId="77777777" w:rsidR="00EC2FC6" w:rsidRPr="00944895" w:rsidRDefault="00EC2FC6">
            <w:pPr>
              <w:pStyle w:val="ConsPlusNormal"/>
              <w:jc w:val="both"/>
              <w:rPr>
                <w:rFonts w:ascii="Times New Roman" w:hAnsi="Times New Roman" w:cs="Times New Roman"/>
                <w:sz w:val="24"/>
                <w:szCs w:val="24"/>
              </w:rPr>
            </w:pPr>
            <w:r w:rsidRPr="00944895">
              <w:rPr>
                <w:rFonts w:ascii="Times New Roman" w:hAnsi="Times New Roman" w:cs="Times New Roman"/>
                <w:sz w:val="24"/>
                <w:szCs w:val="24"/>
              </w:rPr>
              <w:t>Количество дней проведения:</w:t>
            </w:r>
          </w:p>
        </w:tc>
      </w:tr>
      <w:tr w:rsidR="00944895" w:rsidRPr="00944895" w14:paraId="2078FE16" w14:textId="77777777">
        <w:tc>
          <w:tcPr>
            <w:tcW w:w="8979" w:type="dxa"/>
            <w:tcBorders>
              <w:top w:val="nil"/>
              <w:left w:val="nil"/>
              <w:bottom w:val="single" w:sz="4" w:space="0" w:color="auto"/>
              <w:right w:val="nil"/>
            </w:tcBorders>
          </w:tcPr>
          <w:p w14:paraId="0A0943C1" w14:textId="77777777" w:rsidR="00EC2FC6" w:rsidRPr="00944895" w:rsidRDefault="00EC2FC6">
            <w:pPr>
              <w:pStyle w:val="ConsPlusNormal"/>
              <w:rPr>
                <w:rFonts w:ascii="Times New Roman" w:hAnsi="Times New Roman" w:cs="Times New Roman"/>
                <w:sz w:val="24"/>
                <w:szCs w:val="24"/>
              </w:rPr>
            </w:pPr>
          </w:p>
        </w:tc>
      </w:tr>
      <w:tr w:rsidR="00EC2FC6" w:rsidRPr="00C833DA" w14:paraId="24060180" w14:textId="77777777">
        <w:tc>
          <w:tcPr>
            <w:tcW w:w="8979" w:type="dxa"/>
            <w:tcBorders>
              <w:top w:val="single" w:sz="4" w:space="0" w:color="auto"/>
              <w:left w:val="nil"/>
              <w:bottom w:val="nil"/>
              <w:right w:val="nil"/>
            </w:tcBorders>
          </w:tcPr>
          <w:p w14:paraId="5CB84398" w14:textId="77777777" w:rsidR="00EC2FC6" w:rsidRPr="00C833DA" w:rsidRDefault="00EC2FC6">
            <w:pPr>
              <w:pStyle w:val="ConsPlusNormal"/>
              <w:jc w:val="both"/>
              <w:rPr>
                <w:rFonts w:ascii="Times New Roman" w:hAnsi="Times New Roman" w:cs="Times New Roman"/>
                <w:sz w:val="24"/>
                <w:szCs w:val="24"/>
              </w:rPr>
            </w:pPr>
            <w:r w:rsidRPr="00C833DA">
              <w:rPr>
                <w:rFonts w:ascii="Times New Roman" w:hAnsi="Times New Roman" w:cs="Times New Roman"/>
                <w:sz w:val="24"/>
                <w:szCs w:val="24"/>
              </w:rPr>
              <w:t>Количество судей:</w:t>
            </w:r>
          </w:p>
        </w:tc>
      </w:tr>
      <w:tr w:rsidR="00EC2FC6" w:rsidRPr="00C833DA" w14:paraId="2B8081E0" w14:textId="77777777">
        <w:tc>
          <w:tcPr>
            <w:tcW w:w="8979" w:type="dxa"/>
            <w:tcBorders>
              <w:top w:val="nil"/>
              <w:left w:val="nil"/>
              <w:bottom w:val="single" w:sz="4" w:space="0" w:color="auto"/>
              <w:right w:val="nil"/>
            </w:tcBorders>
          </w:tcPr>
          <w:p w14:paraId="157458D4" w14:textId="77777777" w:rsidR="00EC2FC6" w:rsidRPr="00C833DA" w:rsidRDefault="00EC2FC6">
            <w:pPr>
              <w:pStyle w:val="ConsPlusNormal"/>
              <w:rPr>
                <w:rFonts w:ascii="Times New Roman" w:hAnsi="Times New Roman" w:cs="Times New Roman"/>
                <w:sz w:val="24"/>
                <w:szCs w:val="24"/>
              </w:rPr>
            </w:pPr>
          </w:p>
        </w:tc>
      </w:tr>
      <w:tr w:rsidR="00EC2FC6" w:rsidRPr="00C833DA" w14:paraId="248BDC70" w14:textId="77777777">
        <w:tc>
          <w:tcPr>
            <w:tcW w:w="8979" w:type="dxa"/>
            <w:tcBorders>
              <w:top w:val="single" w:sz="4" w:space="0" w:color="auto"/>
              <w:left w:val="nil"/>
              <w:bottom w:val="nil"/>
              <w:right w:val="nil"/>
            </w:tcBorders>
          </w:tcPr>
          <w:p w14:paraId="7C034570" w14:textId="77777777" w:rsidR="00EC2FC6" w:rsidRPr="00C833DA" w:rsidRDefault="00EC2FC6">
            <w:pPr>
              <w:pStyle w:val="ConsPlusNormal"/>
              <w:jc w:val="both"/>
              <w:rPr>
                <w:rFonts w:ascii="Times New Roman" w:hAnsi="Times New Roman" w:cs="Times New Roman"/>
                <w:sz w:val="24"/>
                <w:szCs w:val="24"/>
              </w:rPr>
            </w:pPr>
            <w:r w:rsidRPr="00C833DA">
              <w:rPr>
                <w:rFonts w:ascii="Times New Roman" w:hAnsi="Times New Roman" w:cs="Times New Roman"/>
                <w:sz w:val="24"/>
                <w:szCs w:val="24"/>
              </w:rPr>
              <w:t>Количество участников:</w:t>
            </w:r>
          </w:p>
        </w:tc>
      </w:tr>
      <w:tr w:rsidR="00EC2FC6" w:rsidRPr="00C833DA" w14:paraId="71F8E50A" w14:textId="77777777">
        <w:tc>
          <w:tcPr>
            <w:tcW w:w="8979" w:type="dxa"/>
            <w:tcBorders>
              <w:top w:val="nil"/>
              <w:left w:val="nil"/>
              <w:bottom w:val="single" w:sz="4" w:space="0" w:color="auto"/>
              <w:right w:val="nil"/>
            </w:tcBorders>
          </w:tcPr>
          <w:p w14:paraId="24948D2E" w14:textId="77777777" w:rsidR="00EC2FC6" w:rsidRPr="00C833DA" w:rsidRDefault="00EC2FC6">
            <w:pPr>
              <w:pStyle w:val="ConsPlusNormal"/>
              <w:rPr>
                <w:rFonts w:ascii="Times New Roman" w:hAnsi="Times New Roman" w:cs="Times New Roman"/>
                <w:sz w:val="24"/>
                <w:szCs w:val="24"/>
              </w:rPr>
            </w:pPr>
          </w:p>
        </w:tc>
      </w:tr>
    </w:tbl>
    <w:p w14:paraId="7477ADD6" w14:textId="77777777" w:rsidR="00EC2FC6" w:rsidRPr="00C833DA" w:rsidRDefault="00EC2FC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551"/>
        <w:gridCol w:w="1304"/>
        <w:gridCol w:w="868"/>
        <w:gridCol w:w="1076"/>
        <w:gridCol w:w="1057"/>
        <w:gridCol w:w="1361"/>
      </w:tblGrid>
      <w:tr w:rsidR="00EC2FC6" w:rsidRPr="00C833DA" w14:paraId="068C102E" w14:textId="77777777">
        <w:tc>
          <w:tcPr>
            <w:tcW w:w="737" w:type="dxa"/>
          </w:tcPr>
          <w:p w14:paraId="2E54D8AA" w14:textId="77777777" w:rsidR="00EC2FC6" w:rsidRPr="00C833DA" w:rsidRDefault="00EC2FC6">
            <w:pPr>
              <w:pStyle w:val="ConsPlusNormal"/>
              <w:jc w:val="center"/>
              <w:rPr>
                <w:rFonts w:ascii="Times New Roman" w:hAnsi="Times New Roman" w:cs="Times New Roman"/>
                <w:sz w:val="24"/>
                <w:szCs w:val="24"/>
              </w:rPr>
            </w:pPr>
            <w:r w:rsidRPr="00C833DA">
              <w:rPr>
                <w:rFonts w:ascii="Times New Roman" w:hAnsi="Times New Roman" w:cs="Times New Roman"/>
                <w:sz w:val="24"/>
                <w:szCs w:val="24"/>
              </w:rPr>
              <w:t>N п/п</w:t>
            </w:r>
          </w:p>
        </w:tc>
        <w:tc>
          <w:tcPr>
            <w:tcW w:w="2551" w:type="dxa"/>
          </w:tcPr>
          <w:p w14:paraId="0808B738" w14:textId="77777777" w:rsidR="00EC2FC6" w:rsidRPr="00C833DA" w:rsidRDefault="00EC2FC6">
            <w:pPr>
              <w:pStyle w:val="ConsPlusNormal"/>
              <w:jc w:val="center"/>
              <w:rPr>
                <w:rFonts w:ascii="Times New Roman" w:hAnsi="Times New Roman" w:cs="Times New Roman"/>
                <w:sz w:val="24"/>
                <w:szCs w:val="24"/>
              </w:rPr>
            </w:pPr>
            <w:r w:rsidRPr="00C833DA">
              <w:rPr>
                <w:rFonts w:ascii="Times New Roman" w:hAnsi="Times New Roman" w:cs="Times New Roman"/>
                <w:sz w:val="24"/>
                <w:szCs w:val="24"/>
              </w:rPr>
              <w:t>Статьи расходов</w:t>
            </w:r>
          </w:p>
        </w:tc>
        <w:tc>
          <w:tcPr>
            <w:tcW w:w="1304" w:type="dxa"/>
          </w:tcPr>
          <w:p w14:paraId="5169A16E" w14:textId="77777777" w:rsidR="00EC2FC6" w:rsidRPr="00C833DA" w:rsidRDefault="00EC2FC6">
            <w:pPr>
              <w:pStyle w:val="ConsPlusNormal"/>
              <w:jc w:val="center"/>
              <w:rPr>
                <w:rFonts w:ascii="Times New Roman" w:hAnsi="Times New Roman" w:cs="Times New Roman"/>
                <w:sz w:val="24"/>
                <w:szCs w:val="24"/>
              </w:rPr>
            </w:pPr>
            <w:r w:rsidRPr="00C833DA">
              <w:rPr>
                <w:rFonts w:ascii="Times New Roman" w:hAnsi="Times New Roman" w:cs="Times New Roman"/>
                <w:sz w:val="24"/>
                <w:szCs w:val="24"/>
              </w:rPr>
              <w:t>Единица измерения</w:t>
            </w:r>
          </w:p>
        </w:tc>
        <w:tc>
          <w:tcPr>
            <w:tcW w:w="868" w:type="dxa"/>
          </w:tcPr>
          <w:p w14:paraId="5C62DABE" w14:textId="77777777" w:rsidR="00EC2FC6" w:rsidRPr="00C833DA" w:rsidRDefault="00EC2FC6">
            <w:pPr>
              <w:pStyle w:val="ConsPlusNormal"/>
              <w:jc w:val="center"/>
              <w:rPr>
                <w:rFonts w:ascii="Times New Roman" w:hAnsi="Times New Roman" w:cs="Times New Roman"/>
                <w:sz w:val="24"/>
                <w:szCs w:val="24"/>
              </w:rPr>
            </w:pPr>
            <w:r w:rsidRPr="00C833DA">
              <w:rPr>
                <w:rFonts w:ascii="Times New Roman" w:hAnsi="Times New Roman" w:cs="Times New Roman"/>
                <w:sz w:val="24"/>
                <w:szCs w:val="24"/>
              </w:rPr>
              <w:t>Кол-во ед.</w:t>
            </w:r>
          </w:p>
        </w:tc>
        <w:tc>
          <w:tcPr>
            <w:tcW w:w="1076" w:type="dxa"/>
          </w:tcPr>
          <w:p w14:paraId="576E866F" w14:textId="77777777" w:rsidR="00EC2FC6" w:rsidRPr="00C833DA" w:rsidRDefault="00EC2FC6">
            <w:pPr>
              <w:pStyle w:val="ConsPlusNormal"/>
              <w:jc w:val="center"/>
              <w:rPr>
                <w:rFonts w:ascii="Times New Roman" w:hAnsi="Times New Roman" w:cs="Times New Roman"/>
                <w:sz w:val="24"/>
                <w:szCs w:val="24"/>
              </w:rPr>
            </w:pPr>
            <w:r w:rsidRPr="00C833DA">
              <w:rPr>
                <w:rFonts w:ascii="Times New Roman" w:hAnsi="Times New Roman" w:cs="Times New Roman"/>
                <w:sz w:val="24"/>
                <w:szCs w:val="24"/>
              </w:rPr>
              <w:t>Стоимость ед. (руб.)</w:t>
            </w:r>
          </w:p>
        </w:tc>
        <w:tc>
          <w:tcPr>
            <w:tcW w:w="1057" w:type="dxa"/>
          </w:tcPr>
          <w:p w14:paraId="4628413E" w14:textId="77777777" w:rsidR="00EC2FC6" w:rsidRPr="00C833DA" w:rsidRDefault="00EC2FC6">
            <w:pPr>
              <w:pStyle w:val="ConsPlusNormal"/>
              <w:jc w:val="center"/>
              <w:rPr>
                <w:rFonts w:ascii="Times New Roman" w:hAnsi="Times New Roman" w:cs="Times New Roman"/>
                <w:sz w:val="24"/>
                <w:szCs w:val="24"/>
              </w:rPr>
            </w:pPr>
            <w:r w:rsidRPr="00C833DA">
              <w:rPr>
                <w:rFonts w:ascii="Times New Roman" w:hAnsi="Times New Roman" w:cs="Times New Roman"/>
                <w:sz w:val="24"/>
                <w:szCs w:val="24"/>
              </w:rPr>
              <w:t>Сумма (руб.)</w:t>
            </w:r>
          </w:p>
        </w:tc>
        <w:tc>
          <w:tcPr>
            <w:tcW w:w="1361" w:type="dxa"/>
          </w:tcPr>
          <w:p w14:paraId="115BB71A" w14:textId="77777777" w:rsidR="00EC2FC6" w:rsidRPr="00C833DA" w:rsidRDefault="00EC2FC6">
            <w:pPr>
              <w:pStyle w:val="ConsPlusNormal"/>
              <w:jc w:val="center"/>
              <w:rPr>
                <w:rFonts w:ascii="Times New Roman" w:hAnsi="Times New Roman" w:cs="Times New Roman"/>
                <w:sz w:val="24"/>
                <w:szCs w:val="24"/>
              </w:rPr>
            </w:pPr>
            <w:r w:rsidRPr="00C833DA">
              <w:rPr>
                <w:rFonts w:ascii="Times New Roman" w:hAnsi="Times New Roman" w:cs="Times New Roman"/>
                <w:sz w:val="24"/>
                <w:szCs w:val="24"/>
              </w:rPr>
              <w:t>Источник финансирования</w:t>
            </w:r>
          </w:p>
        </w:tc>
      </w:tr>
      <w:tr w:rsidR="00EC2FC6" w:rsidRPr="00C833DA" w14:paraId="7BD98A1A" w14:textId="77777777">
        <w:tc>
          <w:tcPr>
            <w:tcW w:w="737" w:type="dxa"/>
          </w:tcPr>
          <w:p w14:paraId="46555CDF" w14:textId="77777777" w:rsidR="00EC2FC6" w:rsidRPr="00C833DA" w:rsidRDefault="00EC2FC6">
            <w:pPr>
              <w:pStyle w:val="ConsPlusNormal"/>
              <w:jc w:val="center"/>
              <w:rPr>
                <w:rFonts w:ascii="Times New Roman" w:hAnsi="Times New Roman" w:cs="Times New Roman"/>
                <w:sz w:val="24"/>
                <w:szCs w:val="24"/>
              </w:rPr>
            </w:pPr>
            <w:r w:rsidRPr="00C833DA">
              <w:rPr>
                <w:rFonts w:ascii="Times New Roman" w:hAnsi="Times New Roman" w:cs="Times New Roman"/>
                <w:sz w:val="24"/>
                <w:szCs w:val="24"/>
              </w:rPr>
              <w:t>1</w:t>
            </w:r>
          </w:p>
        </w:tc>
        <w:tc>
          <w:tcPr>
            <w:tcW w:w="2551" w:type="dxa"/>
          </w:tcPr>
          <w:p w14:paraId="53D8BEA3" w14:textId="77777777" w:rsidR="00EC2FC6" w:rsidRPr="00C833DA" w:rsidRDefault="00EC2FC6">
            <w:pPr>
              <w:pStyle w:val="ConsPlusNormal"/>
              <w:rPr>
                <w:rFonts w:ascii="Times New Roman" w:hAnsi="Times New Roman" w:cs="Times New Roman"/>
                <w:sz w:val="24"/>
                <w:szCs w:val="24"/>
              </w:rPr>
            </w:pPr>
            <w:r w:rsidRPr="00C833DA">
              <w:rPr>
                <w:rFonts w:ascii="Times New Roman" w:hAnsi="Times New Roman" w:cs="Times New Roman"/>
                <w:sz w:val="24"/>
                <w:szCs w:val="24"/>
              </w:rPr>
              <w:t>Оплата работы спортивным судьям за обслуживание мероприятия с начислением на ФОТ</w:t>
            </w:r>
          </w:p>
        </w:tc>
        <w:tc>
          <w:tcPr>
            <w:tcW w:w="1304" w:type="dxa"/>
          </w:tcPr>
          <w:p w14:paraId="3D165512" w14:textId="77777777" w:rsidR="00EC2FC6" w:rsidRPr="00C833DA" w:rsidRDefault="00EC2FC6">
            <w:pPr>
              <w:pStyle w:val="ConsPlusNormal"/>
              <w:rPr>
                <w:rFonts w:ascii="Times New Roman" w:hAnsi="Times New Roman" w:cs="Times New Roman"/>
                <w:sz w:val="24"/>
                <w:szCs w:val="24"/>
              </w:rPr>
            </w:pPr>
            <w:r w:rsidRPr="00C833DA">
              <w:rPr>
                <w:rFonts w:ascii="Times New Roman" w:hAnsi="Times New Roman" w:cs="Times New Roman"/>
                <w:sz w:val="24"/>
                <w:szCs w:val="24"/>
              </w:rPr>
              <w:t>чел./день</w:t>
            </w:r>
          </w:p>
        </w:tc>
        <w:tc>
          <w:tcPr>
            <w:tcW w:w="868" w:type="dxa"/>
          </w:tcPr>
          <w:p w14:paraId="1CCA75EC" w14:textId="77777777" w:rsidR="00EC2FC6" w:rsidRPr="00C833DA" w:rsidRDefault="00EC2FC6">
            <w:pPr>
              <w:pStyle w:val="ConsPlusNormal"/>
              <w:rPr>
                <w:rFonts w:ascii="Times New Roman" w:hAnsi="Times New Roman" w:cs="Times New Roman"/>
                <w:sz w:val="24"/>
                <w:szCs w:val="24"/>
              </w:rPr>
            </w:pPr>
          </w:p>
        </w:tc>
        <w:tc>
          <w:tcPr>
            <w:tcW w:w="1076" w:type="dxa"/>
          </w:tcPr>
          <w:p w14:paraId="1E1AA52B" w14:textId="77777777" w:rsidR="00EC2FC6" w:rsidRPr="00C833DA" w:rsidRDefault="00EC2FC6">
            <w:pPr>
              <w:pStyle w:val="ConsPlusNormal"/>
              <w:rPr>
                <w:rFonts w:ascii="Times New Roman" w:hAnsi="Times New Roman" w:cs="Times New Roman"/>
                <w:sz w:val="24"/>
                <w:szCs w:val="24"/>
              </w:rPr>
            </w:pPr>
          </w:p>
        </w:tc>
        <w:tc>
          <w:tcPr>
            <w:tcW w:w="1057" w:type="dxa"/>
          </w:tcPr>
          <w:p w14:paraId="7F3F3291" w14:textId="77777777" w:rsidR="00EC2FC6" w:rsidRPr="00C833DA" w:rsidRDefault="00EC2FC6">
            <w:pPr>
              <w:pStyle w:val="ConsPlusNormal"/>
              <w:rPr>
                <w:rFonts w:ascii="Times New Roman" w:hAnsi="Times New Roman" w:cs="Times New Roman"/>
                <w:sz w:val="24"/>
                <w:szCs w:val="24"/>
              </w:rPr>
            </w:pPr>
          </w:p>
        </w:tc>
        <w:tc>
          <w:tcPr>
            <w:tcW w:w="1361" w:type="dxa"/>
          </w:tcPr>
          <w:p w14:paraId="3683DD9C" w14:textId="77777777" w:rsidR="00EC2FC6" w:rsidRPr="00C833DA" w:rsidRDefault="00EC2FC6">
            <w:pPr>
              <w:pStyle w:val="ConsPlusNormal"/>
              <w:rPr>
                <w:rFonts w:ascii="Times New Roman" w:hAnsi="Times New Roman" w:cs="Times New Roman"/>
                <w:sz w:val="24"/>
                <w:szCs w:val="24"/>
              </w:rPr>
            </w:pPr>
          </w:p>
        </w:tc>
      </w:tr>
      <w:tr w:rsidR="00EC2FC6" w:rsidRPr="00C833DA" w14:paraId="44708054" w14:textId="77777777">
        <w:tc>
          <w:tcPr>
            <w:tcW w:w="737" w:type="dxa"/>
          </w:tcPr>
          <w:p w14:paraId="6393FEE1" w14:textId="77777777" w:rsidR="00EC2FC6" w:rsidRPr="00C833DA" w:rsidRDefault="00EC2FC6">
            <w:pPr>
              <w:pStyle w:val="ConsPlusNormal"/>
              <w:jc w:val="center"/>
              <w:rPr>
                <w:rFonts w:ascii="Times New Roman" w:hAnsi="Times New Roman" w:cs="Times New Roman"/>
                <w:sz w:val="24"/>
                <w:szCs w:val="24"/>
              </w:rPr>
            </w:pPr>
            <w:r w:rsidRPr="00C833DA">
              <w:rPr>
                <w:rFonts w:ascii="Times New Roman" w:hAnsi="Times New Roman" w:cs="Times New Roman"/>
                <w:sz w:val="24"/>
                <w:szCs w:val="24"/>
              </w:rPr>
              <w:t>2</w:t>
            </w:r>
          </w:p>
        </w:tc>
        <w:tc>
          <w:tcPr>
            <w:tcW w:w="2551" w:type="dxa"/>
          </w:tcPr>
          <w:p w14:paraId="3FA5EC42" w14:textId="77777777" w:rsidR="00EC2FC6" w:rsidRPr="00C833DA" w:rsidRDefault="00EC2FC6">
            <w:pPr>
              <w:pStyle w:val="ConsPlusNormal"/>
              <w:rPr>
                <w:rFonts w:ascii="Times New Roman" w:hAnsi="Times New Roman" w:cs="Times New Roman"/>
                <w:sz w:val="24"/>
                <w:szCs w:val="24"/>
              </w:rPr>
            </w:pPr>
            <w:r w:rsidRPr="00C833DA">
              <w:rPr>
                <w:rFonts w:ascii="Times New Roman" w:hAnsi="Times New Roman" w:cs="Times New Roman"/>
                <w:sz w:val="24"/>
                <w:szCs w:val="24"/>
              </w:rPr>
              <w:t>Оплата работы специалистов, обслуживающих мероприятие с начислением на ФОТ</w:t>
            </w:r>
          </w:p>
        </w:tc>
        <w:tc>
          <w:tcPr>
            <w:tcW w:w="1304" w:type="dxa"/>
          </w:tcPr>
          <w:p w14:paraId="5B6576BE" w14:textId="77777777" w:rsidR="00EC2FC6" w:rsidRPr="00C833DA" w:rsidRDefault="00EC2FC6">
            <w:pPr>
              <w:pStyle w:val="ConsPlusNormal"/>
              <w:rPr>
                <w:rFonts w:ascii="Times New Roman" w:hAnsi="Times New Roman" w:cs="Times New Roman"/>
                <w:sz w:val="24"/>
                <w:szCs w:val="24"/>
              </w:rPr>
            </w:pPr>
            <w:r w:rsidRPr="00C833DA">
              <w:rPr>
                <w:rFonts w:ascii="Times New Roman" w:hAnsi="Times New Roman" w:cs="Times New Roman"/>
                <w:sz w:val="24"/>
                <w:szCs w:val="24"/>
              </w:rPr>
              <w:t>чел./день</w:t>
            </w:r>
          </w:p>
        </w:tc>
        <w:tc>
          <w:tcPr>
            <w:tcW w:w="868" w:type="dxa"/>
          </w:tcPr>
          <w:p w14:paraId="5E893DE6" w14:textId="77777777" w:rsidR="00EC2FC6" w:rsidRPr="00C833DA" w:rsidRDefault="00EC2FC6">
            <w:pPr>
              <w:pStyle w:val="ConsPlusNormal"/>
              <w:rPr>
                <w:rFonts w:ascii="Times New Roman" w:hAnsi="Times New Roman" w:cs="Times New Roman"/>
                <w:sz w:val="24"/>
                <w:szCs w:val="24"/>
              </w:rPr>
            </w:pPr>
          </w:p>
        </w:tc>
        <w:tc>
          <w:tcPr>
            <w:tcW w:w="1076" w:type="dxa"/>
          </w:tcPr>
          <w:p w14:paraId="52188974" w14:textId="77777777" w:rsidR="00EC2FC6" w:rsidRPr="00C833DA" w:rsidRDefault="00EC2FC6">
            <w:pPr>
              <w:pStyle w:val="ConsPlusNormal"/>
              <w:rPr>
                <w:rFonts w:ascii="Times New Roman" w:hAnsi="Times New Roman" w:cs="Times New Roman"/>
                <w:sz w:val="24"/>
                <w:szCs w:val="24"/>
              </w:rPr>
            </w:pPr>
          </w:p>
        </w:tc>
        <w:tc>
          <w:tcPr>
            <w:tcW w:w="1057" w:type="dxa"/>
          </w:tcPr>
          <w:p w14:paraId="125E0C5F" w14:textId="77777777" w:rsidR="00EC2FC6" w:rsidRPr="00C833DA" w:rsidRDefault="00EC2FC6">
            <w:pPr>
              <w:pStyle w:val="ConsPlusNormal"/>
              <w:rPr>
                <w:rFonts w:ascii="Times New Roman" w:hAnsi="Times New Roman" w:cs="Times New Roman"/>
                <w:sz w:val="24"/>
                <w:szCs w:val="24"/>
              </w:rPr>
            </w:pPr>
          </w:p>
        </w:tc>
        <w:tc>
          <w:tcPr>
            <w:tcW w:w="1361" w:type="dxa"/>
          </w:tcPr>
          <w:p w14:paraId="3D0D5B33" w14:textId="77777777" w:rsidR="00EC2FC6" w:rsidRPr="00C833DA" w:rsidRDefault="00EC2FC6">
            <w:pPr>
              <w:pStyle w:val="ConsPlusNormal"/>
              <w:rPr>
                <w:rFonts w:ascii="Times New Roman" w:hAnsi="Times New Roman" w:cs="Times New Roman"/>
                <w:sz w:val="24"/>
                <w:szCs w:val="24"/>
              </w:rPr>
            </w:pPr>
          </w:p>
        </w:tc>
      </w:tr>
      <w:tr w:rsidR="00EC2FC6" w:rsidRPr="00C833DA" w14:paraId="68A4CBDE" w14:textId="77777777">
        <w:tc>
          <w:tcPr>
            <w:tcW w:w="737" w:type="dxa"/>
          </w:tcPr>
          <w:p w14:paraId="2AF7F753" w14:textId="77777777" w:rsidR="00EC2FC6" w:rsidRPr="00C833DA" w:rsidRDefault="00EC2FC6">
            <w:pPr>
              <w:pStyle w:val="ConsPlusNormal"/>
              <w:jc w:val="center"/>
              <w:rPr>
                <w:rFonts w:ascii="Times New Roman" w:hAnsi="Times New Roman" w:cs="Times New Roman"/>
                <w:sz w:val="24"/>
                <w:szCs w:val="24"/>
              </w:rPr>
            </w:pPr>
            <w:r w:rsidRPr="00C833DA">
              <w:rPr>
                <w:rFonts w:ascii="Times New Roman" w:hAnsi="Times New Roman" w:cs="Times New Roman"/>
                <w:sz w:val="24"/>
                <w:szCs w:val="24"/>
              </w:rPr>
              <w:t>3</w:t>
            </w:r>
          </w:p>
        </w:tc>
        <w:tc>
          <w:tcPr>
            <w:tcW w:w="2551" w:type="dxa"/>
          </w:tcPr>
          <w:p w14:paraId="05D7F8B5" w14:textId="77777777" w:rsidR="00EC2FC6" w:rsidRPr="00C833DA" w:rsidRDefault="00EC2FC6">
            <w:pPr>
              <w:pStyle w:val="ConsPlusNormal"/>
              <w:rPr>
                <w:rFonts w:ascii="Times New Roman" w:hAnsi="Times New Roman" w:cs="Times New Roman"/>
                <w:sz w:val="24"/>
                <w:szCs w:val="24"/>
              </w:rPr>
            </w:pPr>
            <w:r w:rsidRPr="00C833DA">
              <w:rPr>
                <w:rFonts w:ascii="Times New Roman" w:hAnsi="Times New Roman" w:cs="Times New Roman"/>
                <w:sz w:val="24"/>
                <w:szCs w:val="24"/>
              </w:rPr>
              <w:t xml:space="preserve">Памятные призы для </w:t>
            </w:r>
            <w:r w:rsidRPr="00C833DA">
              <w:rPr>
                <w:rFonts w:ascii="Times New Roman" w:hAnsi="Times New Roman" w:cs="Times New Roman"/>
                <w:sz w:val="24"/>
                <w:szCs w:val="24"/>
              </w:rPr>
              <w:lastRenderedPageBreak/>
              <w:t>награждения победителей и призеров соревнований, наградная атрибутика и сувенирная продукция (по наименованиям)</w:t>
            </w:r>
          </w:p>
        </w:tc>
        <w:tc>
          <w:tcPr>
            <w:tcW w:w="1304" w:type="dxa"/>
          </w:tcPr>
          <w:p w14:paraId="496CEB28" w14:textId="77777777" w:rsidR="00EC2FC6" w:rsidRPr="00C833DA" w:rsidRDefault="00EC2FC6">
            <w:pPr>
              <w:pStyle w:val="ConsPlusNormal"/>
              <w:rPr>
                <w:rFonts w:ascii="Times New Roman" w:hAnsi="Times New Roman" w:cs="Times New Roman"/>
                <w:sz w:val="24"/>
                <w:szCs w:val="24"/>
              </w:rPr>
            </w:pPr>
            <w:r w:rsidRPr="00C833DA">
              <w:rPr>
                <w:rFonts w:ascii="Times New Roman" w:hAnsi="Times New Roman" w:cs="Times New Roman"/>
                <w:sz w:val="24"/>
                <w:szCs w:val="24"/>
              </w:rPr>
              <w:lastRenderedPageBreak/>
              <w:t>шт.</w:t>
            </w:r>
          </w:p>
        </w:tc>
        <w:tc>
          <w:tcPr>
            <w:tcW w:w="868" w:type="dxa"/>
          </w:tcPr>
          <w:p w14:paraId="7286283B" w14:textId="77777777" w:rsidR="00EC2FC6" w:rsidRPr="00C833DA" w:rsidRDefault="00EC2FC6">
            <w:pPr>
              <w:pStyle w:val="ConsPlusNormal"/>
              <w:rPr>
                <w:rFonts w:ascii="Times New Roman" w:hAnsi="Times New Roman" w:cs="Times New Roman"/>
                <w:sz w:val="24"/>
                <w:szCs w:val="24"/>
              </w:rPr>
            </w:pPr>
          </w:p>
        </w:tc>
        <w:tc>
          <w:tcPr>
            <w:tcW w:w="1076" w:type="dxa"/>
          </w:tcPr>
          <w:p w14:paraId="1FC2634F" w14:textId="77777777" w:rsidR="00EC2FC6" w:rsidRPr="00C833DA" w:rsidRDefault="00EC2FC6">
            <w:pPr>
              <w:pStyle w:val="ConsPlusNormal"/>
              <w:rPr>
                <w:rFonts w:ascii="Times New Roman" w:hAnsi="Times New Roman" w:cs="Times New Roman"/>
                <w:sz w:val="24"/>
                <w:szCs w:val="24"/>
              </w:rPr>
            </w:pPr>
          </w:p>
        </w:tc>
        <w:tc>
          <w:tcPr>
            <w:tcW w:w="1057" w:type="dxa"/>
          </w:tcPr>
          <w:p w14:paraId="7F689B8C" w14:textId="77777777" w:rsidR="00EC2FC6" w:rsidRPr="00C833DA" w:rsidRDefault="00EC2FC6">
            <w:pPr>
              <w:pStyle w:val="ConsPlusNormal"/>
              <w:rPr>
                <w:rFonts w:ascii="Times New Roman" w:hAnsi="Times New Roman" w:cs="Times New Roman"/>
                <w:sz w:val="24"/>
                <w:szCs w:val="24"/>
              </w:rPr>
            </w:pPr>
          </w:p>
        </w:tc>
        <w:tc>
          <w:tcPr>
            <w:tcW w:w="1361" w:type="dxa"/>
          </w:tcPr>
          <w:p w14:paraId="6B243F7F" w14:textId="77777777" w:rsidR="00EC2FC6" w:rsidRPr="00C833DA" w:rsidRDefault="00EC2FC6">
            <w:pPr>
              <w:pStyle w:val="ConsPlusNormal"/>
              <w:rPr>
                <w:rFonts w:ascii="Times New Roman" w:hAnsi="Times New Roman" w:cs="Times New Roman"/>
                <w:sz w:val="24"/>
                <w:szCs w:val="24"/>
              </w:rPr>
            </w:pPr>
          </w:p>
        </w:tc>
      </w:tr>
      <w:tr w:rsidR="00EC2FC6" w:rsidRPr="00C833DA" w14:paraId="1139D7FA" w14:textId="77777777">
        <w:tc>
          <w:tcPr>
            <w:tcW w:w="737" w:type="dxa"/>
          </w:tcPr>
          <w:p w14:paraId="152DF0AC" w14:textId="77777777" w:rsidR="00EC2FC6" w:rsidRPr="00C833DA" w:rsidRDefault="00EC2FC6">
            <w:pPr>
              <w:pStyle w:val="ConsPlusNormal"/>
              <w:jc w:val="center"/>
              <w:rPr>
                <w:rFonts w:ascii="Times New Roman" w:hAnsi="Times New Roman" w:cs="Times New Roman"/>
                <w:sz w:val="24"/>
                <w:szCs w:val="24"/>
              </w:rPr>
            </w:pPr>
            <w:r w:rsidRPr="00C833DA">
              <w:rPr>
                <w:rFonts w:ascii="Times New Roman" w:hAnsi="Times New Roman" w:cs="Times New Roman"/>
                <w:sz w:val="24"/>
                <w:szCs w:val="24"/>
              </w:rPr>
              <w:t>4</w:t>
            </w:r>
          </w:p>
        </w:tc>
        <w:tc>
          <w:tcPr>
            <w:tcW w:w="2551" w:type="dxa"/>
          </w:tcPr>
          <w:p w14:paraId="1E76B4FA" w14:textId="77777777" w:rsidR="00EC2FC6" w:rsidRPr="00C833DA" w:rsidRDefault="00EC2FC6">
            <w:pPr>
              <w:pStyle w:val="ConsPlusNormal"/>
              <w:rPr>
                <w:rFonts w:ascii="Times New Roman" w:hAnsi="Times New Roman" w:cs="Times New Roman"/>
                <w:sz w:val="24"/>
                <w:szCs w:val="24"/>
              </w:rPr>
            </w:pPr>
            <w:r w:rsidRPr="00C833DA">
              <w:rPr>
                <w:rFonts w:ascii="Times New Roman" w:hAnsi="Times New Roman" w:cs="Times New Roman"/>
                <w:sz w:val="24"/>
                <w:szCs w:val="24"/>
              </w:rPr>
              <w:t>Рекламно-информационные услуги, полиграфическая продукция (по наименованиям)</w:t>
            </w:r>
          </w:p>
        </w:tc>
        <w:tc>
          <w:tcPr>
            <w:tcW w:w="1304" w:type="dxa"/>
          </w:tcPr>
          <w:p w14:paraId="4B09A107" w14:textId="77777777" w:rsidR="00EC2FC6" w:rsidRPr="00C833DA" w:rsidRDefault="00EC2FC6">
            <w:pPr>
              <w:pStyle w:val="ConsPlusNormal"/>
              <w:rPr>
                <w:rFonts w:ascii="Times New Roman" w:hAnsi="Times New Roman" w:cs="Times New Roman"/>
                <w:sz w:val="24"/>
                <w:szCs w:val="24"/>
              </w:rPr>
            </w:pPr>
            <w:r w:rsidRPr="00C833DA">
              <w:rPr>
                <w:rFonts w:ascii="Times New Roman" w:hAnsi="Times New Roman" w:cs="Times New Roman"/>
                <w:sz w:val="24"/>
                <w:szCs w:val="24"/>
              </w:rPr>
              <w:t>шт.</w:t>
            </w:r>
          </w:p>
        </w:tc>
        <w:tc>
          <w:tcPr>
            <w:tcW w:w="868" w:type="dxa"/>
          </w:tcPr>
          <w:p w14:paraId="4B736AF3" w14:textId="77777777" w:rsidR="00EC2FC6" w:rsidRPr="00C833DA" w:rsidRDefault="00EC2FC6">
            <w:pPr>
              <w:pStyle w:val="ConsPlusNormal"/>
              <w:rPr>
                <w:rFonts w:ascii="Times New Roman" w:hAnsi="Times New Roman" w:cs="Times New Roman"/>
                <w:sz w:val="24"/>
                <w:szCs w:val="24"/>
              </w:rPr>
            </w:pPr>
          </w:p>
        </w:tc>
        <w:tc>
          <w:tcPr>
            <w:tcW w:w="1076" w:type="dxa"/>
          </w:tcPr>
          <w:p w14:paraId="25DACB37" w14:textId="77777777" w:rsidR="00EC2FC6" w:rsidRPr="00C833DA" w:rsidRDefault="00EC2FC6">
            <w:pPr>
              <w:pStyle w:val="ConsPlusNormal"/>
              <w:rPr>
                <w:rFonts w:ascii="Times New Roman" w:hAnsi="Times New Roman" w:cs="Times New Roman"/>
                <w:sz w:val="24"/>
                <w:szCs w:val="24"/>
              </w:rPr>
            </w:pPr>
          </w:p>
        </w:tc>
        <w:tc>
          <w:tcPr>
            <w:tcW w:w="1057" w:type="dxa"/>
          </w:tcPr>
          <w:p w14:paraId="55B2B5C6" w14:textId="77777777" w:rsidR="00EC2FC6" w:rsidRPr="00C833DA" w:rsidRDefault="00EC2FC6">
            <w:pPr>
              <w:pStyle w:val="ConsPlusNormal"/>
              <w:rPr>
                <w:rFonts w:ascii="Times New Roman" w:hAnsi="Times New Roman" w:cs="Times New Roman"/>
                <w:sz w:val="24"/>
                <w:szCs w:val="24"/>
              </w:rPr>
            </w:pPr>
          </w:p>
        </w:tc>
        <w:tc>
          <w:tcPr>
            <w:tcW w:w="1361" w:type="dxa"/>
          </w:tcPr>
          <w:p w14:paraId="43F460FE" w14:textId="77777777" w:rsidR="00EC2FC6" w:rsidRPr="00C833DA" w:rsidRDefault="00EC2FC6">
            <w:pPr>
              <w:pStyle w:val="ConsPlusNormal"/>
              <w:rPr>
                <w:rFonts w:ascii="Times New Roman" w:hAnsi="Times New Roman" w:cs="Times New Roman"/>
                <w:sz w:val="24"/>
                <w:szCs w:val="24"/>
              </w:rPr>
            </w:pPr>
          </w:p>
        </w:tc>
      </w:tr>
      <w:tr w:rsidR="00EC2FC6" w:rsidRPr="00C833DA" w14:paraId="78EEEF12" w14:textId="77777777">
        <w:tc>
          <w:tcPr>
            <w:tcW w:w="737" w:type="dxa"/>
          </w:tcPr>
          <w:p w14:paraId="731F5447" w14:textId="77777777" w:rsidR="00EC2FC6" w:rsidRPr="00C833DA" w:rsidRDefault="00EC2FC6">
            <w:pPr>
              <w:pStyle w:val="ConsPlusNormal"/>
              <w:jc w:val="center"/>
              <w:rPr>
                <w:rFonts w:ascii="Times New Roman" w:hAnsi="Times New Roman" w:cs="Times New Roman"/>
                <w:sz w:val="24"/>
                <w:szCs w:val="24"/>
              </w:rPr>
            </w:pPr>
            <w:r w:rsidRPr="00C833DA">
              <w:rPr>
                <w:rFonts w:ascii="Times New Roman" w:hAnsi="Times New Roman" w:cs="Times New Roman"/>
                <w:sz w:val="24"/>
                <w:szCs w:val="24"/>
              </w:rPr>
              <w:t>5</w:t>
            </w:r>
          </w:p>
        </w:tc>
        <w:tc>
          <w:tcPr>
            <w:tcW w:w="2551" w:type="dxa"/>
          </w:tcPr>
          <w:p w14:paraId="13F12C6B" w14:textId="77777777" w:rsidR="00EC2FC6" w:rsidRPr="00C833DA" w:rsidRDefault="00EC2FC6">
            <w:pPr>
              <w:pStyle w:val="ConsPlusNormal"/>
              <w:rPr>
                <w:rFonts w:ascii="Times New Roman" w:hAnsi="Times New Roman" w:cs="Times New Roman"/>
                <w:sz w:val="24"/>
                <w:szCs w:val="24"/>
              </w:rPr>
            </w:pPr>
            <w:r w:rsidRPr="00C833DA">
              <w:rPr>
                <w:rFonts w:ascii="Times New Roman" w:hAnsi="Times New Roman" w:cs="Times New Roman"/>
                <w:sz w:val="24"/>
                <w:szCs w:val="24"/>
              </w:rPr>
              <w:t>Услуги по предоставлению спортивных сооружений</w:t>
            </w:r>
          </w:p>
        </w:tc>
        <w:tc>
          <w:tcPr>
            <w:tcW w:w="1304" w:type="dxa"/>
          </w:tcPr>
          <w:p w14:paraId="2641CBD5" w14:textId="77777777" w:rsidR="00EC2FC6" w:rsidRPr="00C833DA" w:rsidRDefault="00EC2FC6">
            <w:pPr>
              <w:pStyle w:val="ConsPlusNormal"/>
              <w:rPr>
                <w:rFonts w:ascii="Times New Roman" w:hAnsi="Times New Roman" w:cs="Times New Roman"/>
                <w:sz w:val="24"/>
                <w:szCs w:val="24"/>
              </w:rPr>
            </w:pPr>
            <w:r w:rsidRPr="00C833DA">
              <w:rPr>
                <w:rFonts w:ascii="Times New Roman" w:hAnsi="Times New Roman" w:cs="Times New Roman"/>
                <w:sz w:val="24"/>
                <w:szCs w:val="24"/>
              </w:rPr>
              <w:t>час</w:t>
            </w:r>
          </w:p>
        </w:tc>
        <w:tc>
          <w:tcPr>
            <w:tcW w:w="868" w:type="dxa"/>
          </w:tcPr>
          <w:p w14:paraId="45355E61" w14:textId="77777777" w:rsidR="00EC2FC6" w:rsidRPr="00C833DA" w:rsidRDefault="00EC2FC6">
            <w:pPr>
              <w:pStyle w:val="ConsPlusNormal"/>
              <w:rPr>
                <w:rFonts w:ascii="Times New Roman" w:hAnsi="Times New Roman" w:cs="Times New Roman"/>
                <w:sz w:val="24"/>
                <w:szCs w:val="24"/>
              </w:rPr>
            </w:pPr>
          </w:p>
        </w:tc>
        <w:tc>
          <w:tcPr>
            <w:tcW w:w="1076" w:type="dxa"/>
          </w:tcPr>
          <w:p w14:paraId="2B728B54" w14:textId="77777777" w:rsidR="00EC2FC6" w:rsidRPr="00C833DA" w:rsidRDefault="00EC2FC6">
            <w:pPr>
              <w:pStyle w:val="ConsPlusNormal"/>
              <w:rPr>
                <w:rFonts w:ascii="Times New Roman" w:hAnsi="Times New Roman" w:cs="Times New Roman"/>
                <w:sz w:val="24"/>
                <w:szCs w:val="24"/>
              </w:rPr>
            </w:pPr>
          </w:p>
        </w:tc>
        <w:tc>
          <w:tcPr>
            <w:tcW w:w="1057" w:type="dxa"/>
          </w:tcPr>
          <w:p w14:paraId="6457D20E" w14:textId="77777777" w:rsidR="00EC2FC6" w:rsidRPr="00C833DA" w:rsidRDefault="00EC2FC6">
            <w:pPr>
              <w:pStyle w:val="ConsPlusNormal"/>
              <w:rPr>
                <w:rFonts w:ascii="Times New Roman" w:hAnsi="Times New Roman" w:cs="Times New Roman"/>
                <w:sz w:val="24"/>
                <w:szCs w:val="24"/>
              </w:rPr>
            </w:pPr>
          </w:p>
        </w:tc>
        <w:tc>
          <w:tcPr>
            <w:tcW w:w="1361" w:type="dxa"/>
          </w:tcPr>
          <w:p w14:paraId="18225A4D" w14:textId="77777777" w:rsidR="00EC2FC6" w:rsidRPr="00C833DA" w:rsidRDefault="00EC2FC6">
            <w:pPr>
              <w:pStyle w:val="ConsPlusNormal"/>
              <w:rPr>
                <w:rFonts w:ascii="Times New Roman" w:hAnsi="Times New Roman" w:cs="Times New Roman"/>
                <w:sz w:val="24"/>
                <w:szCs w:val="24"/>
              </w:rPr>
            </w:pPr>
          </w:p>
        </w:tc>
      </w:tr>
      <w:tr w:rsidR="00EC2FC6" w:rsidRPr="00C833DA" w14:paraId="405935BD" w14:textId="77777777">
        <w:tc>
          <w:tcPr>
            <w:tcW w:w="737" w:type="dxa"/>
          </w:tcPr>
          <w:p w14:paraId="0156811A" w14:textId="77777777" w:rsidR="00EC2FC6" w:rsidRPr="00C833DA" w:rsidRDefault="00EC2FC6">
            <w:pPr>
              <w:pStyle w:val="ConsPlusNormal"/>
              <w:jc w:val="center"/>
              <w:rPr>
                <w:rFonts w:ascii="Times New Roman" w:hAnsi="Times New Roman" w:cs="Times New Roman"/>
                <w:sz w:val="24"/>
                <w:szCs w:val="24"/>
              </w:rPr>
            </w:pPr>
            <w:r w:rsidRPr="00C833DA">
              <w:rPr>
                <w:rFonts w:ascii="Times New Roman" w:hAnsi="Times New Roman" w:cs="Times New Roman"/>
                <w:sz w:val="24"/>
                <w:szCs w:val="24"/>
              </w:rPr>
              <w:t>6</w:t>
            </w:r>
          </w:p>
        </w:tc>
        <w:tc>
          <w:tcPr>
            <w:tcW w:w="2551" w:type="dxa"/>
          </w:tcPr>
          <w:p w14:paraId="6EA363C9" w14:textId="77777777" w:rsidR="00EC2FC6" w:rsidRPr="00C833DA" w:rsidRDefault="00EC2FC6">
            <w:pPr>
              <w:pStyle w:val="ConsPlusNormal"/>
              <w:rPr>
                <w:rFonts w:ascii="Times New Roman" w:hAnsi="Times New Roman" w:cs="Times New Roman"/>
                <w:sz w:val="24"/>
                <w:szCs w:val="24"/>
              </w:rPr>
            </w:pPr>
            <w:r w:rsidRPr="00C833DA">
              <w:rPr>
                <w:rFonts w:ascii="Times New Roman" w:hAnsi="Times New Roman" w:cs="Times New Roman"/>
                <w:sz w:val="24"/>
                <w:szCs w:val="24"/>
              </w:rPr>
              <w:t>Транспортные услуги (грузовые или пассажирские)</w:t>
            </w:r>
          </w:p>
        </w:tc>
        <w:tc>
          <w:tcPr>
            <w:tcW w:w="1304" w:type="dxa"/>
          </w:tcPr>
          <w:p w14:paraId="0D380FB5" w14:textId="77777777" w:rsidR="00EC2FC6" w:rsidRPr="00C833DA" w:rsidRDefault="00EC2FC6">
            <w:pPr>
              <w:pStyle w:val="ConsPlusNormal"/>
              <w:rPr>
                <w:rFonts w:ascii="Times New Roman" w:hAnsi="Times New Roman" w:cs="Times New Roman"/>
                <w:sz w:val="24"/>
                <w:szCs w:val="24"/>
              </w:rPr>
            </w:pPr>
            <w:r w:rsidRPr="00C833DA">
              <w:rPr>
                <w:rFonts w:ascii="Times New Roman" w:hAnsi="Times New Roman" w:cs="Times New Roman"/>
                <w:sz w:val="24"/>
                <w:szCs w:val="24"/>
              </w:rPr>
              <w:t>час</w:t>
            </w:r>
          </w:p>
        </w:tc>
        <w:tc>
          <w:tcPr>
            <w:tcW w:w="868" w:type="dxa"/>
          </w:tcPr>
          <w:p w14:paraId="3ABF512B" w14:textId="77777777" w:rsidR="00EC2FC6" w:rsidRPr="00C833DA" w:rsidRDefault="00EC2FC6">
            <w:pPr>
              <w:pStyle w:val="ConsPlusNormal"/>
              <w:rPr>
                <w:rFonts w:ascii="Times New Roman" w:hAnsi="Times New Roman" w:cs="Times New Roman"/>
                <w:sz w:val="24"/>
                <w:szCs w:val="24"/>
              </w:rPr>
            </w:pPr>
          </w:p>
        </w:tc>
        <w:tc>
          <w:tcPr>
            <w:tcW w:w="1076" w:type="dxa"/>
          </w:tcPr>
          <w:p w14:paraId="5899C439" w14:textId="77777777" w:rsidR="00EC2FC6" w:rsidRPr="00C833DA" w:rsidRDefault="00EC2FC6">
            <w:pPr>
              <w:pStyle w:val="ConsPlusNormal"/>
              <w:rPr>
                <w:rFonts w:ascii="Times New Roman" w:hAnsi="Times New Roman" w:cs="Times New Roman"/>
                <w:sz w:val="24"/>
                <w:szCs w:val="24"/>
              </w:rPr>
            </w:pPr>
          </w:p>
        </w:tc>
        <w:tc>
          <w:tcPr>
            <w:tcW w:w="1057" w:type="dxa"/>
          </w:tcPr>
          <w:p w14:paraId="1E09A43D" w14:textId="77777777" w:rsidR="00EC2FC6" w:rsidRPr="00C833DA" w:rsidRDefault="00EC2FC6">
            <w:pPr>
              <w:pStyle w:val="ConsPlusNormal"/>
              <w:rPr>
                <w:rFonts w:ascii="Times New Roman" w:hAnsi="Times New Roman" w:cs="Times New Roman"/>
                <w:sz w:val="24"/>
                <w:szCs w:val="24"/>
              </w:rPr>
            </w:pPr>
          </w:p>
        </w:tc>
        <w:tc>
          <w:tcPr>
            <w:tcW w:w="1361" w:type="dxa"/>
          </w:tcPr>
          <w:p w14:paraId="72EE705B" w14:textId="77777777" w:rsidR="00EC2FC6" w:rsidRPr="00C833DA" w:rsidRDefault="00EC2FC6">
            <w:pPr>
              <w:pStyle w:val="ConsPlusNormal"/>
              <w:rPr>
                <w:rFonts w:ascii="Times New Roman" w:hAnsi="Times New Roman" w:cs="Times New Roman"/>
                <w:sz w:val="24"/>
                <w:szCs w:val="24"/>
              </w:rPr>
            </w:pPr>
          </w:p>
        </w:tc>
      </w:tr>
      <w:tr w:rsidR="00EC2FC6" w:rsidRPr="00C833DA" w14:paraId="50BC2FE9" w14:textId="77777777">
        <w:tc>
          <w:tcPr>
            <w:tcW w:w="737" w:type="dxa"/>
          </w:tcPr>
          <w:p w14:paraId="396F760B" w14:textId="77777777" w:rsidR="00EC2FC6" w:rsidRPr="00C833DA" w:rsidRDefault="00EC2FC6">
            <w:pPr>
              <w:pStyle w:val="ConsPlusNormal"/>
              <w:jc w:val="center"/>
              <w:rPr>
                <w:rFonts w:ascii="Times New Roman" w:hAnsi="Times New Roman" w:cs="Times New Roman"/>
                <w:sz w:val="24"/>
                <w:szCs w:val="24"/>
              </w:rPr>
            </w:pPr>
            <w:r w:rsidRPr="00C833DA">
              <w:rPr>
                <w:rFonts w:ascii="Times New Roman" w:hAnsi="Times New Roman" w:cs="Times New Roman"/>
                <w:sz w:val="24"/>
                <w:szCs w:val="24"/>
              </w:rPr>
              <w:t>7</w:t>
            </w:r>
          </w:p>
        </w:tc>
        <w:tc>
          <w:tcPr>
            <w:tcW w:w="2551" w:type="dxa"/>
          </w:tcPr>
          <w:p w14:paraId="04104A6F" w14:textId="77777777" w:rsidR="00EC2FC6" w:rsidRPr="00C833DA" w:rsidRDefault="00EC2FC6">
            <w:pPr>
              <w:pStyle w:val="ConsPlusNormal"/>
              <w:rPr>
                <w:rFonts w:ascii="Times New Roman" w:hAnsi="Times New Roman" w:cs="Times New Roman"/>
                <w:sz w:val="24"/>
                <w:szCs w:val="24"/>
              </w:rPr>
            </w:pPr>
            <w:r w:rsidRPr="00C833DA">
              <w:rPr>
                <w:rFonts w:ascii="Times New Roman" w:hAnsi="Times New Roman" w:cs="Times New Roman"/>
                <w:sz w:val="24"/>
                <w:szCs w:val="24"/>
              </w:rPr>
              <w:t>Услуги специальных машин и специальной техники</w:t>
            </w:r>
          </w:p>
        </w:tc>
        <w:tc>
          <w:tcPr>
            <w:tcW w:w="1304" w:type="dxa"/>
          </w:tcPr>
          <w:p w14:paraId="00042DEA" w14:textId="77777777" w:rsidR="00EC2FC6" w:rsidRPr="00C833DA" w:rsidRDefault="00EC2FC6">
            <w:pPr>
              <w:pStyle w:val="ConsPlusNormal"/>
              <w:rPr>
                <w:rFonts w:ascii="Times New Roman" w:hAnsi="Times New Roman" w:cs="Times New Roman"/>
                <w:sz w:val="24"/>
                <w:szCs w:val="24"/>
              </w:rPr>
            </w:pPr>
            <w:r w:rsidRPr="00C833DA">
              <w:rPr>
                <w:rFonts w:ascii="Times New Roman" w:hAnsi="Times New Roman" w:cs="Times New Roman"/>
                <w:sz w:val="24"/>
                <w:szCs w:val="24"/>
              </w:rPr>
              <w:t>час</w:t>
            </w:r>
          </w:p>
        </w:tc>
        <w:tc>
          <w:tcPr>
            <w:tcW w:w="868" w:type="dxa"/>
          </w:tcPr>
          <w:p w14:paraId="3B621637" w14:textId="77777777" w:rsidR="00EC2FC6" w:rsidRPr="00C833DA" w:rsidRDefault="00EC2FC6">
            <w:pPr>
              <w:pStyle w:val="ConsPlusNormal"/>
              <w:rPr>
                <w:rFonts w:ascii="Times New Roman" w:hAnsi="Times New Roman" w:cs="Times New Roman"/>
                <w:sz w:val="24"/>
                <w:szCs w:val="24"/>
              </w:rPr>
            </w:pPr>
          </w:p>
        </w:tc>
        <w:tc>
          <w:tcPr>
            <w:tcW w:w="1076" w:type="dxa"/>
          </w:tcPr>
          <w:p w14:paraId="3CFB1C44" w14:textId="77777777" w:rsidR="00EC2FC6" w:rsidRPr="00C833DA" w:rsidRDefault="00EC2FC6">
            <w:pPr>
              <w:pStyle w:val="ConsPlusNormal"/>
              <w:rPr>
                <w:rFonts w:ascii="Times New Roman" w:hAnsi="Times New Roman" w:cs="Times New Roman"/>
                <w:sz w:val="24"/>
                <w:szCs w:val="24"/>
              </w:rPr>
            </w:pPr>
          </w:p>
        </w:tc>
        <w:tc>
          <w:tcPr>
            <w:tcW w:w="1057" w:type="dxa"/>
          </w:tcPr>
          <w:p w14:paraId="08782DB4" w14:textId="77777777" w:rsidR="00EC2FC6" w:rsidRPr="00C833DA" w:rsidRDefault="00EC2FC6">
            <w:pPr>
              <w:pStyle w:val="ConsPlusNormal"/>
              <w:rPr>
                <w:rFonts w:ascii="Times New Roman" w:hAnsi="Times New Roman" w:cs="Times New Roman"/>
                <w:sz w:val="24"/>
                <w:szCs w:val="24"/>
              </w:rPr>
            </w:pPr>
          </w:p>
        </w:tc>
        <w:tc>
          <w:tcPr>
            <w:tcW w:w="1361" w:type="dxa"/>
          </w:tcPr>
          <w:p w14:paraId="057E136F" w14:textId="77777777" w:rsidR="00EC2FC6" w:rsidRPr="00C833DA" w:rsidRDefault="00EC2FC6">
            <w:pPr>
              <w:pStyle w:val="ConsPlusNormal"/>
              <w:rPr>
                <w:rFonts w:ascii="Times New Roman" w:hAnsi="Times New Roman" w:cs="Times New Roman"/>
                <w:sz w:val="24"/>
                <w:szCs w:val="24"/>
              </w:rPr>
            </w:pPr>
          </w:p>
        </w:tc>
      </w:tr>
      <w:tr w:rsidR="00EC2FC6" w:rsidRPr="00C833DA" w14:paraId="22E0E454" w14:textId="77777777">
        <w:tc>
          <w:tcPr>
            <w:tcW w:w="737" w:type="dxa"/>
          </w:tcPr>
          <w:p w14:paraId="5E86EC63" w14:textId="77777777" w:rsidR="00EC2FC6" w:rsidRPr="00C833DA" w:rsidRDefault="00EC2FC6">
            <w:pPr>
              <w:pStyle w:val="ConsPlusNormal"/>
              <w:jc w:val="center"/>
              <w:rPr>
                <w:rFonts w:ascii="Times New Roman" w:hAnsi="Times New Roman" w:cs="Times New Roman"/>
                <w:sz w:val="24"/>
                <w:szCs w:val="24"/>
              </w:rPr>
            </w:pPr>
            <w:r w:rsidRPr="00C833DA">
              <w:rPr>
                <w:rFonts w:ascii="Times New Roman" w:hAnsi="Times New Roman" w:cs="Times New Roman"/>
                <w:sz w:val="24"/>
                <w:szCs w:val="24"/>
              </w:rPr>
              <w:t>8</w:t>
            </w:r>
          </w:p>
        </w:tc>
        <w:tc>
          <w:tcPr>
            <w:tcW w:w="2551" w:type="dxa"/>
          </w:tcPr>
          <w:p w14:paraId="79277DA2" w14:textId="77777777" w:rsidR="00EC2FC6" w:rsidRPr="00C833DA" w:rsidRDefault="00EC2FC6">
            <w:pPr>
              <w:pStyle w:val="ConsPlusNormal"/>
              <w:rPr>
                <w:rFonts w:ascii="Times New Roman" w:hAnsi="Times New Roman" w:cs="Times New Roman"/>
                <w:sz w:val="24"/>
                <w:szCs w:val="24"/>
              </w:rPr>
            </w:pPr>
            <w:r w:rsidRPr="00C833DA">
              <w:rPr>
                <w:rFonts w:ascii="Times New Roman" w:hAnsi="Times New Roman" w:cs="Times New Roman"/>
                <w:sz w:val="24"/>
                <w:szCs w:val="24"/>
              </w:rPr>
              <w:t>Канцелярские, хозяйственные и прочие расходные материалы (перечень)</w:t>
            </w:r>
          </w:p>
        </w:tc>
        <w:tc>
          <w:tcPr>
            <w:tcW w:w="1304" w:type="dxa"/>
          </w:tcPr>
          <w:p w14:paraId="7B0BB0BA" w14:textId="77777777" w:rsidR="00EC2FC6" w:rsidRPr="00C833DA" w:rsidRDefault="00EC2FC6">
            <w:pPr>
              <w:pStyle w:val="ConsPlusNormal"/>
              <w:rPr>
                <w:rFonts w:ascii="Times New Roman" w:hAnsi="Times New Roman" w:cs="Times New Roman"/>
                <w:sz w:val="24"/>
                <w:szCs w:val="24"/>
              </w:rPr>
            </w:pPr>
            <w:r w:rsidRPr="00C833DA">
              <w:rPr>
                <w:rFonts w:ascii="Times New Roman" w:hAnsi="Times New Roman" w:cs="Times New Roman"/>
                <w:sz w:val="24"/>
                <w:szCs w:val="24"/>
              </w:rPr>
              <w:t>шт.</w:t>
            </w:r>
          </w:p>
        </w:tc>
        <w:tc>
          <w:tcPr>
            <w:tcW w:w="868" w:type="dxa"/>
          </w:tcPr>
          <w:p w14:paraId="0A87B999" w14:textId="77777777" w:rsidR="00EC2FC6" w:rsidRPr="00C833DA" w:rsidRDefault="00EC2FC6">
            <w:pPr>
              <w:pStyle w:val="ConsPlusNormal"/>
              <w:rPr>
                <w:rFonts w:ascii="Times New Roman" w:hAnsi="Times New Roman" w:cs="Times New Roman"/>
                <w:sz w:val="24"/>
                <w:szCs w:val="24"/>
              </w:rPr>
            </w:pPr>
          </w:p>
        </w:tc>
        <w:tc>
          <w:tcPr>
            <w:tcW w:w="1076" w:type="dxa"/>
          </w:tcPr>
          <w:p w14:paraId="13E7D6F6" w14:textId="77777777" w:rsidR="00EC2FC6" w:rsidRPr="00C833DA" w:rsidRDefault="00EC2FC6">
            <w:pPr>
              <w:pStyle w:val="ConsPlusNormal"/>
              <w:rPr>
                <w:rFonts w:ascii="Times New Roman" w:hAnsi="Times New Roman" w:cs="Times New Roman"/>
                <w:sz w:val="24"/>
                <w:szCs w:val="24"/>
              </w:rPr>
            </w:pPr>
          </w:p>
        </w:tc>
        <w:tc>
          <w:tcPr>
            <w:tcW w:w="1057" w:type="dxa"/>
          </w:tcPr>
          <w:p w14:paraId="402E4D92" w14:textId="77777777" w:rsidR="00EC2FC6" w:rsidRPr="00C833DA" w:rsidRDefault="00EC2FC6">
            <w:pPr>
              <w:pStyle w:val="ConsPlusNormal"/>
              <w:rPr>
                <w:rFonts w:ascii="Times New Roman" w:hAnsi="Times New Roman" w:cs="Times New Roman"/>
                <w:sz w:val="24"/>
                <w:szCs w:val="24"/>
              </w:rPr>
            </w:pPr>
          </w:p>
        </w:tc>
        <w:tc>
          <w:tcPr>
            <w:tcW w:w="1361" w:type="dxa"/>
          </w:tcPr>
          <w:p w14:paraId="4B62A857" w14:textId="77777777" w:rsidR="00EC2FC6" w:rsidRPr="00C833DA" w:rsidRDefault="00EC2FC6">
            <w:pPr>
              <w:pStyle w:val="ConsPlusNormal"/>
              <w:rPr>
                <w:rFonts w:ascii="Times New Roman" w:hAnsi="Times New Roman" w:cs="Times New Roman"/>
                <w:sz w:val="24"/>
                <w:szCs w:val="24"/>
              </w:rPr>
            </w:pPr>
          </w:p>
        </w:tc>
      </w:tr>
      <w:tr w:rsidR="00EC2FC6" w:rsidRPr="00C833DA" w14:paraId="30990A17" w14:textId="77777777">
        <w:tc>
          <w:tcPr>
            <w:tcW w:w="737" w:type="dxa"/>
          </w:tcPr>
          <w:p w14:paraId="28A43260" w14:textId="77777777" w:rsidR="00EC2FC6" w:rsidRPr="00C833DA" w:rsidRDefault="00EC2FC6">
            <w:pPr>
              <w:pStyle w:val="ConsPlusNormal"/>
              <w:jc w:val="center"/>
              <w:rPr>
                <w:rFonts w:ascii="Times New Roman" w:hAnsi="Times New Roman" w:cs="Times New Roman"/>
                <w:sz w:val="24"/>
                <w:szCs w:val="24"/>
              </w:rPr>
            </w:pPr>
            <w:r w:rsidRPr="00C833DA">
              <w:rPr>
                <w:rFonts w:ascii="Times New Roman" w:hAnsi="Times New Roman" w:cs="Times New Roman"/>
                <w:sz w:val="24"/>
                <w:szCs w:val="24"/>
              </w:rPr>
              <w:t>9</w:t>
            </w:r>
          </w:p>
        </w:tc>
        <w:tc>
          <w:tcPr>
            <w:tcW w:w="2551" w:type="dxa"/>
          </w:tcPr>
          <w:p w14:paraId="3E2D47C5" w14:textId="77777777" w:rsidR="00EC2FC6" w:rsidRPr="00C833DA" w:rsidRDefault="00EC2FC6">
            <w:pPr>
              <w:pStyle w:val="ConsPlusNormal"/>
              <w:rPr>
                <w:rFonts w:ascii="Times New Roman" w:hAnsi="Times New Roman" w:cs="Times New Roman"/>
                <w:sz w:val="24"/>
                <w:szCs w:val="24"/>
              </w:rPr>
            </w:pPr>
            <w:r w:rsidRPr="00C833DA">
              <w:rPr>
                <w:rFonts w:ascii="Times New Roman" w:hAnsi="Times New Roman" w:cs="Times New Roman"/>
                <w:sz w:val="24"/>
                <w:szCs w:val="24"/>
              </w:rPr>
              <w:t>Приобретение спортивного оборудования, инвентаря (как основные средства) (по наименованиям)</w:t>
            </w:r>
          </w:p>
        </w:tc>
        <w:tc>
          <w:tcPr>
            <w:tcW w:w="1304" w:type="dxa"/>
          </w:tcPr>
          <w:p w14:paraId="6A272190" w14:textId="77777777" w:rsidR="00EC2FC6" w:rsidRPr="00C833DA" w:rsidRDefault="00EC2FC6">
            <w:pPr>
              <w:pStyle w:val="ConsPlusNormal"/>
              <w:rPr>
                <w:rFonts w:ascii="Times New Roman" w:hAnsi="Times New Roman" w:cs="Times New Roman"/>
                <w:sz w:val="24"/>
                <w:szCs w:val="24"/>
              </w:rPr>
            </w:pPr>
            <w:r w:rsidRPr="00C833DA">
              <w:rPr>
                <w:rFonts w:ascii="Times New Roman" w:hAnsi="Times New Roman" w:cs="Times New Roman"/>
                <w:sz w:val="24"/>
                <w:szCs w:val="24"/>
              </w:rPr>
              <w:t>шт.</w:t>
            </w:r>
          </w:p>
        </w:tc>
        <w:tc>
          <w:tcPr>
            <w:tcW w:w="868" w:type="dxa"/>
          </w:tcPr>
          <w:p w14:paraId="7A3F78B6" w14:textId="77777777" w:rsidR="00EC2FC6" w:rsidRPr="00C833DA" w:rsidRDefault="00EC2FC6">
            <w:pPr>
              <w:pStyle w:val="ConsPlusNormal"/>
              <w:rPr>
                <w:rFonts w:ascii="Times New Roman" w:hAnsi="Times New Roman" w:cs="Times New Roman"/>
                <w:sz w:val="24"/>
                <w:szCs w:val="24"/>
              </w:rPr>
            </w:pPr>
          </w:p>
        </w:tc>
        <w:tc>
          <w:tcPr>
            <w:tcW w:w="1076" w:type="dxa"/>
          </w:tcPr>
          <w:p w14:paraId="7006D16E" w14:textId="77777777" w:rsidR="00EC2FC6" w:rsidRPr="00C833DA" w:rsidRDefault="00EC2FC6">
            <w:pPr>
              <w:pStyle w:val="ConsPlusNormal"/>
              <w:rPr>
                <w:rFonts w:ascii="Times New Roman" w:hAnsi="Times New Roman" w:cs="Times New Roman"/>
                <w:sz w:val="24"/>
                <w:szCs w:val="24"/>
              </w:rPr>
            </w:pPr>
          </w:p>
        </w:tc>
        <w:tc>
          <w:tcPr>
            <w:tcW w:w="1057" w:type="dxa"/>
          </w:tcPr>
          <w:p w14:paraId="509D57C7" w14:textId="77777777" w:rsidR="00EC2FC6" w:rsidRPr="00C833DA" w:rsidRDefault="00EC2FC6">
            <w:pPr>
              <w:pStyle w:val="ConsPlusNormal"/>
              <w:rPr>
                <w:rFonts w:ascii="Times New Roman" w:hAnsi="Times New Roman" w:cs="Times New Roman"/>
                <w:sz w:val="24"/>
                <w:szCs w:val="24"/>
              </w:rPr>
            </w:pPr>
          </w:p>
        </w:tc>
        <w:tc>
          <w:tcPr>
            <w:tcW w:w="1361" w:type="dxa"/>
          </w:tcPr>
          <w:p w14:paraId="3F3D6002" w14:textId="77777777" w:rsidR="00EC2FC6" w:rsidRPr="00C833DA" w:rsidRDefault="00EC2FC6">
            <w:pPr>
              <w:pStyle w:val="ConsPlusNormal"/>
              <w:rPr>
                <w:rFonts w:ascii="Times New Roman" w:hAnsi="Times New Roman" w:cs="Times New Roman"/>
                <w:sz w:val="24"/>
                <w:szCs w:val="24"/>
              </w:rPr>
            </w:pPr>
          </w:p>
        </w:tc>
      </w:tr>
      <w:tr w:rsidR="00EC2FC6" w:rsidRPr="00C833DA" w14:paraId="72EA457B" w14:textId="77777777">
        <w:tc>
          <w:tcPr>
            <w:tcW w:w="737" w:type="dxa"/>
          </w:tcPr>
          <w:p w14:paraId="7A24D444" w14:textId="77777777" w:rsidR="00EC2FC6" w:rsidRPr="00C833DA" w:rsidRDefault="00EC2FC6">
            <w:pPr>
              <w:pStyle w:val="ConsPlusNormal"/>
              <w:jc w:val="center"/>
              <w:rPr>
                <w:rFonts w:ascii="Times New Roman" w:hAnsi="Times New Roman" w:cs="Times New Roman"/>
                <w:sz w:val="24"/>
                <w:szCs w:val="24"/>
              </w:rPr>
            </w:pPr>
            <w:r w:rsidRPr="00C833DA">
              <w:rPr>
                <w:rFonts w:ascii="Times New Roman" w:hAnsi="Times New Roman" w:cs="Times New Roman"/>
                <w:sz w:val="24"/>
                <w:szCs w:val="24"/>
              </w:rPr>
              <w:t>10</w:t>
            </w:r>
          </w:p>
        </w:tc>
        <w:tc>
          <w:tcPr>
            <w:tcW w:w="2551" w:type="dxa"/>
          </w:tcPr>
          <w:p w14:paraId="71F03294" w14:textId="77777777" w:rsidR="00EC2FC6" w:rsidRPr="00C833DA" w:rsidRDefault="00EC2FC6">
            <w:pPr>
              <w:pStyle w:val="ConsPlusNormal"/>
              <w:rPr>
                <w:rFonts w:ascii="Times New Roman" w:hAnsi="Times New Roman" w:cs="Times New Roman"/>
                <w:sz w:val="24"/>
                <w:szCs w:val="24"/>
              </w:rPr>
            </w:pPr>
            <w:r w:rsidRPr="00C833DA">
              <w:rPr>
                <w:rFonts w:ascii="Times New Roman" w:hAnsi="Times New Roman" w:cs="Times New Roman"/>
                <w:sz w:val="24"/>
                <w:szCs w:val="24"/>
              </w:rPr>
              <w:t>Приобретение спортивной формы, инвентаря (по наименованиям)</w:t>
            </w:r>
          </w:p>
        </w:tc>
        <w:tc>
          <w:tcPr>
            <w:tcW w:w="1304" w:type="dxa"/>
          </w:tcPr>
          <w:p w14:paraId="26D15DF7" w14:textId="77777777" w:rsidR="00EC2FC6" w:rsidRPr="00C833DA" w:rsidRDefault="00EC2FC6">
            <w:pPr>
              <w:pStyle w:val="ConsPlusNormal"/>
              <w:rPr>
                <w:rFonts w:ascii="Times New Roman" w:hAnsi="Times New Roman" w:cs="Times New Roman"/>
                <w:sz w:val="24"/>
                <w:szCs w:val="24"/>
              </w:rPr>
            </w:pPr>
            <w:r w:rsidRPr="00C833DA">
              <w:rPr>
                <w:rFonts w:ascii="Times New Roman" w:hAnsi="Times New Roman" w:cs="Times New Roman"/>
                <w:sz w:val="24"/>
                <w:szCs w:val="24"/>
              </w:rPr>
              <w:t>шт.</w:t>
            </w:r>
          </w:p>
        </w:tc>
        <w:tc>
          <w:tcPr>
            <w:tcW w:w="868" w:type="dxa"/>
          </w:tcPr>
          <w:p w14:paraId="490E8C7F" w14:textId="77777777" w:rsidR="00EC2FC6" w:rsidRPr="00C833DA" w:rsidRDefault="00EC2FC6">
            <w:pPr>
              <w:pStyle w:val="ConsPlusNormal"/>
              <w:rPr>
                <w:rFonts w:ascii="Times New Roman" w:hAnsi="Times New Roman" w:cs="Times New Roman"/>
                <w:sz w:val="24"/>
                <w:szCs w:val="24"/>
              </w:rPr>
            </w:pPr>
          </w:p>
        </w:tc>
        <w:tc>
          <w:tcPr>
            <w:tcW w:w="1076" w:type="dxa"/>
          </w:tcPr>
          <w:p w14:paraId="4E30ADB7" w14:textId="77777777" w:rsidR="00EC2FC6" w:rsidRPr="00C833DA" w:rsidRDefault="00EC2FC6">
            <w:pPr>
              <w:pStyle w:val="ConsPlusNormal"/>
              <w:rPr>
                <w:rFonts w:ascii="Times New Roman" w:hAnsi="Times New Roman" w:cs="Times New Roman"/>
                <w:sz w:val="24"/>
                <w:szCs w:val="24"/>
              </w:rPr>
            </w:pPr>
          </w:p>
        </w:tc>
        <w:tc>
          <w:tcPr>
            <w:tcW w:w="1057" w:type="dxa"/>
          </w:tcPr>
          <w:p w14:paraId="3C852D8E" w14:textId="77777777" w:rsidR="00EC2FC6" w:rsidRPr="00C833DA" w:rsidRDefault="00EC2FC6">
            <w:pPr>
              <w:pStyle w:val="ConsPlusNormal"/>
              <w:rPr>
                <w:rFonts w:ascii="Times New Roman" w:hAnsi="Times New Roman" w:cs="Times New Roman"/>
                <w:sz w:val="24"/>
                <w:szCs w:val="24"/>
              </w:rPr>
            </w:pPr>
          </w:p>
        </w:tc>
        <w:tc>
          <w:tcPr>
            <w:tcW w:w="1361" w:type="dxa"/>
          </w:tcPr>
          <w:p w14:paraId="5C3185E3" w14:textId="77777777" w:rsidR="00EC2FC6" w:rsidRPr="00C833DA" w:rsidRDefault="00EC2FC6">
            <w:pPr>
              <w:pStyle w:val="ConsPlusNormal"/>
              <w:rPr>
                <w:rFonts w:ascii="Times New Roman" w:hAnsi="Times New Roman" w:cs="Times New Roman"/>
                <w:sz w:val="24"/>
                <w:szCs w:val="24"/>
              </w:rPr>
            </w:pPr>
          </w:p>
        </w:tc>
      </w:tr>
      <w:tr w:rsidR="00EC2FC6" w:rsidRPr="00C833DA" w14:paraId="5439D926" w14:textId="77777777">
        <w:tc>
          <w:tcPr>
            <w:tcW w:w="737" w:type="dxa"/>
          </w:tcPr>
          <w:p w14:paraId="20786EBB" w14:textId="77777777" w:rsidR="00EC2FC6" w:rsidRPr="00C833DA" w:rsidRDefault="00EC2FC6">
            <w:pPr>
              <w:pStyle w:val="ConsPlusNormal"/>
              <w:jc w:val="center"/>
              <w:rPr>
                <w:rFonts w:ascii="Times New Roman" w:hAnsi="Times New Roman" w:cs="Times New Roman"/>
                <w:sz w:val="24"/>
                <w:szCs w:val="24"/>
              </w:rPr>
            </w:pPr>
            <w:r w:rsidRPr="00C833DA">
              <w:rPr>
                <w:rFonts w:ascii="Times New Roman" w:hAnsi="Times New Roman" w:cs="Times New Roman"/>
                <w:sz w:val="24"/>
                <w:szCs w:val="24"/>
              </w:rPr>
              <w:t>11</w:t>
            </w:r>
          </w:p>
        </w:tc>
        <w:tc>
          <w:tcPr>
            <w:tcW w:w="2551" w:type="dxa"/>
          </w:tcPr>
          <w:p w14:paraId="473CB6E7" w14:textId="77777777" w:rsidR="00EC2FC6" w:rsidRPr="00C833DA" w:rsidRDefault="00EC2FC6">
            <w:pPr>
              <w:pStyle w:val="ConsPlusNormal"/>
              <w:rPr>
                <w:rFonts w:ascii="Times New Roman" w:hAnsi="Times New Roman" w:cs="Times New Roman"/>
                <w:sz w:val="24"/>
                <w:szCs w:val="24"/>
              </w:rPr>
            </w:pPr>
            <w:r w:rsidRPr="00C833DA">
              <w:rPr>
                <w:rFonts w:ascii="Times New Roman" w:hAnsi="Times New Roman" w:cs="Times New Roman"/>
                <w:sz w:val="24"/>
                <w:szCs w:val="24"/>
              </w:rPr>
              <w:t>Питание участников</w:t>
            </w:r>
          </w:p>
        </w:tc>
        <w:tc>
          <w:tcPr>
            <w:tcW w:w="1304" w:type="dxa"/>
          </w:tcPr>
          <w:p w14:paraId="7F4193E1" w14:textId="77777777" w:rsidR="00EC2FC6" w:rsidRPr="00C833DA" w:rsidRDefault="00EC2FC6">
            <w:pPr>
              <w:pStyle w:val="ConsPlusNormal"/>
              <w:rPr>
                <w:rFonts w:ascii="Times New Roman" w:hAnsi="Times New Roman" w:cs="Times New Roman"/>
                <w:sz w:val="24"/>
                <w:szCs w:val="24"/>
              </w:rPr>
            </w:pPr>
            <w:r w:rsidRPr="00C833DA">
              <w:rPr>
                <w:rFonts w:ascii="Times New Roman" w:hAnsi="Times New Roman" w:cs="Times New Roman"/>
                <w:sz w:val="24"/>
                <w:szCs w:val="24"/>
              </w:rPr>
              <w:t>чел./день</w:t>
            </w:r>
          </w:p>
        </w:tc>
        <w:tc>
          <w:tcPr>
            <w:tcW w:w="868" w:type="dxa"/>
          </w:tcPr>
          <w:p w14:paraId="11D32862" w14:textId="77777777" w:rsidR="00EC2FC6" w:rsidRPr="00C833DA" w:rsidRDefault="00EC2FC6">
            <w:pPr>
              <w:pStyle w:val="ConsPlusNormal"/>
              <w:rPr>
                <w:rFonts w:ascii="Times New Roman" w:hAnsi="Times New Roman" w:cs="Times New Roman"/>
                <w:sz w:val="24"/>
                <w:szCs w:val="24"/>
              </w:rPr>
            </w:pPr>
          </w:p>
        </w:tc>
        <w:tc>
          <w:tcPr>
            <w:tcW w:w="1076" w:type="dxa"/>
          </w:tcPr>
          <w:p w14:paraId="6CC10500" w14:textId="77777777" w:rsidR="00EC2FC6" w:rsidRPr="00C833DA" w:rsidRDefault="00EC2FC6">
            <w:pPr>
              <w:pStyle w:val="ConsPlusNormal"/>
              <w:rPr>
                <w:rFonts w:ascii="Times New Roman" w:hAnsi="Times New Roman" w:cs="Times New Roman"/>
                <w:sz w:val="24"/>
                <w:szCs w:val="24"/>
              </w:rPr>
            </w:pPr>
          </w:p>
        </w:tc>
        <w:tc>
          <w:tcPr>
            <w:tcW w:w="1057" w:type="dxa"/>
          </w:tcPr>
          <w:p w14:paraId="43E9C331" w14:textId="77777777" w:rsidR="00EC2FC6" w:rsidRPr="00C833DA" w:rsidRDefault="00EC2FC6">
            <w:pPr>
              <w:pStyle w:val="ConsPlusNormal"/>
              <w:rPr>
                <w:rFonts w:ascii="Times New Roman" w:hAnsi="Times New Roman" w:cs="Times New Roman"/>
                <w:sz w:val="24"/>
                <w:szCs w:val="24"/>
              </w:rPr>
            </w:pPr>
          </w:p>
        </w:tc>
        <w:tc>
          <w:tcPr>
            <w:tcW w:w="1361" w:type="dxa"/>
          </w:tcPr>
          <w:p w14:paraId="79F201BE" w14:textId="77777777" w:rsidR="00EC2FC6" w:rsidRPr="00C833DA" w:rsidRDefault="00EC2FC6">
            <w:pPr>
              <w:pStyle w:val="ConsPlusNormal"/>
              <w:rPr>
                <w:rFonts w:ascii="Times New Roman" w:hAnsi="Times New Roman" w:cs="Times New Roman"/>
                <w:sz w:val="24"/>
                <w:szCs w:val="24"/>
              </w:rPr>
            </w:pPr>
          </w:p>
        </w:tc>
      </w:tr>
      <w:tr w:rsidR="00EC2FC6" w:rsidRPr="00C833DA" w14:paraId="063CA23C" w14:textId="77777777">
        <w:tc>
          <w:tcPr>
            <w:tcW w:w="737" w:type="dxa"/>
          </w:tcPr>
          <w:p w14:paraId="4A4C5BD9" w14:textId="77777777" w:rsidR="00EC2FC6" w:rsidRPr="00C833DA" w:rsidRDefault="00EC2FC6">
            <w:pPr>
              <w:pStyle w:val="ConsPlusNormal"/>
              <w:jc w:val="center"/>
              <w:rPr>
                <w:rFonts w:ascii="Times New Roman" w:hAnsi="Times New Roman" w:cs="Times New Roman"/>
                <w:sz w:val="24"/>
                <w:szCs w:val="24"/>
              </w:rPr>
            </w:pPr>
            <w:r w:rsidRPr="00C833DA">
              <w:rPr>
                <w:rFonts w:ascii="Times New Roman" w:hAnsi="Times New Roman" w:cs="Times New Roman"/>
                <w:sz w:val="24"/>
                <w:szCs w:val="24"/>
              </w:rPr>
              <w:t>12</w:t>
            </w:r>
          </w:p>
        </w:tc>
        <w:tc>
          <w:tcPr>
            <w:tcW w:w="2551" w:type="dxa"/>
          </w:tcPr>
          <w:p w14:paraId="6E6C73E3" w14:textId="77777777" w:rsidR="00EC2FC6" w:rsidRPr="00C833DA" w:rsidRDefault="00EC2FC6">
            <w:pPr>
              <w:pStyle w:val="ConsPlusNormal"/>
              <w:rPr>
                <w:rFonts w:ascii="Times New Roman" w:hAnsi="Times New Roman" w:cs="Times New Roman"/>
                <w:sz w:val="24"/>
                <w:szCs w:val="24"/>
              </w:rPr>
            </w:pPr>
            <w:r w:rsidRPr="00C833DA">
              <w:rPr>
                <w:rFonts w:ascii="Times New Roman" w:hAnsi="Times New Roman" w:cs="Times New Roman"/>
                <w:sz w:val="24"/>
                <w:szCs w:val="24"/>
              </w:rPr>
              <w:t>Другие расходы (по наименованиям)</w:t>
            </w:r>
          </w:p>
        </w:tc>
        <w:tc>
          <w:tcPr>
            <w:tcW w:w="1304" w:type="dxa"/>
          </w:tcPr>
          <w:p w14:paraId="51A6C66C" w14:textId="77777777" w:rsidR="00EC2FC6" w:rsidRPr="00C833DA" w:rsidRDefault="00EC2FC6">
            <w:pPr>
              <w:pStyle w:val="ConsPlusNormal"/>
              <w:rPr>
                <w:rFonts w:ascii="Times New Roman" w:hAnsi="Times New Roman" w:cs="Times New Roman"/>
                <w:sz w:val="24"/>
                <w:szCs w:val="24"/>
              </w:rPr>
            </w:pPr>
          </w:p>
        </w:tc>
        <w:tc>
          <w:tcPr>
            <w:tcW w:w="868" w:type="dxa"/>
          </w:tcPr>
          <w:p w14:paraId="0616F9ED" w14:textId="77777777" w:rsidR="00EC2FC6" w:rsidRPr="00C833DA" w:rsidRDefault="00EC2FC6">
            <w:pPr>
              <w:pStyle w:val="ConsPlusNormal"/>
              <w:rPr>
                <w:rFonts w:ascii="Times New Roman" w:hAnsi="Times New Roman" w:cs="Times New Roman"/>
                <w:sz w:val="24"/>
                <w:szCs w:val="24"/>
              </w:rPr>
            </w:pPr>
          </w:p>
        </w:tc>
        <w:tc>
          <w:tcPr>
            <w:tcW w:w="1076" w:type="dxa"/>
          </w:tcPr>
          <w:p w14:paraId="3A7EA0A9" w14:textId="77777777" w:rsidR="00EC2FC6" w:rsidRPr="00C833DA" w:rsidRDefault="00EC2FC6">
            <w:pPr>
              <w:pStyle w:val="ConsPlusNormal"/>
              <w:rPr>
                <w:rFonts w:ascii="Times New Roman" w:hAnsi="Times New Roman" w:cs="Times New Roman"/>
                <w:sz w:val="24"/>
                <w:szCs w:val="24"/>
              </w:rPr>
            </w:pPr>
          </w:p>
        </w:tc>
        <w:tc>
          <w:tcPr>
            <w:tcW w:w="1057" w:type="dxa"/>
          </w:tcPr>
          <w:p w14:paraId="26E649A4" w14:textId="77777777" w:rsidR="00EC2FC6" w:rsidRPr="00C833DA" w:rsidRDefault="00EC2FC6">
            <w:pPr>
              <w:pStyle w:val="ConsPlusNormal"/>
              <w:rPr>
                <w:rFonts w:ascii="Times New Roman" w:hAnsi="Times New Roman" w:cs="Times New Roman"/>
                <w:sz w:val="24"/>
                <w:szCs w:val="24"/>
              </w:rPr>
            </w:pPr>
          </w:p>
        </w:tc>
        <w:tc>
          <w:tcPr>
            <w:tcW w:w="1361" w:type="dxa"/>
          </w:tcPr>
          <w:p w14:paraId="6BA3CEAD" w14:textId="77777777" w:rsidR="00EC2FC6" w:rsidRPr="00C833DA" w:rsidRDefault="00EC2FC6">
            <w:pPr>
              <w:pStyle w:val="ConsPlusNormal"/>
              <w:rPr>
                <w:rFonts w:ascii="Times New Roman" w:hAnsi="Times New Roman" w:cs="Times New Roman"/>
                <w:sz w:val="24"/>
                <w:szCs w:val="24"/>
              </w:rPr>
            </w:pPr>
          </w:p>
        </w:tc>
      </w:tr>
      <w:tr w:rsidR="00EC2FC6" w:rsidRPr="00C833DA" w14:paraId="0BBE52F8" w14:textId="77777777">
        <w:tc>
          <w:tcPr>
            <w:tcW w:w="737" w:type="dxa"/>
          </w:tcPr>
          <w:p w14:paraId="5F28941D" w14:textId="77777777" w:rsidR="00EC2FC6" w:rsidRPr="00C833DA" w:rsidRDefault="00EC2FC6">
            <w:pPr>
              <w:pStyle w:val="ConsPlusNormal"/>
              <w:rPr>
                <w:rFonts w:ascii="Times New Roman" w:hAnsi="Times New Roman" w:cs="Times New Roman"/>
                <w:sz w:val="24"/>
                <w:szCs w:val="24"/>
              </w:rPr>
            </w:pPr>
          </w:p>
        </w:tc>
        <w:tc>
          <w:tcPr>
            <w:tcW w:w="2551" w:type="dxa"/>
          </w:tcPr>
          <w:p w14:paraId="32C6FED8" w14:textId="77777777" w:rsidR="00EC2FC6" w:rsidRPr="00C833DA" w:rsidRDefault="00EC2FC6">
            <w:pPr>
              <w:pStyle w:val="ConsPlusNormal"/>
              <w:rPr>
                <w:rFonts w:ascii="Times New Roman" w:hAnsi="Times New Roman" w:cs="Times New Roman"/>
                <w:sz w:val="24"/>
                <w:szCs w:val="24"/>
              </w:rPr>
            </w:pPr>
            <w:r w:rsidRPr="00C833DA">
              <w:rPr>
                <w:rFonts w:ascii="Times New Roman" w:hAnsi="Times New Roman" w:cs="Times New Roman"/>
                <w:sz w:val="24"/>
                <w:szCs w:val="24"/>
              </w:rPr>
              <w:t>ИТОГО по смете</w:t>
            </w:r>
          </w:p>
        </w:tc>
        <w:tc>
          <w:tcPr>
            <w:tcW w:w="1304" w:type="dxa"/>
          </w:tcPr>
          <w:p w14:paraId="172B63F0" w14:textId="77777777" w:rsidR="00EC2FC6" w:rsidRPr="00C833DA" w:rsidRDefault="00EC2FC6">
            <w:pPr>
              <w:pStyle w:val="ConsPlusNormal"/>
              <w:rPr>
                <w:rFonts w:ascii="Times New Roman" w:hAnsi="Times New Roman" w:cs="Times New Roman"/>
                <w:sz w:val="24"/>
                <w:szCs w:val="24"/>
              </w:rPr>
            </w:pPr>
          </w:p>
        </w:tc>
        <w:tc>
          <w:tcPr>
            <w:tcW w:w="868" w:type="dxa"/>
          </w:tcPr>
          <w:p w14:paraId="76A59BE4" w14:textId="77777777" w:rsidR="00EC2FC6" w:rsidRPr="00C833DA" w:rsidRDefault="00EC2FC6">
            <w:pPr>
              <w:pStyle w:val="ConsPlusNormal"/>
              <w:rPr>
                <w:rFonts w:ascii="Times New Roman" w:hAnsi="Times New Roman" w:cs="Times New Roman"/>
                <w:sz w:val="24"/>
                <w:szCs w:val="24"/>
              </w:rPr>
            </w:pPr>
          </w:p>
        </w:tc>
        <w:tc>
          <w:tcPr>
            <w:tcW w:w="1076" w:type="dxa"/>
          </w:tcPr>
          <w:p w14:paraId="4A5A7263" w14:textId="77777777" w:rsidR="00EC2FC6" w:rsidRPr="00C833DA" w:rsidRDefault="00EC2FC6">
            <w:pPr>
              <w:pStyle w:val="ConsPlusNormal"/>
              <w:rPr>
                <w:rFonts w:ascii="Times New Roman" w:hAnsi="Times New Roman" w:cs="Times New Roman"/>
                <w:sz w:val="24"/>
                <w:szCs w:val="24"/>
              </w:rPr>
            </w:pPr>
          </w:p>
        </w:tc>
        <w:tc>
          <w:tcPr>
            <w:tcW w:w="1057" w:type="dxa"/>
          </w:tcPr>
          <w:p w14:paraId="0AE323D9" w14:textId="77777777" w:rsidR="00EC2FC6" w:rsidRPr="00C833DA" w:rsidRDefault="00EC2FC6">
            <w:pPr>
              <w:pStyle w:val="ConsPlusNormal"/>
              <w:rPr>
                <w:rFonts w:ascii="Times New Roman" w:hAnsi="Times New Roman" w:cs="Times New Roman"/>
                <w:sz w:val="24"/>
                <w:szCs w:val="24"/>
              </w:rPr>
            </w:pPr>
          </w:p>
        </w:tc>
        <w:tc>
          <w:tcPr>
            <w:tcW w:w="1361" w:type="dxa"/>
          </w:tcPr>
          <w:p w14:paraId="46E2F42E" w14:textId="77777777" w:rsidR="00EC2FC6" w:rsidRPr="00C833DA" w:rsidRDefault="00EC2FC6">
            <w:pPr>
              <w:pStyle w:val="ConsPlusNormal"/>
              <w:rPr>
                <w:rFonts w:ascii="Times New Roman" w:hAnsi="Times New Roman" w:cs="Times New Roman"/>
                <w:sz w:val="24"/>
                <w:szCs w:val="24"/>
              </w:rPr>
            </w:pPr>
          </w:p>
        </w:tc>
      </w:tr>
    </w:tbl>
    <w:p w14:paraId="1F81A7CC" w14:textId="77777777" w:rsidR="00EC2FC6" w:rsidRPr="00C833DA" w:rsidRDefault="00EC2FC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1156"/>
        <w:gridCol w:w="2041"/>
        <w:gridCol w:w="1361"/>
        <w:gridCol w:w="2835"/>
      </w:tblGrid>
      <w:tr w:rsidR="00EC2FC6" w:rsidRPr="00C833DA" w14:paraId="0FE4F7C3" w14:textId="77777777">
        <w:tc>
          <w:tcPr>
            <w:tcW w:w="1304" w:type="dxa"/>
            <w:tcBorders>
              <w:top w:val="nil"/>
              <w:left w:val="nil"/>
              <w:bottom w:val="nil"/>
              <w:right w:val="nil"/>
            </w:tcBorders>
          </w:tcPr>
          <w:p w14:paraId="4C0EFD53" w14:textId="77777777" w:rsidR="00EC2FC6" w:rsidRPr="00C833DA" w:rsidRDefault="00EC2FC6">
            <w:pPr>
              <w:pStyle w:val="ConsPlusNormal"/>
              <w:jc w:val="both"/>
              <w:rPr>
                <w:rFonts w:ascii="Times New Roman" w:hAnsi="Times New Roman" w:cs="Times New Roman"/>
                <w:sz w:val="24"/>
                <w:szCs w:val="24"/>
              </w:rPr>
            </w:pPr>
            <w:r w:rsidRPr="00C833DA">
              <w:rPr>
                <w:rFonts w:ascii="Times New Roman" w:hAnsi="Times New Roman" w:cs="Times New Roman"/>
                <w:sz w:val="24"/>
                <w:szCs w:val="24"/>
              </w:rPr>
              <w:lastRenderedPageBreak/>
              <w:t>Подпись:</w:t>
            </w:r>
          </w:p>
        </w:tc>
        <w:tc>
          <w:tcPr>
            <w:tcW w:w="3197" w:type="dxa"/>
            <w:gridSpan w:val="2"/>
            <w:tcBorders>
              <w:top w:val="nil"/>
              <w:left w:val="nil"/>
              <w:bottom w:val="single" w:sz="4" w:space="0" w:color="auto"/>
              <w:right w:val="nil"/>
            </w:tcBorders>
          </w:tcPr>
          <w:p w14:paraId="7619262D" w14:textId="77777777" w:rsidR="00EC2FC6" w:rsidRPr="00C833DA" w:rsidRDefault="00EC2FC6">
            <w:pPr>
              <w:pStyle w:val="ConsPlusNormal"/>
              <w:rPr>
                <w:rFonts w:ascii="Times New Roman" w:hAnsi="Times New Roman" w:cs="Times New Roman"/>
                <w:sz w:val="24"/>
                <w:szCs w:val="24"/>
              </w:rPr>
            </w:pPr>
          </w:p>
        </w:tc>
        <w:tc>
          <w:tcPr>
            <w:tcW w:w="1361" w:type="dxa"/>
            <w:tcBorders>
              <w:top w:val="nil"/>
              <w:left w:val="nil"/>
              <w:bottom w:val="nil"/>
              <w:right w:val="nil"/>
            </w:tcBorders>
          </w:tcPr>
          <w:p w14:paraId="3DDA820F" w14:textId="77777777" w:rsidR="00EC2FC6" w:rsidRPr="00C833DA" w:rsidRDefault="00EC2FC6">
            <w:pPr>
              <w:pStyle w:val="ConsPlusNormal"/>
              <w:jc w:val="center"/>
              <w:rPr>
                <w:rFonts w:ascii="Times New Roman" w:hAnsi="Times New Roman" w:cs="Times New Roman"/>
                <w:sz w:val="24"/>
                <w:szCs w:val="24"/>
              </w:rPr>
            </w:pPr>
            <w:r w:rsidRPr="00C833DA">
              <w:rPr>
                <w:rFonts w:ascii="Times New Roman" w:hAnsi="Times New Roman" w:cs="Times New Roman"/>
                <w:sz w:val="24"/>
                <w:szCs w:val="24"/>
              </w:rPr>
              <w:t>(Ф.И.О.)</w:t>
            </w:r>
          </w:p>
        </w:tc>
        <w:tc>
          <w:tcPr>
            <w:tcW w:w="2835" w:type="dxa"/>
            <w:tcBorders>
              <w:top w:val="nil"/>
              <w:left w:val="nil"/>
              <w:bottom w:val="single" w:sz="4" w:space="0" w:color="auto"/>
              <w:right w:val="nil"/>
            </w:tcBorders>
          </w:tcPr>
          <w:p w14:paraId="02BC6114" w14:textId="77777777" w:rsidR="00EC2FC6" w:rsidRPr="00C833DA" w:rsidRDefault="00EC2FC6">
            <w:pPr>
              <w:pStyle w:val="ConsPlusNormal"/>
              <w:rPr>
                <w:rFonts w:ascii="Times New Roman" w:hAnsi="Times New Roman" w:cs="Times New Roman"/>
                <w:sz w:val="24"/>
                <w:szCs w:val="24"/>
              </w:rPr>
            </w:pPr>
          </w:p>
        </w:tc>
      </w:tr>
      <w:tr w:rsidR="00EC2FC6" w:rsidRPr="00C833DA" w14:paraId="1CC3AC26" w14:textId="77777777">
        <w:tc>
          <w:tcPr>
            <w:tcW w:w="1304" w:type="dxa"/>
            <w:tcBorders>
              <w:top w:val="nil"/>
              <w:left w:val="nil"/>
              <w:bottom w:val="nil"/>
              <w:right w:val="nil"/>
            </w:tcBorders>
          </w:tcPr>
          <w:p w14:paraId="5E01AFDC" w14:textId="77777777" w:rsidR="00EC2FC6" w:rsidRPr="00C833DA" w:rsidRDefault="00EC2FC6">
            <w:pPr>
              <w:pStyle w:val="ConsPlusNormal"/>
              <w:rPr>
                <w:rFonts w:ascii="Times New Roman" w:hAnsi="Times New Roman" w:cs="Times New Roman"/>
                <w:sz w:val="24"/>
                <w:szCs w:val="24"/>
              </w:rPr>
            </w:pPr>
          </w:p>
        </w:tc>
        <w:tc>
          <w:tcPr>
            <w:tcW w:w="3197" w:type="dxa"/>
            <w:gridSpan w:val="2"/>
            <w:tcBorders>
              <w:top w:val="single" w:sz="4" w:space="0" w:color="auto"/>
              <w:left w:val="nil"/>
              <w:bottom w:val="nil"/>
              <w:right w:val="nil"/>
            </w:tcBorders>
          </w:tcPr>
          <w:p w14:paraId="01C4685D" w14:textId="77777777" w:rsidR="00EC2FC6" w:rsidRPr="00C833DA" w:rsidRDefault="00EC2FC6">
            <w:pPr>
              <w:pStyle w:val="ConsPlusNormal"/>
              <w:rPr>
                <w:rFonts w:ascii="Times New Roman" w:hAnsi="Times New Roman" w:cs="Times New Roman"/>
                <w:sz w:val="24"/>
                <w:szCs w:val="24"/>
              </w:rPr>
            </w:pPr>
          </w:p>
        </w:tc>
        <w:tc>
          <w:tcPr>
            <w:tcW w:w="1361" w:type="dxa"/>
            <w:tcBorders>
              <w:top w:val="nil"/>
              <w:left w:val="nil"/>
              <w:bottom w:val="nil"/>
              <w:right w:val="nil"/>
            </w:tcBorders>
          </w:tcPr>
          <w:p w14:paraId="66E4584D" w14:textId="77777777" w:rsidR="00EC2FC6" w:rsidRPr="00C833DA" w:rsidRDefault="00EC2FC6">
            <w:pPr>
              <w:pStyle w:val="ConsPlusNormal"/>
              <w:rPr>
                <w:rFonts w:ascii="Times New Roman" w:hAnsi="Times New Roman" w:cs="Times New Roman"/>
                <w:sz w:val="24"/>
                <w:szCs w:val="24"/>
              </w:rPr>
            </w:pPr>
          </w:p>
        </w:tc>
        <w:tc>
          <w:tcPr>
            <w:tcW w:w="2835" w:type="dxa"/>
            <w:tcBorders>
              <w:top w:val="single" w:sz="4" w:space="0" w:color="auto"/>
              <w:left w:val="nil"/>
              <w:bottom w:val="nil"/>
              <w:right w:val="nil"/>
            </w:tcBorders>
          </w:tcPr>
          <w:p w14:paraId="611C7BBB" w14:textId="77777777" w:rsidR="00EC2FC6" w:rsidRPr="00C833DA" w:rsidRDefault="00EC2FC6">
            <w:pPr>
              <w:pStyle w:val="ConsPlusNormal"/>
              <w:rPr>
                <w:rFonts w:ascii="Times New Roman" w:hAnsi="Times New Roman" w:cs="Times New Roman"/>
                <w:sz w:val="24"/>
                <w:szCs w:val="24"/>
              </w:rPr>
            </w:pPr>
          </w:p>
        </w:tc>
      </w:tr>
      <w:tr w:rsidR="00EC2FC6" w:rsidRPr="00C833DA" w14:paraId="2F9684F4" w14:textId="77777777">
        <w:tc>
          <w:tcPr>
            <w:tcW w:w="2460" w:type="dxa"/>
            <w:gridSpan w:val="2"/>
            <w:tcBorders>
              <w:top w:val="nil"/>
              <w:left w:val="nil"/>
              <w:bottom w:val="nil"/>
              <w:right w:val="nil"/>
            </w:tcBorders>
          </w:tcPr>
          <w:p w14:paraId="19AFE0E9" w14:textId="77777777" w:rsidR="00EC2FC6" w:rsidRPr="00C833DA" w:rsidRDefault="00EC2FC6">
            <w:pPr>
              <w:pStyle w:val="ConsPlusNormal"/>
              <w:rPr>
                <w:rFonts w:ascii="Times New Roman" w:hAnsi="Times New Roman" w:cs="Times New Roman"/>
                <w:sz w:val="24"/>
                <w:szCs w:val="24"/>
              </w:rPr>
            </w:pPr>
            <w:r w:rsidRPr="00C833DA">
              <w:rPr>
                <w:rFonts w:ascii="Times New Roman" w:hAnsi="Times New Roman" w:cs="Times New Roman"/>
                <w:sz w:val="24"/>
                <w:szCs w:val="24"/>
              </w:rPr>
              <w:t>Дата подачи сметы:</w:t>
            </w:r>
          </w:p>
        </w:tc>
        <w:tc>
          <w:tcPr>
            <w:tcW w:w="6237" w:type="dxa"/>
            <w:gridSpan w:val="3"/>
            <w:tcBorders>
              <w:top w:val="nil"/>
              <w:left w:val="nil"/>
              <w:bottom w:val="single" w:sz="4" w:space="0" w:color="auto"/>
              <w:right w:val="nil"/>
            </w:tcBorders>
          </w:tcPr>
          <w:p w14:paraId="0B53F97A" w14:textId="77777777" w:rsidR="00EC2FC6" w:rsidRPr="00C833DA" w:rsidRDefault="00EC2FC6">
            <w:pPr>
              <w:pStyle w:val="ConsPlusNormal"/>
              <w:rPr>
                <w:rFonts w:ascii="Times New Roman" w:hAnsi="Times New Roman" w:cs="Times New Roman"/>
                <w:sz w:val="24"/>
                <w:szCs w:val="24"/>
              </w:rPr>
            </w:pPr>
          </w:p>
        </w:tc>
      </w:tr>
      <w:tr w:rsidR="00EC2FC6" w:rsidRPr="00C833DA" w14:paraId="4B911621" w14:textId="77777777">
        <w:tc>
          <w:tcPr>
            <w:tcW w:w="2460" w:type="dxa"/>
            <w:gridSpan w:val="2"/>
            <w:tcBorders>
              <w:top w:val="nil"/>
              <w:left w:val="nil"/>
              <w:bottom w:val="nil"/>
              <w:right w:val="nil"/>
            </w:tcBorders>
          </w:tcPr>
          <w:p w14:paraId="3C7750FE" w14:textId="77777777" w:rsidR="00EC2FC6" w:rsidRPr="00C833DA" w:rsidRDefault="00EC2FC6">
            <w:pPr>
              <w:pStyle w:val="ConsPlusNormal"/>
              <w:rPr>
                <w:rFonts w:ascii="Times New Roman" w:hAnsi="Times New Roman" w:cs="Times New Roman"/>
                <w:sz w:val="24"/>
                <w:szCs w:val="24"/>
              </w:rPr>
            </w:pPr>
          </w:p>
        </w:tc>
        <w:tc>
          <w:tcPr>
            <w:tcW w:w="6237" w:type="dxa"/>
            <w:gridSpan w:val="3"/>
            <w:tcBorders>
              <w:top w:val="single" w:sz="4" w:space="0" w:color="auto"/>
              <w:left w:val="nil"/>
              <w:bottom w:val="nil"/>
              <w:right w:val="nil"/>
            </w:tcBorders>
          </w:tcPr>
          <w:p w14:paraId="486AFDA2" w14:textId="77777777" w:rsidR="00EC2FC6" w:rsidRPr="00C833DA" w:rsidRDefault="00EC2FC6">
            <w:pPr>
              <w:pStyle w:val="ConsPlusNormal"/>
              <w:jc w:val="center"/>
              <w:rPr>
                <w:rFonts w:ascii="Times New Roman" w:hAnsi="Times New Roman" w:cs="Times New Roman"/>
                <w:sz w:val="24"/>
                <w:szCs w:val="24"/>
              </w:rPr>
            </w:pPr>
            <w:r w:rsidRPr="00C833DA">
              <w:rPr>
                <w:rFonts w:ascii="Times New Roman" w:hAnsi="Times New Roman" w:cs="Times New Roman"/>
                <w:sz w:val="24"/>
                <w:szCs w:val="24"/>
              </w:rPr>
              <w:t>(число, месяц, год)</w:t>
            </w:r>
          </w:p>
        </w:tc>
      </w:tr>
      <w:tr w:rsidR="00EC2FC6" w:rsidRPr="00C833DA" w14:paraId="70947FB2" w14:textId="77777777">
        <w:tc>
          <w:tcPr>
            <w:tcW w:w="8697" w:type="dxa"/>
            <w:gridSpan w:val="5"/>
            <w:tcBorders>
              <w:top w:val="nil"/>
              <w:left w:val="nil"/>
              <w:bottom w:val="nil"/>
              <w:right w:val="nil"/>
            </w:tcBorders>
          </w:tcPr>
          <w:p w14:paraId="180AC782" w14:textId="77777777" w:rsidR="00EC2FC6" w:rsidRPr="00C833DA" w:rsidRDefault="00EC2FC6">
            <w:pPr>
              <w:pStyle w:val="ConsPlusNormal"/>
              <w:rPr>
                <w:rFonts w:ascii="Times New Roman" w:hAnsi="Times New Roman" w:cs="Times New Roman"/>
                <w:sz w:val="24"/>
                <w:szCs w:val="24"/>
              </w:rPr>
            </w:pPr>
            <w:r w:rsidRPr="00C833DA">
              <w:rPr>
                <w:rFonts w:ascii="Times New Roman" w:hAnsi="Times New Roman" w:cs="Times New Roman"/>
                <w:sz w:val="24"/>
                <w:szCs w:val="24"/>
              </w:rPr>
              <w:t>М.П.</w:t>
            </w:r>
          </w:p>
        </w:tc>
      </w:tr>
      <w:tr w:rsidR="00EC2FC6" w:rsidRPr="00C833DA" w14:paraId="1F8F169B" w14:textId="77777777">
        <w:tc>
          <w:tcPr>
            <w:tcW w:w="8697" w:type="dxa"/>
            <w:gridSpan w:val="5"/>
            <w:tcBorders>
              <w:top w:val="nil"/>
              <w:left w:val="nil"/>
              <w:bottom w:val="nil"/>
              <w:right w:val="nil"/>
            </w:tcBorders>
          </w:tcPr>
          <w:p w14:paraId="0BF3B5B8" w14:textId="77777777" w:rsidR="00EC2FC6" w:rsidRPr="00C833DA" w:rsidRDefault="00EC2FC6">
            <w:pPr>
              <w:pStyle w:val="ConsPlusNormal"/>
              <w:rPr>
                <w:rFonts w:ascii="Times New Roman" w:hAnsi="Times New Roman" w:cs="Times New Roman"/>
                <w:sz w:val="24"/>
                <w:szCs w:val="24"/>
              </w:rPr>
            </w:pPr>
            <w:r w:rsidRPr="00C833DA">
              <w:rPr>
                <w:rFonts w:ascii="Times New Roman" w:hAnsi="Times New Roman" w:cs="Times New Roman"/>
                <w:sz w:val="24"/>
                <w:szCs w:val="24"/>
              </w:rPr>
              <w:t>(для организации)</w:t>
            </w:r>
          </w:p>
        </w:tc>
      </w:tr>
    </w:tbl>
    <w:p w14:paraId="4F630C14" w14:textId="77777777" w:rsidR="00EC2FC6" w:rsidRPr="00C833DA" w:rsidRDefault="00EC2FC6">
      <w:pPr>
        <w:pStyle w:val="ConsPlusNormal"/>
        <w:jc w:val="both"/>
        <w:rPr>
          <w:rFonts w:ascii="Times New Roman" w:hAnsi="Times New Roman" w:cs="Times New Roman"/>
          <w:sz w:val="24"/>
          <w:szCs w:val="24"/>
        </w:rPr>
      </w:pPr>
    </w:p>
    <w:p w14:paraId="25D337F4" w14:textId="77777777" w:rsidR="00EC2FC6" w:rsidRPr="00C833DA" w:rsidRDefault="00EC2FC6">
      <w:pPr>
        <w:pStyle w:val="ConsPlusNormal"/>
        <w:jc w:val="both"/>
        <w:rPr>
          <w:rFonts w:ascii="Times New Roman" w:hAnsi="Times New Roman" w:cs="Times New Roman"/>
          <w:sz w:val="24"/>
          <w:szCs w:val="24"/>
        </w:rPr>
      </w:pPr>
    </w:p>
    <w:p w14:paraId="33165991" w14:textId="77777777" w:rsidR="00EC2FC6" w:rsidRPr="00C833DA" w:rsidRDefault="00EC2FC6">
      <w:pPr>
        <w:pStyle w:val="ConsPlusNormal"/>
        <w:jc w:val="both"/>
        <w:rPr>
          <w:rFonts w:ascii="Times New Roman" w:hAnsi="Times New Roman" w:cs="Times New Roman"/>
          <w:sz w:val="24"/>
          <w:szCs w:val="24"/>
        </w:rPr>
      </w:pPr>
    </w:p>
    <w:p w14:paraId="7B76E5EA" w14:textId="77777777" w:rsidR="00EC2FC6" w:rsidRDefault="00EC2FC6">
      <w:pPr>
        <w:pStyle w:val="ConsPlusNormal"/>
        <w:jc w:val="both"/>
        <w:rPr>
          <w:rFonts w:ascii="Times New Roman" w:hAnsi="Times New Roman" w:cs="Times New Roman"/>
          <w:sz w:val="24"/>
          <w:szCs w:val="24"/>
        </w:rPr>
      </w:pPr>
    </w:p>
    <w:p w14:paraId="1B5F44D6" w14:textId="77777777" w:rsidR="006F674B" w:rsidRDefault="006F674B">
      <w:pPr>
        <w:pStyle w:val="ConsPlusNormal"/>
        <w:jc w:val="both"/>
        <w:rPr>
          <w:rFonts w:ascii="Times New Roman" w:hAnsi="Times New Roman" w:cs="Times New Roman"/>
          <w:sz w:val="24"/>
          <w:szCs w:val="24"/>
        </w:rPr>
      </w:pPr>
    </w:p>
    <w:p w14:paraId="30E07EEA" w14:textId="77777777" w:rsidR="006F674B" w:rsidRDefault="006F674B">
      <w:pPr>
        <w:pStyle w:val="ConsPlusNormal"/>
        <w:jc w:val="both"/>
        <w:rPr>
          <w:rFonts w:ascii="Times New Roman" w:hAnsi="Times New Roman" w:cs="Times New Roman"/>
          <w:sz w:val="24"/>
          <w:szCs w:val="24"/>
        </w:rPr>
      </w:pPr>
    </w:p>
    <w:p w14:paraId="2F71A130" w14:textId="77777777" w:rsidR="006F674B" w:rsidRDefault="006F674B">
      <w:pPr>
        <w:pStyle w:val="ConsPlusNormal"/>
        <w:jc w:val="both"/>
        <w:rPr>
          <w:rFonts w:ascii="Times New Roman" w:hAnsi="Times New Roman" w:cs="Times New Roman"/>
          <w:sz w:val="24"/>
          <w:szCs w:val="24"/>
        </w:rPr>
      </w:pPr>
    </w:p>
    <w:p w14:paraId="35418189" w14:textId="77777777" w:rsidR="006F674B" w:rsidRDefault="006F674B">
      <w:pPr>
        <w:pStyle w:val="ConsPlusNormal"/>
        <w:jc w:val="both"/>
        <w:rPr>
          <w:rFonts w:ascii="Times New Roman" w:hAnsi="Times New Roman" w:cs="Times New Roman"/>
          <w:sz w:val="24"/>
          <w:szCs w:val="24"/>
        </w:rPr>
      </w:pPr>
    </w:p>
    <w:p w14:paraId="2D13291B" w14:textId="77777777" w:rsidR="006F674B" w:rsidRDefault="006F674B">
      <w:pPr>
        <w:pStyle w:val="ConsPlusNormal"/>
        <w:jc w:val="both"/>
        <w:rPr>
          <w:rFonts w:ascii="Times New Roman" w:hAnsi="Times New Roman" w:cs="Times New Roman"/>
          <w:sz w:val="24"/>
          <w:szCs w:val="24"/>
        </w:rPr>
      </w:pPr>
    </w:p>
    <w:p w14:paraId="531CBD76" w14:textId="77777777" w:rsidR="006F674B" w:rsidRDefault="006F674B">
      <w:pPr>
        <w:pStyle w:val="ConsPlusNormal"/>
        <w:jc w:val="both"/>
        <w:rPr>
          <w:rFonts w:ascii="Times New Roman" w:hAnsi="Times New Roman" w:cs="Times New Roman"/>
          <w:sz w:val="24"/>
          <w:szCs w:val="24"/>
        </w:rPr>
      </w:pPr>
    </w:p>
    <w:p w14:paraId="109D2ABE" w14:textId="77777777" w:rsidR="006F674B" w:rsidRDefault="006F674B">
      <w:pPr>
        <w:pStyle w:val="ConsPlusNormal"/>
        <w:jc w:val="both"/>
        <w:rPr>
          <w:rFonts w:ascii="Times New Roman" w:hAnsi="Times New Roman" w:cs="Times New Roman"/>
          <w:sz w:val="24"/>
          <w:szCs w:val="24"/>
        </w:rPr>
      </w:pPr>
    </w:p>
    <w:p w14:paraId="787D6A73" w14:textId="77777777" w:rsidR="006F674B" w:rsidRDefault="006F674B">
      <w:pPr>
        <w:pStyle w:val="ConsPlusNormal"/>
        <w:jc w:val="both"/>
        <w:rPr>
          <w:rFonts w:ascii="Times New Roman" w:hAnsi="Times New Roman" w:cs="Times New Roman"/>
          <w:sz w:val="24"/>
          <w:szCs w:val="24"/>
        </w:rPr>
      </w:pPr>
    </w:p>
    <w:p w14:paraId="7E69BD27" w14:textId="77777777" w:rsidR="006F674B" w:rsidRDefault="006F674B">
      <w:pPr>
        <w:pStyle w:val="ConsPlusNormal"/>
        <w:jc w:val="both"/>
        <w:rPr>
          <w:rFonts w:ascii="Times New Roman" w:hAnsi="Times New Roman" w:cs="Times New Roman"/>
          <w:sz w:val="24"/>
          <w:szCs w:val="24"/>
        </w:rPr>
      </w:pPr>
    </w:p>
    <w:p w14:paraId="398A7947" w14:textId="77777777" w:rsidR="006F674B" w:rsidRDefault="006F674B">
      <w:pPr>
        <w:pStyle w:val="ConsPlusNormal"/>
        <w:jc w:val="both"/>
        <w:rPr>
          <w:rFonts w:ascii="Times New Roman" w:hAnsi="Times New Roman" w:cs="Times New Roman"/>
          <w:sz w:val="24"/>
          <w:szCs w:val="24"/>
        </w:rPr>
      </w:pPr>
    </w:p>
    <w:p w14:paraId="105B793B" w14:textId="77777777" w:rsidR="006F674B" w:rsidRDefault="006F674B">
      <w:pPr>
        <w:pStyle w:val="ConsPlusNormal"/>
        <w:jc w:val="both"/>
        <w:rPr>
          <w:rFonts w:ascii="Times New Roman" w:hAnsi="Times New Roman" w:cs="Times New Roman"/>
          <w:sz w:val="24"/>
          <w:szCs w:val="24"/>
        </w:rPr>
      </w:pPr>
    </w:p>
    <w:p w14:paraId="20467725" w14:textId="77777777" w:rsidR="006F674B" w:rsidRDefault="006F674B">
      <w:pPr>
        <w:pStyle w:val="ConsPlusNormal"/>
        <w:jc w:val="both"/>
        <w:rPr>
          <w:rFonts w:ascii="Times New Roman" w:hAnsi="Times New Roman" w:cs="Times New Roman"/>
          <w:sz w:val="24"/>
          <w:szCs w:val="24"/>
        </w:rPr>
      </w:pPr>
    </w:p>
    <w:p w14:paraId="4A558E72" w14:textId="77777777" w:rsidR="006F674B" w:rsidRDefault="006F674B">
      <w:pPr>
        <w:pStyle w:val="ConsPlusNormal"/>
        <w:jc w:val="both"/>
        <w:rPr>
          <w:rFonts w:ascii="Times New Roman" w:hAnsi="Times New Roman" w:cs="Times New Roman"/>
          <w:sz w:val="24"/>
          <w:szCs w:val="24"/>
        </w:rPr>
      </w:pPr>
    </w:p>
    <w:p w14:paraId="4F469A9B" w14:textId="77777777" w:rsidR="006F674B" w:rsidRDefault="006F674B">
      <w:pPr>
        <w:pStyle w:val="ConsPlusNormal"/>
        <w:jc w:val="both"/>
        <w:rPr>
          <w:rFonts w:ascii="Times New Roman" w:hAnsi="Times New Roman" w:cs="Times New Roman"/>
          <w:sz w:val="24"/>
          <w:szCs w:val="24"/>
        </w:rPr>
      </w:pPr>
    </w:p>
    <w:p w14:paraId="62A61B6D" w14:textId="77777777" w:rsidR="006F674B" w:rsidRDefault="006F674B">
      <w:pPr>
        <w:pStyle w:val="ConsPlusNormal"/>
        <w:jc w:val="both"/>
        <w:rPr>
          <w:rFonts w:ascii="Times New Roman" w:hAnsi="Times New Roman" w:cs="Times New Roman"/>
          <w:sz w:val="24"/>
          <w:szCs w:val="24"/>
        </w:rPr>
      </w:pPr>
    </w:p>
    <w:p w14:paraId="19770CC0" w14:textId="77777777" w:rsidR="006F674B" w:rsidRDefault="006F674B">
      <w:pPr>
        <w:pStyle w:val="ConsPlusNormal"/>
        <w:jc w:val="both"/>
        <w:rPr>
          <w:rFonts w:ascii="Times New Roman" w:hAnsi="Times New Roman" w:cs="Times New Roman"/>
          <w:sz w:val="24"/>
          <w:szCs w:val="24"/>
        </w:rPr>
      </w:pPr>
    </w:p>
    <w:p w14:paraId="0730E7A9" w14:textId="77777777" w:rsidR="006F674B" w:rsidRDefault="006F674B">
      <w:pPr>
        <w:pStyle w:val="ConsPlusNormal"/>
        <w:jc w:val="both"/>
        <w:rPr>
          <w:rFonts w:ascii="Times New Roman" w:hAnsi="Times New Roman" w:cs="Times New Roman"/>
          <w:sz w:val="24"/>
          <w:szCs w:val="24"/>
        </w:rPr>
      </w:pPr>
    </w:p>
    <w:p w14:paraId="7A3403ED" w14:textId="77777777" w:rsidR="006F674B" w:rsidRDefault="006F674B">
      <w:pPr>
        <w:pStyle w:val="ConsPlusNormal"/>
        <w:jc w:val="both"/>
        <w:rPr>
          <w:rFonts w:ascii="Times New Roman" w:hAnsi="Times New Roman" w:cs="Times New Roman"/>
          <w:sz w:val="24"/>
          <w:szCs w:val="24"/>
        </w:rPr>
      </w:pPr>
    </w:p>
    <w:p w14:paraId="38878A84" w14:textId="77777777" w:rsidR="006F674B" w:rsidRDefault="006F674B">
      <w:pPr>
        <w:pStyle w:val="ConsPlusNormal"/>
        <w:jc w:val="both"/>
        <w:rPr>
          <w:rFonts w:ascii="Times New Roman" w:hAnsi="Times New Roman" w:cs="Times New Roman"/>
          <w:sz w:val="24"/>
          <w:szCs w:val="24"/>
        </w:rPr>
      </w:pPr>
    </w:p>
    <w:p w14:paraId="42D9C7B0" w14:textId="77777777" w:rsidR="006F674B" w:rsidRDefault="006F674B">
      <w:pPr>
        <w:pStyle w:val="ConsPlusNormal"/>
        <w:jc w:val="both"/>
        <w:rPr>
          <w:rFonts w:ascii="Times New Roman" w:hAnsi="Times New Roman" w:cs="Times New Roman"/>
          <w:sz w:val="24"/>
          <w:szCs w:val="24"/>
        </w:rPr>
      </w:pPr>
    </w:p>
    <w:p w14:paraId="37CE8DB2" w14:textId="77777777" w:rsidR="006F674B" w:rsidRDefault="006F674B">
      <w:pPr>
        <w:pStyle w:val="ConsPlusNormal"/>
        <w:jc w:val="both"/>
        <w:rPr>
          <w:rFonts w:ascii="Times New Roman" w:hAnsi="Times New Roman" w:cs="Times New Roman"/>
          <w:sz w:val="24"/>
          <w:szCs w:val="24"/>
        </w:rPr>
      </w:pPr>
    </w:p>
    <w:p w14:paraId="0A1EA894" w14:textId="77777777" w:rsidR="006F674B" w:rsidRDefault="006F674B">
      <w:pPr>
        <w:pStyle w:val="ConsPlusNormal"/>
        <w:jc w:val="both"/>
        <w:rPr>
          <w:rFonts w:ascii="Times New Roman" w:hAnsi="Times New Roman" w:cs="Times New Roman"/>
          <w:sz w:val="24"/>
          <w:szCs w:val="24"/>
        </w:rPr>
      </w:pPr>
    </w:p>
    <w:p w14:paraId="5535F11C" w14:textId="77777777" w:rsidR="006F674B" w:rsidRDefault="006F674B">
      <w:pPr>
        <w:pStyle w:val="ConsPlusNormal"/>
        <w:jc w:val="both"/>
        <w:rPr>
          <w:rFonts w:ascii="Times New Roman" w:hAnsi="Times New Roman" w:cs="Times New Roman"/>
          <w:sz w:val="24"/>
          <w:szCs w:val="24"/>
        </w:rPr>
      </w:pPr>
    </w:p>
    <w:p w14:paraId="116F939F" w14:textId="77777777" w:rsidR="006F674B" w:rsidRDefault="006F674B">
      <w:pPr>
        <w:pStyle w:val="ConsPlusNormal"/>
        <w:jc w:val="both"/>
        <w:rPr>
          <w:rFonts w:ascii="Times New Roman" w:hAnsi="Times New Roman" w:cs="Times New Roman"/>
          <w:sz w:val="24"/>
          <w:szCs w:val="24"/>
        </w:rPr>
      </w:pPr>
    </w:p>
    <w:p w14:paraId="007EE314" w14:textId="77777777" w:rsidR="006F674B" w:rsidRDefault="006F674B">
      <w:pPr>
        <w:pStyle w:val="ConsPlusNormal"/>
        <w:jc w:val="both"/>
        <w:rPr>
          <w:rFonts w:ascii="Times New Roman" w:hAnsi="Times New Roman" w:cs="Times New Roman"/>
          <w:sz w:val="24"/>
          <w:szCs w:val="24"/>
        </w:rPr>
      </w:pPr>
    </w:p>
    <w:p w14:paraId="1EDA1F1B" w14:textId="77777777" w:rsidR="006F674B" w:rsidRDefault="006F674B">
      <w:pPr>
        <w:pStyle w:val="ConsPlusNormal"/>
        <w:jc w:val="both"/>
        <w:rPr>
          <w:rFonts w:ascii="Times New Roman" w:hAnsi="Times New Roman" w:cs="Times New Roman"/>
          <w:sz w:val="24"/>
          <w:szCs w:val="24"/>
        </w:rPr>
      </w:pPr>
    </w:p>
    <w:p w14:paraId="30E80210" w14:textId="77777777" w:rsidR="006F674B" w:rsidRDefault="006F674B">
      <w:pPr>
        <w:pStyle w:val="ConsPlusNormal"/>
        <w:jc w:val="both"/>
        <w:rPr>
          <w:rFonts w:ascii="Times New Roman" w:hAnsi="Times New Roman" w:cs="Times New Roman"/>
          <w:sz w:val="24"/>
          <w:szCs w:val="24"/>
        </w:rPr>
      </w:pPr>
    </w:p>
    <w:p w14:paraId="4FA3E815" w14:textId="77777777" w:rsidR="006F674B" w:rsidRDefault="006F674B">
      <w:pPr>
        <w:pStyle w:val="ConsPlusNormal"/>
        <w:jc w:val="both"/>
        <w:rPr>
          <w:rFonts w:ascii="Times New Roman" w:hAnsi="Times New Roman" w:cs="Times New Roman"/>
          <w:sz w:val="24"/>
          <w:szCs w:val="24"/>
        </w:rPr>
      </w:pPr>
    </w:p>
    <w:p w14:paraId="5E0B3BAA" w14:textId="77777777" w:rsidR="006F674B" w:rsidRDefault="006F674B">
      <w:pPr>
        <w:pStyle w:val="ConsPlusNormal"/>
        <w:jc w:val="both"/>
        <w:rPr>
          <w:rFonts w:ascii="Times New Roman" w:hAnsi="Times New Roman" w:cs="Times New Roman"/>
          <w:sz w:val="24"/>
          <w:szCs w:val="24"/>
        </w:rPr>
      </w:pPr>
    </w:p>
    <w:p w14:paraId="6FFCDC98" w14:textId="77777777" w:rsidR="006F674B" w:rsidRDefault="006F674B">
      <w:pPr>
        <w:pStyle w:val="ConsPlusNormal"/>
        <w:jc w:val="both"/>
        <w:rPr>
          <w:rFonts w:ascii="Times New Roman" w:hAnsi="Times New Roman" w:cs="Times New Roman"/>
          <w:sz w:val="24"/>
          <w:szCs w:val="24"/>
        </w:rPr>
      </w:pPr>
    </w:p>
    <w:p w14:paraId="52A7AC61" w14:textId="77777777" w:rsidR="006F674B" w:rsidRDefault="006F674B">
      <w:pPr>
        <w:pStyle w:val="ConsPlusNormal"/>
        <w:jc w:val="both"/>
        <w:rPr>
          <w:rFonts w:ascii="Times New Roman" w:hAnsi="Times New Roman" w:cs="Times New Roman"/>
          <w:sz w:val="24"/>
          <w:szCs w:val="24"/>
        </w:rPr>
      </w:pPr>
    </w:p>
    <w:p w14:paraId="058CD424" w14:textId="77777777" w:rsidR="006F674B" w:rsidRDefault="006F674B">
      <w:pPr>
        <w:pStyle w:val="ConsPlusNormal"/>
        <w:jc w:val="both"/>
        <w:rPr>
          <w:rFonts w:ascii="Times New Roman" w:hAnsi="Times New Roman" w:cs="Times New Roman"/>
          <w:sz w:val="24"/>
          <w:szCs w:val="24"/>
        </w:rPr>
      </w:pPr>
    </w:p>
    <w:p w14:paraId="06B326D3" w14:textId="77777777" w:rsidR="006F674B" w:rsidRDefault="006F674B">
      <w:pPr>
        <w:pStyle w:val="ConsPlusNormal"/>
        <w:jc w:val="both"/>
        <w:rPr>
          <w:rFonts w:ascii="Times New Roman" w:hAnsi="Times New Roman" w:cs="Times New Roman"/>
          <w:sz w:val="24"/>
          <w:szCs w:val="24"/>
        </w:rPr>
      </w:pPr>
    </w:p>
    <w:p w14:paraId="21E5138B" w14:textId="77777777" w:rsidR="006F674B" w:rsidRDefault="006F674B">
      <w:pPr>
        <w:pStyle w:val="ConsPlusNormal"/>
        <w:jc w:val="both"/>
        <w:rPr>
          <w:rFonts w:ascii="Times New Roman" w:hAnsi="Times New Roman" w:cs="Times New Roman"/>
          <w:sz w:val="24"/>
          <w:szCs w:val="24"/>
        </w:rPr>
      </w:pPr>
    </w:p>
    <w:p w14:paraId="6C2B7962" w14:textId="77777777" w:rsidR="006F674B" w:rsidRDefault="006F674B">
      <w:pPr>
        <w:pStyle w:val="ConsPlusNormal"/>
        <w:jc w:val="both"/>
        <w:rPr>
          <w:rFonts w:ascii="Times New Roman" w:hAnsi="Times New Roman" w:cs="Times New Roman"/>
          <w:sz w:val="24"/>
          <w:szCs w:val="24"/>
        </w:rPr>
      </w:pPr>
    </w:p>
    <w:p w14:paraId="5ADCA627" w14:textId="77777777" w:rsidR="006F674B" w:rsidRDefault="006F674B">
      <w:pPr>
        <w:pStyle w:val="ConsPlusNormal"/>
        <w:jc w:val="both"/>
        <w:rPr>
          <w:rFonts w:ascii="Times New Roman" w:hAnsi="Times New Roman" w:cs="Times New Roman"/>
          <w:sz w:val="24"/>
          <w:szCs w:val="24"/>
        </w:rPr>
      </w:pPr>
    </w:p>
    <w:p w14:paraId="5DDF0241" w14:textId="77777777" w:rsidR="006F674B" w:rsidRPr="00C833DA" w:rsidRDefault="006F674B">
      <w:pPr>
        <w:pStyle w:val="ConsPlusNormal"/>
        <w:jc w:val="both"/>
        <w:rPr>
          <w:rFonts w:ascii="Times New Roman" w:hAnsi="Times New Roman" w:cs="Times New Roman"/>
          <w:sz w:val="24"/>
          <w:szCs w:val="24"/>
        </w:rPr>
      </w:pPr>
    </w:p>
    <w:p w14:paraId="4F665A85" w14:textId="77777777" w:rsidR="00EC2FC6" w:rsidRPr="00C833DA" w:rsidRDefault="00EC2FC6">
      <w:pPr>
        <w:pStyle w:val="ConsPlusNormal"/>
        <w:jc w:val="both"/>
        <w:rPr>
          <w:rFonts w:ascii="Times New Roman" w:hAnsi="Times New Roman" w:cs="Times New Roman"/>
          <w:sz w:val="24"/>
          <w:szCs w:val="24"/>
        </w:rPr>
      </w:pPr>
    </w:p>
    <w:p w14:paraId="602131B8" w14:textId="77777777" w:rsidR="00EC2FC6" w:rsidRPr="00C833DA" w:rsidRDefault="00EC2FC6">
      <w:pPr>
        <w:pStyle w:val="ConsPlusNormal"/>
        <w:jc w:val="both"/>
        <w:rPr>
          <w:rFonts w:ascii="Times New Roman" w:hAnsi="Times New Roman" w:cs="Times New Roman"/>
          <w:sz w:val="24"/>
          <w:szCs w:val="24"/>
        </w:rPr>
      </w:pPr>
    </w:p>
    <w:p w14:paraId="747D5B66" w14:textId="77777777" w:rsidR="00EC2FC6" w:rsidRPr="00C833DA" w:rsidRDefault="00C833D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00944895">
        <w:rPr>
          <w:rFonts w:ascii="Times New Roman" w:hAnsi="Times New Roman" w:cs="Times New Roman"/>
          <w:sz w:val="24"/>
          <w:szCs w:val="24"/>
        </w:rPr>
        <w:t>3</w:t>
      </w:r>
    </w:p>
    <w:p w14:paraId="0828460E" w14:textId="77777777" w:rsidR="00EC2FC6" w:rsidRPr="00C833DA" w:rsidRDefault="00EC2FC6">
      <w:pPr>
        <w:pStyle w:val="ConsPlusNormal"/>
        <w:jc w:val="right"/>
        <w:rPr>
          <w:rFonts w:ascii="Times New Roman" w:hAnsi="Times New Roman" w:cs="Times New Roman"/>
          <w:sz w:val="24"/>
          <w:szCs w:val="24"/>
        </w:rPr>
      </w:pPr>
      <w:r w:rsidRPr="00C833DA">
        <w:rPr>
          <w:rFonts w:ascii="Times New Roman" w:hAnsi="Times New Roman" w:cs="Times New Roman"/>
          <w:sz w:val="24"/>
          <w:szCs w:val="24"/>
        </w:rPr>
        <w:t>к Административному регламенту</w:t>
      </w:r>
    </w:p>
    <w:p w14:paraId="0C142D14" w14:textId="77777777" w:rsidR="00EC2FC6" w:rsidRPr="00C833DA" w:rsidRDefault="00EC2FC6">
      <w:pPr>
        <w:pStyle w:val="ConsPlusNormal"/>
        <w:jc w:val="right"/>
        <w:rPr>
          <w:rFonts w:ascii="Times New Roman" w:hAnsi="Times New Roman" w:cs="Times New Roman"/>
          <w:sz w:val="24"/>
          <w:szCs w:val="24"/>
        </w:rPr>
      </w:pPr>
      <w:r w:rsidRPr="00C833DA">
        <w:rPr>
          <w:rFonts w:ascii="Times New Roman" w:hAnsi="Times New Roman" w:cs="Times New Roman"/>
          <w:sz w:val="24"/>
          <w:szCs w:val="24"/>
        </w:rPr>
        <w:t>предоставления муниципальной услуги</w:t>
      </w:r>
    </w:p>
    <w:p w14:paraId="7D120F42" w14:textId="77777777" w:rsidR="00EC2FC6" w:rsidRPr="00C833DA" w:rsidRDefault="00EC2FC6">
      <w:pPr>
        <w:pStyle w:val="ConsPlusNormal"/>
        <w:jc w:val="right"/>
        <w:rPr>
          <w:rFonts w:ascii="Times New Roman" w:hAnsi="Times New Roman" w:cs="Times New Roman"/>
          <w:sz w:val="24"/>
          <w:szCs w:val="24"/>
        </w:rPr>
      </w:pPr>
      <w:r w:rsidRPr="00C833DA">
        <w:rPr>
          <w:rFonts w:ascii="Times New Roman" w:hAnsi="Times New Roman" w:cs="Times New Roman"/>
          <w:sz w:val="24"/>
          <w:szCs w:val="24"/>
        </w:rPr>
        <w:t>"Включение (отказ от включения)</w:t>
      </w:r>
    </w:p>
    <w:p w14:paraId="38E0639E" w14:textId="77777777" w:rsidR="00EC2FC6" w:rsidRPr="00C833DA" w:rsidRDefault="00EC2FC6">
      <w:pPr>
        <w:pStyle w:val="ConsPlusNormal"/>
        <w:jc w:val="right"/>
        <w:rPr>
          <w:rFonts w:ascii="Times New Roman" w:hAnsi="Times New Roman" w:cs="Times New Roman"/>
          <w:sz w:val="24"/>
          <w:szCs w:val="24"/>
        </w:rPr>
      </w:pPr>
      <w:r w:rsidRPr="00C833DA">
        <w:rPr>
          <w:rFonts w:ascii="Times New Roman" w:hAnsi="Times New Roman" w:cs="Times New Roman"/>
          <w:sz w:val="24"/>
          <w:szCs w:val="24"/>
        </w:rPr>
        <w:t>физкультурного и (или) спортивного</w:t>
      </w:r>
    </w:p>
    <w:p w14:paraId="135A7BFE" w14:textId="77777777" w:rsidR="00EC2FC6" w:rsidRPr="00C833DA" w:rsidRDefault="00EC2FC6">
      <w:pPr>
        <w:pStyle w:val="ConsPlusNormal"/>
        <w:jc w:val="right"/>
        <w:rPr>
          <w:rFonts w:ascii="Times New Roman" w:hAnsi="Times New Roman" w:cs="Times New Roman"/>
          <w:sz w:val="24"/>
          <w:szCs w:val="24"/>
        </w:rPr>
      </w:pPr>
      <w:r w:rsidRPr="00C833DA">
        <w:rPr>
          <w:rFonts w:ascii="Times New Roman" w:hAnsi="Times New Roman" w:cs="Times New Roman"/>
          <w:sz w:val="24"/>
          <w:szCs w:val="24"/>
        </w:rPr>
        <w:t>мероп</w:t>
      </w:r>
      <w:r w:rsidR="003912A6">
        <w:rPr>
          <w:rFonts w:ascii="Times New Roman" w:hAnsi="Times New Roman" w:cs="Times New Roman"/>
          <w:sz w:val="24"/>
          <w:szCs w:val="24"/>
        </w:rPr>
        <w:t xml:space="preserve">риятия в </w:t>
      </w:r>
      <w:r w:rsidR="00A95DB2">
        <w:rPr>
          <w:rFonts w:ascii="Times New Roman" w:hAnsi="Times New Roman" w:cs="Times New Roman"/>
          <w:sz w:val="24"/>
          <w:szCs w:val="24"/>
        </w:rPr>
        <w:t>К</w:t>
      </w:r>
      <w:r w:rsidRPr="00C833DA">
        <w:rPr>
          <w:rFonts w:ascii="Times New Roman" w:hAnsi="Times New Roman" w:cs="Times New Roman"/>
          <w:sz w:val="24"/>
          <w:szCs w:val="24"/>
        </w:rPr>
        <w:t>алендарный план</w:t>
      </w:r>
    </w:p>
    <w:p w14:paraId="11537FB7" w14:textId="77777777" w:rsidR="00EC2FC6" w:rsidRPr="00C833DA" w:rsidRDefault="00EC2FC6">
      <w:pPr>
        <w:pStyle w:val="ConsPlusNormal"/>
        <w:jc w:val="right"/>
        <w:rPr>
          <w:rFonts w:ascii="Times New Roman" w:hAnsi="Times New Roman" w:cs="Times New Roman"/>
          <w:sz w:val="24"/>
          <w:szCs w:val="24"/>
        </w:rPr>
      </w:pPr>
      <w:r w:rsidRPr="00C833DA">
        <w:rPr>
          <w:rFonts w:ascii="Times New Roman" w:hAnsi="Times New Roman" w:cs="Times New Roman"/>
          <w:sz w:val="24"/>
          <w:szCs w:val="24"/>
        </w:rPr>
        <w:t>физкультурных мероприятий и спортивных</w:t>
      </w:r>
    </w:p>
    <w:p w14:paraId="4B574B0C" w14:textId="77777777" w:rsidR="00EC2FC6" w:rsidRPr="00C833DA" w:rsidRDefault="00EC2FC6">
      <w:pPr>
        <w:pStyle w:val="ConsPlusNormal"/>
        <w:jc w:val="right"/>
        <w:rPr>
          <w:rFonts w:ascii="Times New Roman" w:hAnsi="Times New Roman" w:cs="Times New Roman"/>
          <w:sz w:val="24"/>
          <w:szCs w:val="24"/>
        </w:rPr>
      </w:pPr>
      <w:r w:rsidRPr="00C833DA">
        <w:rPr>
          <w:rFonts w:ascii="Times New Roman" w:hAnsi="Times New Roman" w:cs="Times New Roman"/>
          <w:sz w:val="24"/>
          <w:szCs w:val="24"/>
        </w:rPr>
        <w:t>мероприятий городского округа Тольятти"</w:t>
      </w:r>
    </w:p>
    <w:p w14:paraId="6EE6F4B5" w14:textId="77777777" w:rsidR="00EC2FC6" w:rsidRPr="00C833DA" w:rsidRDefault="00EC2FC6">
      <w:pPr>
        <w:pStyle w:val="ConsPlusNormal"/>
        <w:spacing w:after="1"/>
        <w:rPr>
          <w:rFonts w:ascii="Times New Roman" w:hAnsi="Times New Roman" w:cs="Times New Roman"/>
          <w:sz w:val="24"/>
          <w:szCs w:val="24"/>
        </w:rPr>
      </w:pPr>
    </w:p>
    <w:p w14:paraId="2D46AC6E" w14:textId="77777777" w:rsidR="00EC2FC6" w:rsidRPr="00C833DA" w:rsidRDefault="00EC2FC6">
      <w:pPr>
        <w:pStyle w:val="ConsPlusNormal"/>
        <w:jc w:val="both"/>
        <w:rPr>
          <w:rFonts w:ascii="Times New Roman" w:hAnsi="Times New Roman" w:cs="Times New Roman"/>
          <w:sz w:val="24"/>
          <w:szCs w:val="24"/>
        </w:rPr>
      </w:pPr>
    </w:p>
    <w:p w14:paraId="0B51C85D" w14:textId="77777777" w:rsidR="00EC2FC6" w:rsidRDefault="000C1354" w:rsidP="007C5EE3">
      <w:pPr>
        <w:pStyle w:val="ConsPlusNormal"/>
        <w:jc w:val="center"/>
        <w:rPr>
          <w:rFonts w:ascii="Times New Roman" w:hAnsi="Times New Roman" w:cs="Times New Roman"/>
          <w:sz w:val="24"/>
          <w:szCs w:val="24"/>
        </w:rPr>
      </w:pPr>
      <w:bookmarkStart w:id="12" w:name="P989"/>
      <w:bookmarkEnd w:id="12"/>
      <w:r>
        <w:rPr>
          <w:rFonts w:ascii="Times New Roman" w:hAnsi="Times New Roman" w:cs="Times New Roman"/>
          <w:sz w:val="24"/>
          <w:szCs w:val="24"/>
        </w:rPr>
        <w:t>Состав</w:t>
      </w:r>
      <w:r w:rsidR="007C5EE3">
        <w:rPr>
          <w:rFonts w:ascii="Times New Roman" w:hAnsi="Times New Roman" w:cs="Times New Roman"/>
          <w:sz w:val="24"/>
          <w:szCs w:val="24"/>
        </w:rPr>
        <w:t xml:space="preserve"> судейской коллегии</w:t>
      </w:r>
    </w:p>
    <w:p w14:paraId="5B804770" w14:textId="77777777" w:rsidR="003912A6" w:rsidRPr="00C833DA" w:rsidRDefault="003912A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2381"/>
        <w:gridCol w:w="2948"/>
        <w:gridCol w:w="2665"/>
      </w:tblGrid>
      <w:tr w:rsidR="00EC2FC6" w:rsidRPr="00C833DA" w14:paraId="089181CF" w14:textId="77777777">
        <w:tc>
          <w:tcPr>
            <w:tcW w:w="1077" w:type="dxa"/>
          </w:tcPr>
          <w:p w14:paraId="6341819B" w14:textId="77777777" w:rsidR="00EC2FC6" w:rsidRPr="00C833DA" w:rsidRDefault="00EC2FC6">
            <w:pPr>
              <w:pStyle w:val="ConsPlusNormal"/>
              <w:jc w:val="center"/>
              <w:rPr>
                <w:rFonts w:ascii="Times New Roman" w:hAnsi="Times New Roman" w:cs="Times New Roman"/>
                <w:sz w:val="24"/>
                <w:szCs w:val="24"/>
              </w:rPr>
            </w:pPr>
            <w:r w:rsidRPr="00C833DA">
              <w:rPr>
                <w:rFonts w:ascii="Times New Roman" w:hAnsi="Times New Roman" w:cs="Times New Roman"/>
                <w:sz w:val="24"/>
                <w:szCs w:val="24"/>
              </w:rPr>
              <w:t>N п/п</w:t>
            </w:r>
          </w:p>
        </w:tc>
        <w:tc>
          <w:tcPr>
            <w:tcW w:w="2381" w:type="dxa"/>
          </w:tcPr>
          <w:p w14:paraId="6316030E" w14:textId="77777777" w:rsidR="00EC2FC6" w:rsidRPr="00C833DA" w:rsidRDefault="00EC2FC6">
            <w:pPr>
              <w:pStyle w:val="ConsPlusNormal"/>
              <w:jc w:val="center"/>
              <w:rPr>
                <w:rFonts w:ascii="Times New Roman" w:hAnsi="Times New Roman" w:cs="Times New Roman"/>
                <w:sz w:val="24"/>
                <w:szCs w:val="24"/>
              </w:rPr>
            </w:pPr>
            <w:r w:rsidRPr="00C833DA">
              <w:rPr>
                <w:rFonts w:ascii="Times New Roman" w:hAnsi="Times New Roman" w:cs="Times New Roman"/>
                <w:sz w:val="24"/>
                <w:szCs w:val="24"/>
              </w:rPr>
              <w:t>Ф.И.О.</w:t>
            </w:r>
          </w:p>
        </w:tc>
        <w:tc>
          <w:tcPr>
            <w:tcW w:w="2948" w:type="dxa"/>
          </w:tcPr>
          <w:p w14:paraId="5E801191" w14:textId="77777777" w:rsidR="00EC2FC6" w:rsidRPr="00C833DA" w:rsidRDefault="00EC2FC6">
            <w:pPr>
              <w:pStyle w:val="ConsPlusNormal"/>
              <w:jc w:val="center"/>
              <w:rPr>
                <w:rFonts w:ascii="Times New Roman" w:hAnsi="Times New Roman" w:cs="Times New Roman"/>
                <w:sz w:val="24"/>
                <w:szCs w:val="24"/>
              </w:rPr>
            </w:pPr>
            <w:r w:rsidRPr="00C833DA">
              <w:rPr>
                <w:rFonts w:ascii="Times New Roman" w:hAnsi="Times New Roman" w:cs="Times New Roman"/>
                <w:sz w:val="24"/>
                <w:szCs w:val="24"/>
              </w:rPr>
              <w:t>Судейская квалификация</w:t>
            </w:r>
          </w:p>
        </w:tc>
        <w:tc>
          <w:tcPr>
            <w:tcW w:w="2665" w:type="dxa"/>
          </w:tcPr>
          <w:p w14:paraId="722ECD93" w14:textId="77777777" w:rsidR="00EC2FC6" w:rsidRPr="00C833DA" w:rsidRDefault="00EC2FC6">
            <w:pPr>
              <w:pStyle w:val="ConsPlusNormal"/>
              <w:jc w:val="center"/>
              <w:rPr>
                <w:rFonts w:ascii="Times New Roman" w:hAnsi="Times New Roman" w:cs="Times New Roman"/>
                <w:sz w:val="24"/>
                <w:szCs w:val="24"/>
              </w:rPr>
            </w:pPr>
            <w:r w:rsidRPr="00C833DA">
              <w:rPr>
                <w:rFonts w:ascii="Times New Roman" w:hAnsi="Times New Roman" w:cs="Times New Roman"/>
                <w:sz w:val="24"/>
                <w:szCs w:val="24"/>
              </w:rPr>
              <w:t>Возлагаемые обязанности</w:t>
            </w:r>
          </w:p>
        </w:tc>
      </w:tr>
      <w:tr w:rsidR="00EC2FC6" w:rsidRPr="00C833DA" w14:paraId="77E0DE5F" w14:textId="77777777">
        <w:tc>
          <w:tcPr>
            <w:tcW w:w="1077" w:type="dxa"/>
          </w:tcPr>
          <w:p w14:paraId="512D89FC" w14:textId="77777777" w:rsidR="00EC2FC6" w:rsidRPr="00C833DA" w:rsidRDefault="00EC2FC6">
            <w:pPr>
              <w:pStyle w:val="ConsPlusNormal"/>
              <w:jc w:val="center"/>
              <w:rPr>
                <w:rFonts w:ascii="Times New Roman" w:hAnsi="Times New Roman" w:cs="Times New Roman"/>
                <w:sz w:val="24"/>
                <w:szCs w:val="24"/>
              </w:rPr>
            </w:pPr>
            <w:r w:rsidRPr="00C833DA">
              <w:rPr>
                <w:rFonts w:ascii="Times New Roman" w:hAnsi="Times New Roman" w:cs="Times New Roman"/>
                <w:sz w:val="24"/>
                <w:szCs w:val="24"/>
              </w:rPr>
              <w:t>1.</w:t>
            </w:r>
          </w:p>
        </w:tc>
        <w:tc>
          <w:tcPr>
            <w:tcW w:w="2381" w:type="dxa"/>
          </w:tcPr>
          <w:p w14:paraId="5B1373B1" w14:textId="77777777" w:rsidR="00EC2FC6" w:rsidRPr="00C833DA" w:rsidRDefault="00EC2FC6">
            <w:pPr>
              <w:pStyle w:val="ConsPlusNormal"/>
              <w:rPr>
                <w:rFonts w:ascii="Times New Roman" w:hAnsi="Times New Roman" w:cs="Times New Roman"/>
                <w:sz w:val="24"/>
                <w:szCs w:val="24"/>
              </w:rPr>
            </w:pPr>
          </w:p>
        </w:tc>
        <w:tc>
          <w:tcPr>
            <w:tcW w:w="2948" w:type="dxa"/>
          </w:tcPr>
          <w:p w14:paraId="144A43C4" w14:textId="77777777" w:rsidR="00EC2FC6" w:rsidRPr="00C833DA" w:rsidRDefault="00EC2FC6">
            <w:pPr>
              <w:pStyle w:val="ConsPlusNormal"/>
              <w:rPr>
                <w:rFonts w:ascii="Times New Roman" w:hAnsi="Times New Roman" w:cs="Times New Roman"/>
                <w:sz w:val="24"/>
                <w:szCs w:val="24"/>
              </w:rPr>
            </w:pPr>
          </w:p>
        </w:tc>
        <w:tc>
          <w:tcPr>
            <w:tcW w:w="2665" w:type="dxa"/>
          </w:tcPr>
          <w:p w14:paraId="0016705A" w14:textId="77777777" w:rsidR="00EC2FC6" w:rsidRPr="00C833DA" w:rsidRDefault="00EC2FC6">
            <w:pPr>
              <w:pStyle w:val="ConsPlusNormal"/>
              <w:rPr>
                <w:rFonts w:ascii="Times New Roman" w:hAnsi="Times New Roman" w:cs="Times New Roman"/>
                <w:sz w:val="24"/>
                <w:szCs w:val="24"/>
              </w:rPr>
            </w:pPr>
          </w:p>
        </w:tc>
      </w:tr>
      <w:tr w:rsidR="00EC2FC6" w:rsidRPr="00C833DA" w14:paraId="1C572D4C" w14:textId="77777777">
        <w:tc>
          <w:tcPr>
            <w:tcW w:w="1077" w:type="dxa"/>
          </w:tcPr>
          <w:p w14:paraId="08BFCCC4" w14:textId="77777777" w:rsidR="00EC2FC6" w:rsidRPr="00C833DA" w:rsidRDefault="00EC2FC6">
            <w:pPr>
              <w:pStyle w:val="ConsPlusNormal"/>
              <w:jc w:val="center"/>
              <w:rPr>
                <w:rFonts w:ascii="Times New Roman" w:hAnsi="Times New Roman" w:cs="Times New Roman"/>
                <w:sz w:val="24"/>
                <w:szCs w:val="24"/>
              </w:rPr>
            </w:pPr>
            <w:r w:rsidRPr="00C833DA">
              <w:rPr>
                <w:rFonts w:ascii="Times New Roman" w:hAnsi="Times New Roman" w:cs="Times New Roman"/>
                <w:sz w:val="24"/>
                <w:szCs w:val="24"/>
              </w:rPr>
              <w:t>2.</w:t>
            </w:r>
          </w:p>
        </w:tc>
        <w:tc>
          <w:tcPr>
            <w:tcW w:w="2381" w:type="dxa"/>
          </w:tcPr>
          <w:p w14:paraId="411F2BD5" w14:textId="77777777" w:rsidR="00EC2FC6" w:rsidRPr="00C833DA" w:rsidRDefault="00EC2FC6">
            <w:pPr>
              <w:pStyle w:val="ConsPlusNormal"/>
              <w:rPr>
                <w:rFonts w:ascii="Times New Roman" w:hAnsi="Times New Roman" w:cs="Times New Roman"/>
                <w:sz w:val="24"/>
                <w:szCs w:val="24"/>
              </w:rPr>
            </w:pPr>
          </w:p>
        </w:tc>
        <w:tc>
          <w:tcPr>
            <w:tcW w:w="2948" w:type="dxa"/>
          </w:tcPr>
          <w:p w14:paraId="63E15FCC" w14:textId="77777777" w:rsidR="00EC2FC6" w:rsidRPr="00C833DA" w:rsidRDefault="00EC2FC6">
            <w:pPr>
              <w:pStyle w:val="ConsPlusNormal"/>
              <w:rPr>
                <w:rFonts w:ascii="Times New Roman" w:hAnsi="Times New Roman" w:cs="Times New Roman"/>
                <w:sz w:val="24"/>
                <w:szCs w:val="24"/>
              </w:rPr>
            </w:pPr>
          </w:p>
        </w:tc>
        <w:tc>
          <w:tcPr>
            <w:tcW w:w="2665" w:type="dxa"/>
          </w:tcPr>
          <w:p w14:paraId="5824F1A5" w14:textId="77777777" w:rsidR="00EC2FC6" w:rsidRPr="00C833DA" w:rsidRDefault="00EC2FC6">
            <w:pPr>
              <w:pStyle w:val="ConsPlusNormal"/>
              <w:rPr>
                <w:rFonts w:ascii="Times New Roman" w:hAnsi="Times New Roman" w:cs="Times New Roman"/>
                <w:sz w:val="24"/>
                <w:szCs w:val="24"/>
              </w:rPr>
            </w:pPr>
          </w:p>
        </w:tc>
      </w:tr>
      <w:tr w:rsidR="00EC2FC6" w:rsidRPr="00C833DA" w14:paraId="60BDD389" w14:textId="77777777">
        <w:tc>
          <w:tcPr>
            <w:tcW w:w="1077" w:type="dxa"/>
          </w:tcPr>
          <w:p w14:paraId="577174BB" w14:textId="77777777" w:rsidR="00EC2FC6" w:rsidRPr="00C833DA" w:rsidRDefault="00EC2FC6">
            <w:pPr>
              <w:pStyle w:val="ConsPlusNormal"/>
              <w:jc w:val="center"/>
              <w:rPr>
                <w:rFonts w:ascii="Times New Roman" w:hAnsi="Times New Roman" w:cs="Times New Roman"/>
                <w:sz w:val="24"/>
                <w:szCs w:val="24"/>
              </w:rPr>
            </w:pPr>
            <w:r w:rsidRPr="00C833DA">
              <w:rPr>
                <w:rFonts w:ascii="Times New Roman" w:hAnsi="Times New Roman" w:cs="Times New Roman"/>
                <w:sz w:val="24"/>
                <w:szCs w:val="24"/>
              </w:rPr>
              <w:t>3.</w:t>
            </w:r>
          </w:p>
        </w:tc>
        <w:tc>
          <w:tcPr>
            <w:tcW w:w="2381" w:type="dxa"/>
          </w:tcPr>
          <w:p w14:paraId="369805A6" w14:textId="77777777" w:rsidR="00EC2FC6" w:rsidRPr="00C833DA" w:rsidRDefault="00EC2FC6">
            <w:pPr>
              <w:pStyle w:val="ConsPlusNormal"/>
              <w:rPr>
                <w:rFonts w:ascii="Times New Roman" w:hAnsi="Times New Roman" w:cs="Times New Roman"/>
                <w:sz w:val="24"/>
                <w:szCs w:val="24"/>
              </w:rPr>
            </w:pPr>
          </w:p>
        </w:tc>
        <w:tc>
          <w:tcPr>
            <w:tcW w:w="2948" w:type="dxa"/>
          </w:tcPr>
          <w:p w14:paraId="011D715F" w14:textId="77777777" w:rsidR="00EC2FC6" w:rsidRPr="00C833DA" w:rsidRDefault="00EC2FC6">
            <w:pPr>
              <w:pStyle w:val="ConsPlusNormal"/>
              <w:rPr>
                <w:rFonts w:ascii="Times New Roman" w:hAnsi="Times New Roman" w:cs="Times New Roman"/>
                <w:sz w:val="24"/>
                <w:szCs w:val="24"/>
              </w:rPr>
            </w:pPr>
          </w:p>
        </w:tc>
        <w:tc>
          <w:tcPr>
            <w:tcW w:w="2665" w:type="dxa"/>
          </w:tcPr>
          <w:p w14:paraId="6193089A" w14:textId="77777777" w:rsidR="00EC2FC6" w:rsidRPr="00C833DA" w:rsidRDefault="00EC2FC6">
            <w:pPr>
              <w:pStyle w:val="ConsPlusNormal"/>
              <w:rPr>
                <w:rFonts w:ascii="Times New Roman" w:hAnsi="Times New Roman" w:cs="Times New Roman"/>
                <w:sz w:val="24"/>
                <w:szCs w:val="24"/>
              </w:rPr>
            </w:pPr>
          </w:p>
        </w:tc>
      </w:tr>
      <w:tr w:rsidR="00EC2FC6" w:rsidRPr="00C833DA" w14:paraId="27E03C39" w14:textId="77777777">
        <w:tc>
          <w:tcPr>
            <w:tcW w:w="1077" w:type="dxa"/>
          </w:tcPr>
          <w:p w14:paraId="6D692108" w14:textId="77777777" w:rsidR="00EC2FC6" w:rsidRPr="00C833DA" w:rsidRDefault="00EC2FC6">
            <w:pPr>
              <w:pStyle w:val="ConsPlusNormal"/>
              <w:jc w:val="center"/>
              <w:rPr>
                <w:rFonts w:ascii="Times New Roman" w:hAnsi="Times New Roman" w:cs="Times New Roman"/>
                <w:sz w:val="24"/>
                <w:szCs w:val="24"/>
              </w:rPr>
            </w:pPr>
            <w:r w:rsidRPr="00C833DA">
              <w:rPr>
                <w:rFonts w:ascii="Times New Roman" w:hAnsi="Times New Roman" w:cs="Times New Roman"/>
                <w:sz w:val="24"/>
                <w:szCs w:val="24"/>
              </w:rPr>
              <w:t>и т.д.</w:t>
            </w:r>
          </w:p>
        </w:tc>
        <w:tc>
          <w:tcPr>
            <w:tcW w:w="2381" w:type="dxa"/>
          </w:tcPr>
          <w:p w14:paraId="7525302E" w14:textId="77777777" w:rsidR="00EC2FC6" w:rsidRPr="00C833DA" w:rsidRDefault="00EC2FC6">
            <w:pPr>
              <w:pStyle w:val="ConsPlusNormal"/>
              <w:rPr>
                <w:rFonts w:ascii="Times New Roman" w:hAnsi="Times New Roman" w:cs="Times New Roman"/>
                <w:sz w:val="24"/>
                <w:szCs w:val="24"/>
              </w:rPr>
            </w:pPr>
          </w:p>
        </w:tc>
        <w:tc>
          <w:tcPr>
            <w:tcW w:w="2948" w:type="dxa"/>
          </w:tcPr>
          <w:p w14:paraId="2EB653B7" w14:textId="77777777" w:rsidR="00EC2FC6" w:rsidRPr="00C833DA" w:rsidRDefault="00EC2FC6">
            <w:pPr>
              <w:pStyle w:val="ConsPlusNormal"/>
              <w:rPr>
                <w:rFonts w:ascii="Times New Roman" w:hAnsi="Times New Roman" w:cs="Times New Roman"/>
                <w:sz w:val="24"/>
                <w:szCs w:val="24"/>
              </w:rPr>
            </w:pPr>
          </w:p>
        </w:tc>
        <w:tc>
          <w:tcPr>
            <w:tcW w:w="2665" w:type="dxa"/>
          </w:tcPr>
          <w:p w14:paraId="23B668D3" w14:textId="77777777" w:rsidR="00EC2FC6" w:rsidRPr="00C833DA" w:rsidRDefault="00EC2FC6">
            <w:pPr>
              <w:pStyle w:val="ConsPlusNormal"/>
              <w:rPr>
                <w:rFonts w:ascii="Times New Roman" w:hAnsi="Times New Roman" w:cs="Times New Roman"/>
                <w:sz w:val="24"/>
                <w:szCs w:val="24"/>
              </w:rPr>
            </w:pPr>
          </w:p>
        </w:tc>
      </w:tr>
    </w:tbl>
    <w:p w14:paraId="60731AD1" w14:textId="77777777" w:rsidR="00EC2FC6" w:rsidRPr="00C833DA" w:rsidRDefault="00EC2FC6">
      <w:pPr>
        <w:pStyle w:val="ConsPlusNormal"/>
        <w:jc w:val="both"/>
        <w:rPr>
          <w:rFonts w:ascii="Times New Roman" w:hAnsi="Times New Roman" w:cs="Times New Roman"/>
          <w:sz w:val="24"/>
          <w:szCs w:val="24"/>
        </w:rPr>
      </w:pPr>
    </w:p>
    <w:p w14:paraId="3AD8A209" w14:textId="77777777" w:rsidR="00EC2FC6" w:rsidRPr="00C833DA" w:rsidRDefault="00EC2FC6">
      <w:pPr>
        <w:pStyle w:val="ConsPlusNonformat"/>
        <w:jc w:val="both"/>
        <w:rPr>
          <w:rFonts w:ascii="Times New Roman" w:hAnsi="Times New Roman" w:cs="Times New Roman"/>
          <w:sz w:val="24"/>
          <w:szCs w:val="24"/>
        </w:rPr>
      </w:pPr>
      <w:r w:rsidRPr="00C833DA">
        <w:rPr>
          <w:rFonts w:ascii="Times New Roman" w:hAnsi="Times New Roman" w:cs="Times New Roman"/>
          <w:sz w:val="24"/>
          <w:szCs w:val="24"/>
        </w:rPr>
        <w:t xml:space="preserve">    Заявитель/:_______________________________/___________________________/</w:t>
      </w:r>
    </w:p>
    <w:p w14:paraId="23CD1281" w14:textId="77777777" w:rsidR="00EC2FC6" w:rsidRPr="00C833DA" w:rsidRDefault="00EC2FC6">
      <w:pPr>
        <w:pStyle w:val="ConsPlusNonformat"/>
        <w:jc w:val="both"/>
        <w:rPr>
          <w:rFonts w:ascii="Times New Roman" w:hAnsi="Times New Roman" w:cs="Times New Roman"/>
          <w:sz w:val="24"/>
          <w:szCs w:val="24"/>
        </w:rPr>
      </w:pPr>
      <w:r w:rsidRPr="00C833DA">
        <w:rPr>
          <w:rFonts w:ascii="Times New Roman" w:hAnsi="Times New Roman" w:cs="Times New Roman"/>
          <w:sz w:val="24"/>
          <w:szCs w:val="24"/>
        </w:rPr>
        <w:t xml:space="preserve">                          (Ф.И.О.)                      (подпись)</w:t>
      </w:r>
    </w:p>
    <w:p w14:paraId="0D4BB389" w14:textId="77777777" w:rsidR="00EC2FC6" w:rsidRPr="00C833DA" w:rsidRDefault="00EC2FC6">
      <w:pPr>
        <w:pStyle w:val="ConsPlusNonformat"/>
        <w:jc w:val="both"/>
        <w:rPr>
          <w:rFonts w:ascii="Times New Roman" w:hAnsi="Times New Roman" w:cs="Times New Roman"/>
          <w:sz w:val="24"/>
          <w:szCs w:val="24"/>
        </w:rPr>
      </w:pPr>
      <w:r w:rsidRPr="00C833DA">
        <w:rPr>
          <w:rFonts w:ascii="Times New Roman" w:hAnsi="Times New Roman" w:cs="Times New Roman"/>
          <w:sz w:val="24"/>
          <w:szCs w:val="24"/>
        </w:rPr>
        <w:t xml:space="preserve">    Дата подачи: _____________________</w:t>
      </w:r>
    </w:p>
    <w:p w14:paraId="2C334BFD" w14:textId="77777777" w:rsidR="00EC2FC6" w:rsidRPr="00C833DA" w:rsidRDefault="00EC2FC6">
      <w:pPr>
        <w:pStyle w:val="ConsPlusNonformat"/>
        <w:jc w:val="both"/>
        <w:rPr>
          <w:rFonts w:ascii="Times New Roman" w:hAnsi="Times New Roman" w:cs="Times New Roman"/>
          <w:sz w:val="24"/>
          <w:szCs w:val="24"/>
        </w:rPr>
      </w:pPr>
      <w:r w:rsidRPr="00C833DA">
        <w:rPr>
          <w:rFonts w:ascii="Times New Roman" w:hAnsi="Times New Roman" w:cs="Times New Roman"/>
          <w:sz w:val="24"/>
          <w:szCs w:val="24"/>
        </w:rPr>
        <w:t xml:space="preserve">                  (число, месяц, год)</w:t>
      </w:r>
    </w:p>
    <w:p w14:paraId="46F6EBBF" w14:textId="77777777" w:rsidR="00EC2FC6" w:rsidRPr="00C833DA" w:rsidRDefault="00EC2FC6">
      <w:pPr>
        <w:pStyle w:val="ConsPlusNormal"/>
        <w:jc w:val="both"/>
        <w:rPr>
          <w:rFonts w:ascii="Times New Roman" w:hAnsi="Times New Roman" w:cs="Times New Roman"/>
          <w:sz w:val="24"/>
          <w:szCs w:val="24"/>
        </w:rPr>
      </w:pPr>
    </w:p>
    <w:p w14:paraId="09BED921" w14:textId="77777777" w:rsidR="00EC2FC6" w:rsidRPr="00C833DA" w:rsidRDefault="00EC2FC6">
      <w:pPr>
        <w:pStyle w:val="ConsPlusNormal"/>
        <w:jc w:val="both"/>
        <w:rPr>
          <w:rFonts w:ascii="Times New Roman" w:hAnsi="Times New Roman" w:cs="Times New Roman"/>
          <w:sz w:val="24"/>
          <w:szCs w:val="24"/>
        </w:rPr>
      </w:pPr>
    </w:p>
    <w:p w14:paraId="799C7930" w14:textId="77777777" w:rsidR="00EC2FC6" w:rsidRPr="00C833DA" w:rsidRDefault="00EC2FC6">
      <w:pPr>
        <w:pStyle w:val="ConsPlusNormal"/>
        <w:pBdr>
          <w:bottom w:val="single" w:sz="6" w:space="0" w:color="auto"/>
        </w:pBdr>
        <w:spacing w:before="100" w:after="100"/>
        <w:jc w:val="both"/>
        <w:rPr>
          <w:rFonts w:ascii="Times New Roman" w:hAnsi="Times New Roman" w:cs="Times New Roman"/>
          <w:sz w:val="24"/>
          <w:szCs w:val="24"/>
        </w:rPr>
      </w:pPr>
    </w:p>
    <w:p w14:paraId="02E21B1B" w14:textId="77777777" w:rsidR="00456DBB" w:rsidRDefault="00456DBB"/>
    <w:sectPr w:rsidR="00456DBB" w:rsidSect="005E53F4">
      <w:pgSz w:w="11905" w:h="16838"/>
      <w:pgMar w:top="1134" w:right="850" w:bottom="1134"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CDDCD" w14:textId="77777777" w:rsidR="0046279B" w:rsidRDefault="0046279B" w:rsidP="00CB6E7D">
      <w:r>
        <w:separator/>
      </w:r>
    </w:p>
  </w:endnote>
  <w:endnote w:type="continuationSeparator" w:id="0">
    <w:p w14:paraId="03703547" w14:textId="77777777" w:rsidR="0046279B" w:rsidRDefault="0046279B" w:rsidP="00CB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9A14B" w14:textId="77777777" w:rsidR="0046279B" w:rsidRDefault="0046279B" w:rsidP="00CB6E7D">
      <w:r>
        <w:separator/>
      </w:r>
    </w:p>
  </w:footnote>
  <w:footnote w:type="continuationSeparator" w:id="0">
    <w:p w14:paraId="5D074316" w14:textId="77777777" w:rsidR="0046279B" w:rsidRDefault="0046279B" w:rsidP="00CB6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24314"/>
      <w:docPartObj>
        <w:docPartGallery w:val="Page Numbers (Top of Page)"/>
        <w:docPartUnique/>
      </w:docPartObj>
    </w:sdtPr>
    <w:sdtContent>
      <w:p w14:paraId="76377106" w14:textId="77777777" w:rsidR="000B777D" w:rsidRDefault="00E72284">
        <w:pPr>
          <w:pStyle w:val="a4"/>
          <w:jc w:val="center"/>
        </w:pPr>
        <w:r>
          <w:fldChar w:fldCharType="begin"/>
        </w:r>
        <w:r>
          <w:instrText xml:space="preserve"> PAGE   \* MERGEFORMAT </w:instrText>
        </w:r>
        <w:r>
          <w:fldChar w:fldCharType="separate"/>
        </w:r>
        <w:r>
          <w:rPr>
            <w:noProof/>
          </w:rPr>
          <w:t>10</w:t>
        </w:r>
        <w:r>
          <w:rPr>
            <w:noProof/>
          </w:rPr>
          <w:fldChar w:fldCharType="end"/>
        </w:r>
      </w:p>
    </w:sdtContent>
  </w:sdt>
  <w:p w14:paraId="47F7D722" w14:textId="77777777" w:rsidR="000B777D" w:rsidRDefault="000B777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209730708">
    <w:abstractNumId w:val="1"/>
  </w:num>
  <w:num w:numId="2" w16cid:durableId="987703875">
    <w:abstractNumId w:val="0"/>
  </w:num>
  <w:num w:numId="3" w16cid:durableId="670451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FC6"/>
    <w:rsid w:val="00001ED6"/>
    <w:rsid w:val="000052B9"/>
    <w:rsid w:val="00021F5F"/>
    <w:rsid w:val="00050C6F"/>
    <w:rsid w:val="00075FD2"/>
    <w:rsid w:val="000912F6"/>
    <w:rsid w:val="000941F4"/>
    <w:rsid w:val="000B777D"/>
    <w:rsid w:val="000C1354"/>
    <w:rsid w:val="000D3A04"/>
    <w:rsid w:val="000E4531"/>
    <w:rsid w:val="001247BA"/>
    <w:rsid w:val="00133F46"/>
    <w:rsid w:val="00136493"/>
    <w:rsid w:val="0017391F"/>
    <w:rsid w:val="001760A4"/>
    <w:rsid w:val="00186BAF"/>
    <w:rsid w:val="00187E28"/>
    <w:rsid w:val="001A5173"/>
    <w:rsid w:val="001C3A4A"/>
    <w:rsid w:val="001D03C1"/>
    <w:rsid w:val="001E03D5"/>
    <w:rsid w:val="001E0FCC"/>
    <w:rsid w:val="001F1A42"/>
    <w:rsid w:val="001F2F22"/>
    <w:rsid w:val="001F3074"/>
    <w:rsid w:val="00210108"/>
    <w:rsid w:val="00212771"/>
    <w:rsid w:val="002235E5"/>
    <w:rsid w:val="002414ED"/>
    <w:rsid w:val="0025654D"/>
    <w:rsid w:val="00257F54"/>
    <w:rsid w:val="00282B52"/>
    <w:rsid w:val="00286077"/>
    <w:rsid w:val="002C7325"/>
    <w:rsid w:val="002D6E05"/>
    <w:rsid w:val="00306FD7"/>
    <w:rsid w:val="00311091"/>
    <w:rsid w:val="0031557B"/>
    <w:rsid w:val="00316D1E"/>
    <w:rsid w:val="00322169"/>
    <w:rsid w:val="003259A9"/>
    <w:rsid w:val="003429E2"/>
    <w:rsid w:val="00360FA0"/>
    <w:rsid w:val="003658A5"/>
    <w:rsid w:val="0037317B"/>
    <w:rsid w:val="0037791A"/>
    <w:rsid w:val="00381BFC"/>
    <w:rsid w:val="0038356E"/>
    <w:rsid w:val="003912A6"/>
    <w:rsid w:val="00392AE7"/>
    <w:rsid w:val="003A0076"/>
    <w:rsid w:val="003A4594"/>
    <w:rsid w:val="0040151D"/>
    <w:rsid w:val="0040643F"/>
    <w:rsid w:val="004078DE"/>
    <w:rsid w:val="00416B5C"/>
    <w:rsid w:val="00456DBB"/>
    <w:rsid w:val="0046279B"/>
    <w:rsid w:val="00463246"/>
    <w:rsid w:val="004928FB"/>
    <w:rsid w:val="00493E1D"/>
    <w:rsid w:val="004965D5"/>
    <w:rsid w:val="004A279C"/>
    <w:rsid w:val="00536395"/>
    <w:rsid w:val="005603FF"/>
    <w:rsid w:val="00566EBC"/>
    <w:rsid w:val="005A0824"/>
    <w:rsid w:val="005A615D"/>
    <w:rsid w:val="005B7BDD"/>
    <w:rsid w:val="005E53F4"/>
    <w:rsid w:val="005E71C4"/>
    <w:rsid w:val="005E7ADD"/>
    <w:rsid w:val="005F7CB2"/>
    <w:rsid w:val="00614B01"/>
    <w:rsid w:val="00641034"/>
    <w:rsid w:val="006608C6"/>
    <w:rsid w:val="00663B4A"/>
    <w:rsid w:val="006818C9"/>
    <w:rsid w:val="006C2417"/>
    <w:rsid w:val="006F674B"/>
    <w:rsid w:val="00701CE4"/>
    <w:rsid w:val="0070691C"/>
    <w:rsid w:val="007168DE"/>
    <w:rsid w:val="00730FFB"/>
    <w:rsid w:val="00734F56"/>
    <w:rsid w:val="007C198F"/>
    <w:rsid w:val="007C5EE3"/>
    <w:rsid w:val="007E072B"/>
    <w:rsid w:val="007E2F75"/>
    <w:rsid w:val="00807A57"/>
    <w:rsid w:val="00807EFC"/>
    <w:rsid w:val="00814DF3"/>
    <w:rsid w:val="00853D14"/>
    <w:rsid w:val="00865780"/>
    <w:rsid w:val="008715AA"/>
    <w:rsid w:val="008746A9"/>
    <w:rsid w:val="00884374"/>
    <w:rsid w:val="00895094"/>
    <w:rsid w:val="008D7757"/>
    <w:rsid w:val="008E32DF"/>
    <w:rsid w:val="008F5544"/>
    <w:rsid w:val="009140C1"/>
    <w:rsid w:val="00936680"/>
    <w:rsid w:val="00936BEB"/>
    <w:rsid w:val="00944895"/>
    <w:rsid w:val="009515E1"/>
    <w:rsid w:val="00955347"/>
    <w:rsid w:val="00956CF5"/>
    <w:rsid w:val="0097056D"/>
    <w:rsid w:val="009723B3"/>
    <w:rsid w:val="00990264"/>
    <w:rsid w:val="009D32AD"/>
    <w:rsid w:val="00A00E6A"/>
    <w:rsid w:val="00A412EF"/>
    <w:rsid w:val="00A414EB"/>
    <w:rsid w:val="00A5004C"/>
    <w:rsid w:val="00A723B3"/>
    <w:rsid w:val="00A9438A"/>
    <w:rsid w:val="00A94D0F"/>
    <w:rsid w:val="00A95DB2"/>
    <w:rsid w:val="00AD2D29"/>
    <w:rsid w:val="00AE260E"/>
    <w:rsid w:val="00AF69B6"/>
    <w:rsid w:val="00B032DE"/>
    <w:rsid w:val="00B133DF"/>
    <w:rsid w:val="00B52A1F"/>
    <w:rsid w:val="00B540FC"/>
    <w:rsid w:val="00B91C8C"/>
    <w:rsid w:val="00B93C51"/>
    <w:rsid w:val="00B96F29"/>
    <w:rsid w:val="00BD00EC"/>
    <w:rsid w:val="00BD464C"/>
    <w:rsid w:val="00BE7A1C"/>
    <w:rsid w:val="00BF458F"/>
    <w:rsid w:val="00C068B9"/>
    <w:rsid w:val="00C277D2"/>
    <w:rsid w:val="00C338A5"/>
    <w:rsid w:val="00C4524D"/>
    <w:rsid w:val="00C5404D"/>
    <w:rsid w:val="00C56A3B"/>
    <w:rsid w:val="00C833DA"/>
    <w:rsid w:val="00C87654"/>
    <w:rsid w:val="00C92D6D"/>
    <w:rsid w:val="00CB6E7D"/>
    <w:rsid w:val="00CC18D7"/>
    <w:rsid w:val="00CC2540"/>
    <w:rsid w:val="00CC5453"/>
    <w:rsid w:val="00CC73F9"/>
    <w:rsid w:val="00CC783D"/>
    <w:rsid w:val="00CD03B4"/>
    <w:rsid w:val="00CD41D3"/>
    <w:rsid w:val="00CD5E3A"/>
    <w:rsid w:val="00CE7751"/>
    <w:rsid w:val="00CE7C26"/>
    <w:rsid w:val="00D0290C"/>
    <w:rsid w:val="00D05526"/>
    <w:rsid w:val="00D05995"/>
    <w:rsid w:val="00D078C9"/>
    <w:rsid w:val="00D07BF6"/>
    <w:rsid w:val="00D117AD"/>
    <w:rsid w:val="00D46191"/>
    <w:rsid w:val="00D941A4"/>
    <w:rsid w:val="00DA2DCC"/>
    <w:rsid w:val="00DB2C2B"/>
    <w:rsid w:val="00DF01EB"/>
    <w:rsid w:val="00DF20CD"/>
    <w:rsid w:val="00DF3A21"/>
    <w:rsid w:val="00E001DA"/>
    <w:rsid w:val="00E0612E"/>
    <w:rsid w:val="00E11A22"/>
    <w:rsid w:val="00E12632"/>
    <w:rsid w:val="00E40B45"/>
    <w:rsid w:val="00E66CC1"/>
    <w:rsid w:val="00E72284"/>
    <w:rsid w:val="00E77A84"/>
    <w:rsid w:val="00EC0533"/>
    <w:rsid w:val="00EC2FC6"/>
    <w:rsid w:val="00F11DFA"/>
    <w:rsid w:val="00F902B4"/>
    <w:rsid w:val="00F92ECD"/>
    <w:rsid w:val="00FA76E6"/>
    <w:rsid w:val="00FB3411"/>
    <w:rsid w:val="00FB4C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9E600"/>
  <w15:docId w15:val="{85C2CA0A-7830-4DED-8D64-01572397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line="360"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53F4"/>
    <w:pPr>
      <w:spacing w:line="240" w:lineRule="auto"/>
      <w:ind w:firstLine="0"/>
      <w:jc w:val="left"/>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2FC6"/>
    <w:pPr>
      <w:widowControl w:val="0"/>
      <w:autoSpaceDE w:val="0"/>
      <w:autoSpaceDN w:val="0"/>
      <w:spacing w:line="240" w:lineRule="auto"/>
      <w:ind w:firstLine="0"/>
      <w:jc w:val="left"/>
    </w:pPr>
    <w:rPr>
      <w:rFonts w:ascii="Calibri" w:eastAsiaTheme="minorEastAsia" w:hAnsi="Calibri" w:cs="Calibri"/>
      <w:lang w:eastAsia="ru-RU"/>
    </w:rPr>
  </w:style>
  <w:style w:type="paragraph" w:customStyle="1" w:styleId="ConsPlusNonformat">
    <w:name w:val="ConsPlusNonformat"/>
    <w:rsid w:val="00EC2FC6"/>
    <w:pPr>
      <w:widowControl w:val="0"/>
      <w:autoSpaceDE w:val="0"/>
      <w:autoSpaceDN w:val="0"/>
      <w:spacing w:line="240" w:lineRule="auto"/>
      <w:ind w:firstLine="0"/>
      <w:jc w:val="left"/>
    </w:pPr>
    <w:rPr>
      <w:rFonts w:ascii="Courier New" w:eastAsiaTheme="minorEastAsia" w:hAnsi="Courier New" w:cs="Courier New"/>
      <w:sz w:val="20"/>
      <w:lang w:eastAsia="ru-RU"/>
    </w:rPr>
  </w:style>
  <w:style w:type="paragraph" w:customStyle="1" w:styleId="ConsPlusTitle">
    <w:name w:val="ConsPlusTitle"/>
    <w:rsid w:val="00EC2FC6"/>
    <w:pPr>
      <w:widowControl w:val="0"/>
      <w:autoSpaceDE w:val="0"/>
      <w:autoSpaceDN w:val="0"/>
      <w:spacing w:line="240" w:lineRule="auto"/>
      <w:ind w:firstLine="0"/>
      <w:jc w:val="left"/>
    </w:pPr>
    <w:rPr>
      <w:rFonts w:ascii="Calibri" w:eastAsiaTheme="minorEastAsia" w:hAnsi="Calibri" w:cs="Calibri"/>
      <w:b/>
      <w:lang w:eastAsia="ru-RU"/>
    </w:rPr>
  </w:style>
  <w:style w:type="paragraph" w:customStyle="1" w:styleId="ConsPlusCell">
    <w:name w:val="ConsPlusCell"/>
    <w:rsid w:val="00EC2FC6"/>
    <w:pPr>
      <w:widowControl w:val="0"/>
      <w:autoSpaceDE w:val="0"/>
      <w:autoSpaceDN w:val="0"/>
      <w:spacing w:line="240" w:lineRule="auto"/>
      <w:ind w:firstLine="0"/>
      <w:jc w:val="left"/>
    </w:pPr>
    <w:rPr>
      <w:rFonts w:ascii="Courier New" w:eastAsiaTheme="minorEastAsia" w:hAnsi="Courier New" w:cs="Courier New"/>
      <w:sz w:val="20"/>
      <w:lang w:eastAsia="ru-RU"/>
    </w:rPr>
  </w:style>
  <w:style w:type="paragraph" w:customStyle="1" w:styleId="ConsPlusDocList">
    <w:name w:val="ConsPlusDocList"/>
    <w:rsid w:val="00EC2FC6"/>
    <w:pPr>
      <w:widowControl w:val="0"/>
      <w:autoSpaceDE w:val="0"/>
      <w:autoSpaceDN w:val="0"/>
      <w:spacing w:line="240" w:lineRule="auto"/>
      <w:ind w:firstLine="0"/>
      <w:jc w:val="left"/>
    </w:pPr>
    <w:rPr>
      <w:rFonts w:ascii="Calibri" w:eastAsiaTheme="minorEastAsia" w:hAnsi="Calibri" w:cs="Calibri"/>
      <w:lang w:eastAsia="ru-RU"/>
    </w:rPr>
  </w:style>
  <w:style w:type="paragraph" w:customStyle="1" w:styleId="ConsPlusTitlePage">
    <w:name w:val="ConsPlusTitlePage"/>
    <w:rsid w:val="00EC2FC6"/>
    <w:pPr>
      <w:widowControl w:val="0"/>
      <w:autoSpaceDE w:val="0"/>
      <w:autoSpaceDN w:val="0"/>
      <w:spacing w:line="240" w:lineRule="auto"/>
      <w:ind w:firstLine="0"/>
      <w:jc w:val="left"/>
    </w:pPr>
    <w:rPr>
      <w:rFonts w:ascii="Tahoma" w:eastAsiaTheme="minorEastAsia" w:hAnsi="Tahoma" w:cs="Tahoma"/>
      <w:sz w:val="20"/>
      <w:lang w:eastAsia="ru-RU"/>
    </w:rPr>
  </w:style>
  <w:style w:type="paragraph" w:customStyle="1" w:styleId="ConsPlusJurTerm">
    <w:name w:val="ConsPlusJurTerm"/>
    <w:rsid w:val="00EC2FC6"/>
    <w:pPr>
      <w:widowControl w:val="0"/>
      <w:autoSpaceDE w:val="0"/>
      <w:autoSpaceDN w:val="0"/>
      <w:spacing w:line="240" w:lineRule="auto"/>
      <w:ind w:firstLine="0"/>
      <w:jc w:val="left"/>
    </w:pPr>
    <w:rPr>
      <w:rFonts w:ascii="Tahoma" w:eastAsiaTheme="minorEastAsia" w:hAnsi="Tahoma" w:cs="Tahoma"/>
      <w:sz w:val="26"/>
      <w:lang w:eastAsia="ru-RU"/>
    </w:rPr>
  </w:style>
  <w:style w:type="paragraph" w:customStyle="1" w:styleId="ConsPlusTextList">
    <w:name w:val="ConsPlusTextList"/>
    <w:rsid w:val="00EC2FC6"/>
    <w:pPr>
      <w:widowControl w:val="0"/>
      <w:autoSpaceDE w:val="0"/>
      <w:autoSpaceDN w:val="0"/>
      <w:spacing w:line="240" w:lineRule="auto"/>
      <w:ind w:firstLine="0"/>
      <w:jc w:val="left"/>
    </w:pPr>
    <w:rPr>
      <w:rFonts w:ascii="Arial" w:eastAsiaTheme="minorEastAsia" w:hAnsi="Arial" w:cs="Arial"/>
      <w:sz w:val="20"/>
      <w:lang w:eastAsia="ru-RU"/>
    </w:rPr>
  </w:style>
  <w:style w:type="paragraph" w:styleId="a3">
    <w:name w:val="List Paragraph"/>
    <w:basedOn w:val="a"/>
    <w:uiPriority w:val="34"/>
    <w:qFormat/>
    <w:rsid w:val="006818C9"/>
    <w:pPr>
      <w:ind w:left="720"/>
      <w:contextualSpacing/>
    </w:pPr>
  </w:style>
  <w:style w:type="paragraph" w:styleId="a4">
    <w:name w:val="header"/>
    <w:basedOn w:val="a"/>
    <w:link w:val="a5"/>
    <w:uiPriority w:val="99"/>
    <w:unhideWhenUsed/>
    <w:rsid w:val="00B032DE"/>
    <w:pPr>
      <w:tabs>
        <w:tab w:val="center" w:pos="4677"/>
        <w:tab w:val="right" w:pos="9355"/>
      </w:tabs>
    </w:pPr>
    <w:rPr>
      <w:rFonts w:ascii="Calibri" w:eastAsia="Calibri" w:hAnsi="Calibri" w:cs="Calibri"/>
      <w:sz w:val="22"/>
      <w:szCs w:val="22"/>
      <w:lang w:eastAsia="en-US"/>
    </w:rPr>
  </w:style>
  <w:style w:type="character" w:customStyle="1" w:styleId="a5">
    <w:name w:val="Верхний колонтитул Знак"/>
    <w:basedOn w:val="a0"/>
    <w:link w:val="a4"/>
    <w:uiPriority w:val="99"/>
    <w:rsid w:val="00B032DE"/>
    <w:rPr>
      <w:rFonts w:ascii="Calibri" w:eastAsia="Calibri" w:hAnsi="Calibri" w:cs="Calibri"/>
    </w:rPr>
  </w:style>
  <w:style w:type="character" w:styleId="a6">
    <w:name w:val="Hyperlink"/>
    <w:basedOn w:val="a0"/>
    <w:uiPriority w:val="99"/>
    <w:unhideWhenUsed/>
    <w:rsid w:val="00CC2540"/>
    <w:rPr>
      <w:color w:val="0000FF" w:themeColor="hyperlink"/>
      <w:u w:val="single"/>
    </w:rPr>
  </w:style>
  <w:style w:type="paragraph" w:customStyle="1" w:styleId="ConsTitle">
    <w:name w:val="ConsTitle"/>
    <w:uiPriority w:val="99"/>
    <w:rsid w:val="00814DF3"/>
    <w:pPr>
      <w:widowControl w:val="0"/>
      <w:numPr>
        <w:ilvl w:val="2"/>
        <w:numId w:val="1"/>
      </w:numPr>
      <w:shd w:val="clear" w:color="auto" w:fill="CCFFFF"/>
      <w:autoSpaceDE w:val="0"/>
      <w:autoSpaceDN w:val="0"/>
      <w:adjustRightInd w:val="0"/>
      <w:spacing w:line="240" w:lineRule="auto"/>
    </w:pPr>
    <w:rPr>
      <w:rFonts w:ascii="Times New Roman" w:eastAsia="Times New Roman" w:hAnsi="Times New Roman" w:cs="Times New Roman"/>
      <w:bCs/>
      <w:sz w:val="24"/>
      <w:szCs w:val="24"/>
      <w:lang w:eastAsia="ru-RU"/>
    </w:rPr>
  </w:style>
  <w:style w:type="paragraph" w:customStyle="1" w:styleId="2">
    <w:name w:val="Абзац списка2"/>
    <w:basedOn w:val="a"/>
    <w:qFormat/>
    <w:rsid w:val="00814DF3"/>
    <w:pPr>
      <w:spacing w:after="200" w:line="276" w:lineRule="auto"/>
      <w:ind w:left="720"/>
      <w:contextualSpacing/>
    </w:pPr>
    <w:rPr>
      <w:rFonts w:ascii="Calibri" w:hAnsi="Calibri" w:cs="Times New Roman"/>
      <w:sz w:val="22"/>
      <w:lang w:eastAsia="en-US"/>
    </w:rPr>
  </w:style>
  <w:style w:type="paragraph" w:styleId="a7">
    <w:name w:val="footer"/>
    <w:basedOn w:val="a"/>
    <w:link w:val="a8"/>
    <w:uiPriority w:val="99"/>
    <w:semiHidden/>
    <w:unhideWhenUsed/>
    <w:rsid w:val="00CB6E7D"/>
    <w:pPr>
      <w:tabs>
        <w:tab w:val="center" w:pos="4677"/>
        <w:tab w:val="right" w:pos="9355"/>
      </w:tabs>
    </w:pPr>
  </w:style>
  <w:style w:type="character" w:customStyle="1" w:styleId="a8">
    <w:name w:val="Нижний колонтитул Знак"/>
    <w:basedOn w:val="a0"/>
    <w:link w:val="a7"/>
    <w:uiPriority w:val="99"/>
    <w:semiHidden/>
    <w:rsid w:val="00CB6E7D"/>
    <w:rPr>
      <w:rFonts w:ascii="Arial" w:eastAsia="Times New Roman" w:hAnsi="Arial" w:cs="Arial"/>
      <w:sz w:val="24"/>
      <w:szCs w:val="24"/>
      <w:lang w:eastAsia="ru-RU"/>
    </w:rPr>
  </w:style>
  <w:style w:type="paragraph" w:styleId="a9">
    <w:name w:val="Balloon Text"/>
    <w:basedOn w:val="a"/>
    <w:link w:val="aa"/>
    <w:uiPriority w:val="99"/>
    <w:semiHidden/>
    <w:unhideWhenUsed/>
    <w:rsid w:val="00E72284"/>
    <w:rPr>
      <w:rFonts w:ascii="Tahoma" w:hAnsi="Tahoma" w:cs="Tahoma"/>
      <w:sz w:val="16"/>
      <w:szCs w:val="16"/>
    </w:rPr>
  </w:style>
  <w:style w:type="character" w:customStyle="1" w:styleId="aa">
    <w:name w:val="Текст выноски Знак"/>
    <w:basedOn w:val="a0"/>
    <w:link w:val="a9"/>
    <w:uiPriority w:val="99"/>
    <w:semiHidden/>
    <w:rsid w:val="00E7228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225148">
      <w:bodyDiv w:val="1"/>
      <w:marLeft w:val="0"/>
      <w:marRight w:val="0"/>
      <w:marTop w:val="0"/>
      <w:marBottom w:val="0"/>
      <w:divBdr>
        <w:top w:val="none" w:sz="0" w:space="0" w:color="auto"/>
        <w:left w:val="none" w:sz="0" w:space="0" w:color="auto"/>
        <w:bottom w:val="none" w:sz="0" w:space="0" w:color="auto"/>
        <w:right w:val="none" w:sz="0" w:space="0" w:color="auto"/>
      </w:divBdr>
    </w:div>
    <w:div w:id="214731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56&amp;n=88297&amp;dst=100005" TargetMode="External"/><Relationship Id="rId13" Type="http://schemas.openxmlformats.org/officeDocument/2006/relationships/hyperlink" Target="https://gosuslugi.samregion.ru" TargetMode="External"/><Relationship Id="rId18" Type="http://schemas.openxmlformats.org/officeDocument/2006/relationships/hyperlink" Target="https://www.nalog.gov.ru" TargetMode="External"/><Relationship Id="rId26" Type="http://schemas.openxmlformats.org/officeDocument/2006/relationships/hyperlink" Target="https://login.consultant.ru/link/?req=doc&amp;base=RLAW256&amp;n=164638&amp;dst=100249" TargetMode="External"/><Relationship Id="rId3" Type="http://schemas.openxmlformats.org/officeDocument/2006/relationships/settings" Target="settings.xml"/><Relationship Id="rId21" Type="http://schemas.openxmlformats.org/officeDocument/2006/relationships/hyperlink" Target="https://login.consultant.ru/link/?req=doc&amp;base=RLAW256&amp;n=164638&amp;dst=100249" TargetMode="External"/><Relationship Id="rId34" Type="http://schemas.openxmlformats.org/officeDocument/2006/relationships/theme" Target="theme/theme1.xml"/><Relationship Id="rId7" Type="http://schemas.openxmlformats.org/officeDocument/2006/relationships/hyperlink" Target="https://login.consultant.ru/link/?req=doc&amp;base=RLAW256&amp;n=83166&amp;dst=100005" TargetMode="External"/><Relationship Id="rId12" Type="http://schemas.openxmlformats.org/officeDocument/2006/relationships/hyperlink" Target="https://www.gosuslugi.ru" TargetMode="External"/><Relationship Id="rId17" Type="http://schemas.openxmlformats.org/officeDocument/2006/relationships/hyperlink" Target="http://mfc63.samregion.ru" TargetMode="External"/><Relationship Id="rId25" Type="http://schemas.openxmlformats.org/officeDocument/2006/relationships/hyperlink" Target="https://login.consultant.ru/link/?req=doc&amp;base=LAW&amp;n=482692&amp;dst=46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fc63.samregion.ru" TargetMode="External"/><Relationship Id="rId20" Type="http://schemas.openxmlformats.org/officeDocument/2006/relationships/header" Target="header1.xml"/><Relationship Id="rId29" Type="http://schemas.openxmlformats.org/officeDocument/2006/relationships/hyperlink" Target="https://login.consultant.ru/link/?req=doc&amp;base=RLAW256&amp;n=164638&amp;dst=10024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256&amp;n=168004&amp;dst=100005" TargetMode="External"/><Relationship Id="rId24" Type="http://schemas.openxmlformats.org/officeDocument/2006/relationships/hyperlink" Target="https://login.consultant.ru/link/?req=doc&amp;base=RLAW256&amp;n=164638&amp;dst=100249" TargetMode="External"/><Relationship Id="rId32" Type="http://schemas.openxmlformats.org/officeDocument/2006/relationships/hyperlink" Target="https://login.consultant.ru/link/?req=doc&amp;base=LAW&amp;n=463596&amp;dst=100005" TargetMode="External"/><Relationship Id="rId5" Type="http://schemas.openxmlformats.org/officeDocument/2006/relationships/footnotes" Target="footnotes.xml"/><Relationship Id="rId15" Type="http://schemas.openxmlformats.org/officeDocument/2006/relationships/hyperlink" Target="http://portal.tgl.ru" TargetMode="External"/><Relationship Id="rId23" Type="http://schemas.openxmlformats.org/officeDocument/2006/relationships/hyperlink" Target="https://login.consultant.ru/link/?req=doc&amp;base=LAW&amp;n=13631" TargetMode="External"/><Relationship Id="rId28" Type="http://schemas.openxmlformats.org/officeDocument/2006/relationships/hyperlink" Target="https://login.consultant.ru/link/?req=doc&amp;base=RLAW256&amp;n=164638&amp;dst=100249" TargetMode="External"/><Relationship Id="rId10" Type="http://schemas.openxmlformats.org/officeDocument/2006/relationships/hyperlink" Target="https://login.consultant.ru/link/?req=doc&amp;base=RLAW256&amp;n=146527&amp;dst=100005" TargetMode="External"/><Relationship Id="rId19" Type="http://schemas.openxmlformats.org/officeDocument/2006/relationships/hyperlink" Target="https://login.consultant.ru/link/?req=doc&amp;base=LAW&amp;n=482692&amp;dst=101054" TargetMode="External"/><Relationship Id="rId31" Type="http://schemas.openxmlformats.org/officeDocument/2006/relationships/hyperlink" Target="https://login.consultant.ru/link/?req=doc&amp;base=RLAW256&amp;n=164638&amp;dst=100249" TargetMode="External"/><Relationship Id="rId4" Type="http://schemas.openxmlformats.org/officeDocument/2006/relationships/webSettings" Target="webSettings.xml"/><Relationship Id="rId9" Type="http://schemas.openxmlformats.org/officeDocument/2006/relationships/hyperlink" Target="https://login.consultant.ru/link/?req=doc&amp;base=RLAW256&amp;n=102978&amp;dst=100005" TargetMode="External"/><Relationship Id="rId14" Type="http://schemas.openxmlformats.org/officeDocument/2006/relationships/hyperlink" Target="https://login.consultant.ru/link/?req=doc&amp;base=LAW&amp;n=494960" TargetMode="External"/><Relationship Id="rId22" Type="http://schemas.openxmlformats.org/officeDocument/2006/relationships/hyperlink" Target="https://login.consultant.ru/link/?req=doc&amp;base=RLAW256&amp;n=164638&amp;dst=100249" TargetMode="External"/><Relationship Id="rId27" Type="http://schemas.openxmlformats.org/officeDocument/2006/relationships/hyperlink" Target="https://login.consultant.ru/link/?req=doc&amp;base=RLAW256&amp;n=164638&amp;dst=100249" TargetMode="External"/><Relationship Id="rId30" Type="http://schemas.openxmlformats.org/officeDocument/2006/relationships/hyperlink" Target="https://login.consultant.ru/link/?req=doc&amp;base=RLAW256&amp;n=164638&amp;dst=1002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9157</Words>
  <Characters>52195</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kokovin.as</dc:creator>
  <cp:lastModifiedBy>Гумерова Амина Исламовна</cp:lastModifiedBy>
  <cp:revision>3</cp:revision>
  <cp:lastPrinted>2025-10-23T07:28:00Z</cp:lastPrinted>
  <dcterms:created xsi:type="dcterms:W3CDTF">2025-10-23T07:44:00Z</dcterms:created>
  <dcterms:modified xsi:type="dcterms:W3CDTF">2025-10-23T07:45:00Z</dcterms:modified>
</cp:coreProperties>
</file>