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15" w:rsidRDefault="000F441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V.1. ПРЕДОСТАВЛЕНИЕ ЗЕМЕЛЬНЫХ УЧАСТКОВ, НАХОДЯЩИХСЯ</w:t>
      </w:r>
    </w:p>
    <w:p w:rsidR="000F4415" w:rsidRDefault="000F44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ГОСУДАРСТВЕННОЙ ИЛИ МУНИЦИПАЛЬНОЙ СОБСТВЕННОСТИ</w:t>
      </w:r>
    </w:p>
    <w:p w:rsidR="000F4415" w:rsidRDefault="000F4415">
      <w:pPr>
        <w:widowControl w:val="0"/>
        <w:autoSpaceDE w:val="0"/>
        <w:autoSpaceDN w:val="0"/>
        <w:adjustRightInd w:val="0"/>
        <w:spacing w:after="0" w:line="240" w:lineRule="auto"/>
        <w:jc w:val="center"/>
        <w:rPr>
          <w:rFonts w:ascii="Calibri" w:hAnsi="Calibri" w:cs="Calibri"/>
        </w:rPr>
      </w:pPr>
    </w:p>
    <w:p w:rsidR="000F4415" w:rsidRDefault="000F44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 w:history="1">
        <w:r>
          <w:rPr>
            <w:rFonts w:ascii="Calibri" w:hAnsi="Calibri" w:cs="Calibri"/>
            <w:color w:val="0000FF"/>
          </w:rPr>
          <w:t>законом</w:t>
        </w:r>
      </w:hyperlink>
      <w:r>
        <w:rPr>
          <w:rFonts w:ascii="Calibri" w:hAnsi="Calibri" w:cs="Calibri"/>
        </w:rPr>
        <w:t xml:space="preserve"> от 23.06.2014 N 171-ФЗ)</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находящиеся в государственной или муниципальной собственности, предоставляются на основании: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договора купли-продажи в случае предоставления земельного участка в собственность за плату;</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договора аренды в случае предоставления земельного участка в аренду;</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договора безвозмездного пользования в случае предоставления земельного участка в безвозмездное пользование.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22" w:history="1">
        <w:r>
          <w:rPr>
            <w:rFonts w:ascii="Calibri" w:hAnsi="Calibri" w:cs="Calibri"/>
            <w:color w:val="0000FF"/>
          </w:rPr>
          <w:t>пункте 2 статьи 39.3</w:t>
        </w:r>
      </w:hyperlink>
      <w:r>
        <w:rPr>
          <w:rFonts w:ascii="Calibri" w:hAnsi="Calibri" w:cs="Calibri"/>
        </w:rPr>
        <w:t xml:space="preserve"> настоящего Кодекса, а также случаев проведения аукционов по продаже таких земельных участков в соответствии со </w:t>
      </w:r>
      <w:hyperlink w:anchor="Par551" w:history="1">
        <w:r>
          <w:rPr>
            <w:rFonts w:ascii="Calibri" w:hAnsi="Calibri" w:cs="Calibri"/>
            <w:color w:val="0000FF"/>
          </w:rPr>
          <w:t>статьей 39.18</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главы не применяются к отношениям, связанным с арендой земельных участков в составе земель лесного фонда.</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r:id="rId5" w:history="1">
        <w:r>
          <w:rPr>
            <w:rFonts w:ascii="Calibri" w:hAnsi="Calibri" w:cs="Calibri"/>
            <w:color w:val="0000FF"/>
          </w:rPr>
          <w:t>статьями 9</w:t>
        </w:r>
      </w:hyperlink>
      <w:r>
        <w:rPr>
          <w:rFonts w:ascii="Calibri" w:hAnsi="Calibri" w:cs="Calibri"/>
        </w:rPr>
        <w:t xml:space="preserve"> - </w:t>
      </w:r>
      <w:hyperlink r:id="rId6" w:history="1">
        <w:r>
          <w:rPr>
            <w:rFonts w:ascii="Calibri" w:hAnsi="Calibri" w:cs="Calibri"/>
            <w:color w:val="0000FF"/>
          </w:rPr>
          <w:t>11</w:t>
        </w:r>
      </w:hyperlink>
      <w:r>
        <w:rPr>
          <w:rFonts w:ascii="Calibri" w:hAnsi="Calibri" w:cs="Calibri"/>
        </w:rPr>
        <w:t xml:space="preserve"> настоящего Кодекса (далее - уполномоченный орган).</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22" w:history="1">
        <w:r>
          <w:rPr>
            <w:rFonts w:ascii="Calibri" w:hAnsi="Calibri" w:cs="Calibri"/>
            <w:color w:val="0000FF"/>
          </w:rPr>
          <w:t>пунктом 2</w:t>
        </w:r>
      </w:hyperlink>
      <w:r>
        <w:rPr>
          <w:rFonts w:ascii="Calibri" w:hAnsi="Calibri" w:cs="Calibri"/>
        </w:rPr>
        <w:t xml:space="preserve"> настоящей статьи.</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0" w:name="Par22"/>
      <w:bookmarkEnd w:id="0"/>
      <w:r>
        <w:rPr>
          <w:rFonts w:ascii="Calibri" w:hAnsi="Calibri" w:cs="Calibri"/>
        </w:rPr>
        <w:t>2. Без проведения торгов осуществляется продажа:</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 w:history="1">
        <w:r>
          <w:rPr>
            <w:rFonts w:ascii="Calibri" w:hAnsi="Calibri" w:cs="Calibri"/>
            <w:color w:val="0000FF"/>
          </w:rPr>
          <w:t>законом</w:t>
        </w:r>
      </w:hyperlink>
      <w:r>
        <w:rPr>
          <w:rFonts w:ascii="Calibri" w:hAnsi="Calibri" w:cs="Calibri"/>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28" w:history="1">
        <w:r>
          <w:rPr>
            <w:rFonts w:ascii="Calibri" w:hAnsi="Calibri" w:cs="Calibri"/>
            <w:color w:val="0000FF"/>
          </w:rPr>
          <w:t>подпунктами 2</w:t>
        </w:r>
      </w:hyperlink>
      <w:r>
        <w:rPr>
          <w:rFonts w:ascii="Calibri" w:hAnsi="Calibri" w:cs="Calibri"/>
        </w:rPr>
        <w:t xml:space="preserve"> и </w:t>
      </w:r>
      <w:hyperlink w:anchor="Par30" w:history="1">
        <w:r>
          <w:rPr>
            <w:rFonts w:ascii="Calibri" w:hAnsi="Calibri" w:cs="Calibri"/>
            <w:color w:val="0000FF"/>
          </w:rPr>
          <w:t>4</w:t>
        </w:r>
      </w:hyperlink>
      <w:r>
        <w:rPr>
          <w:rFonts w:ascii="Calibri" w:hAnsi="Calibri" w:cs="Calibri"/>
        </w:rPr>
        <w:t xml:space="preserve"> настоящего пункта;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1" w:name="Par28"/>
      <w:bookmarkEnd w:id="1"/>
      <w:r>
        <w:rPr>
          <w:rFonts w:ascii="Calibri" w:hAnsi="Calibri" w:cs="Calibri"/>
        </w:rPr>
        <w:t xml:space="preserve">2) земельных участков, образованных из земельного участка, предоставленного </w:t>
      </w:r>
      <w:r>
        <w:rPr>
          <w:rFonts w:ascii="Calibri" w:hAnsi="Calibri" w:cs="Calibri"/>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585" w:history="1">
        <w:r>
          <w:rPr>
            <w:rFonts w:ascii="Calibri" w:hAnsi="Calibri" w:cs="Calibri"/>
            <w:color w:val="0000FF"/>
          </w:rPr>
          <w:t>статьей 39.20</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3" w:name="Par33"/>
      <w:bookmarkEnd w:id="3"/>
      <w:r>
        <w:rPr>
          <w:rFonts w:ascii="Calibri" w:hAnsi="Calibri" w:cs="Calibri"/>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ar185" w:history="1">
        <w:r>
          <w:rPr>
            <w:rFonts w:ascii="Calibri" w:hAnsi="Calibri" w:cs="Calibri"/>
            <w:color w:val="0000FF"/>
          </w:rPr>
          <w:t>пункте 2 статьи 39.9</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4" w:name="Par35"/>
      <w:bookmarkEnd w:id="4"/>
      <w:r>
        <w:rPr>
          <w:rFonts w:ascii="Calibri"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ar551" w:history="1">
        <w:r>
          <w:rPr>
            <w:rFonts w:ascii="Calibri" w:hAnsi="Calibri" w:cs="Calibri"/>
            <w:color w:val="0000FF"/>
          </w:rPr>
          <w:t>статьей 39.18</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39.4. Цена продажи земельного участка, находящегося в государственной или муниципальной собственности</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w:t>
      </w:r>
      <w:r>
        <w:rPr>
          <w:rFonts w:ascii="Calibri" w:hAnsi="Calibri" w:cs="Calibri"/>
        </w:rPr>
        <w:lastRenderedPageBreak/>
        <w:t>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9" w:history="1">
        <w:r>
          <w:rPr>
            <w:rFonts w:ascii="Calibri" w:hAnsi="Calibri" w:cs="Calibri"/>
            <w:color w:val="0000FF"/>
          </w:rPr>
          <w:t>законами</w:t>
        </w:r>
      </w:hyperlink>
      <w:r>
        <w:rPr>
          <w:rFonts w:ascii="Calibri" w:hAnsi="Calibri" w:cs="Calibri"/>
        </w:rPr>
        <w:t xml:space="preserve">, определяется в </w:t>
      </w:r>
      <w:hyperlink r:id="rId10" w:history="1">
        <w:r>
          <w:rPr>
            <w:rFonts w:ascii="Calibri" w:hAnsi="Calibri" w:cs="Calibri"/>
            <w:color w:val="0000FF"/>
          </w:rPr>
          <w:t>порядке</w:t>
        </w:r>
      </w:hyperlink>
      <w:r>
        <w:rPr>
          <w:rFonts w:ascii="Calibri" w:hAnsi="Calibri" w:cs="Calibri"/>
        </w:rPr>
        <w:t>, установленном:</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земельных участков, находящихся в федеральной собственности;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в отношении земельных участков, находящихся в муниципальной собственности.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11" w:history="1">
        <w:r>
          <w:rPr>
            <w:rFonts w:ascii="Calibri" w:hAnsi="Calibri" w:cs="Calibri"/>
            <w:color w:val="0000FF"/>
          </w:rPr>
          <w:t>законом</w:t>
        </w:r>
      </w:hyperlink>
      <w:r>
        <w:rPr>
          <w:rFonts w:ascii="Calibri" w:hAnsi="Calibri" w:cs="Calibri"/>
        </w:rPr>
        <w:t>.</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bookmarkStart w:id="5" w:name="Par49"/>
      <w:bookmarkEnd w:id="5"/>
      <w:r>
        <w:rPr>
          <w:rFonts w:ascii="Calibri" w:hAnsi="Calibri" w:cs="Calibri"/>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6" w:name="Par55"/>
      <w:bookmarkEnd w:id="6"/>
      <w:r>
        <w:rPr>
          <w:rFonts w:ascii="Calibri" w:hAnsi="Calibri" w:cs="Calibri"/>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205" w:history="1">
        <w:r>
          <w:rPr>
            <w:rFonts w:ascii="Calibri" w:hAnsi="Calibri" w:cs="Calibri"/>
            <w:color w:val="0000FF"/>
          </w:rPr>
          <w:t>подпунктом 6 пункта 2 статьи 39.10</w:t>
        </w:r>
      </w:hyperlink>
      <w:r>
        <w:rPr>
          <w:rFonts w:ascii="Calibri" w:hAnsi="Calibri" w:cs="Calibri"/>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7" w:name="Par56"/>
      <w:bookmarkEnd w:id="7"/>
      <w:r>
        <w:rPr>
          <w:rFonts w:ascii="Calibri" w:hAnsi="Calibri" w:cs="Calibri"/>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206" w:history="1">
        <w:r>
          <w:rPr>
            <w:rFonts w:ascii="Calibri" w:hAnsi="Calibri" w:cs="Calibri"/>
            <w:color w:val="0000FF"/>
          </w:rPr>
          <w:t>подпунктом 7 пункта 2 статьи 39.10</w:t>
        </w:r>
      </w:hyperlink>
      <w:r>
        <w:rPr>
          <w:rFonts w:ascii="Calibri" w:hAnsi="Calibri" w:cs="Calibri"/>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39.5 введена Федеральным </w:t>
      </w:r>
      <w:hyperlink r:id="rId12" w:history="1">
        <w:r>
          <w:rPr>
            <w:rFonts w:ascii="Calibri" w:hAnsi="Calibri" w:cs="Calibri"/>
            <w:color w:val="0000FF"/>
          </w:rPr>
          <w:t>законом</w:t>
        </w:r>
      </w:hyperlink>
      <w:r>
        <w:rPr>
          <w:rFonts w:ascii="Calibri" w:hAnsi="Calibri" w:cs="Calibri"/>
        </w:rPr>
        <w:t xml:space="preserve"> от 23.06.2014 N 171-ФЗ с </w:t>
      </w:r>
      <w:hyperlink r:id="rId13" w:history="1">
        <w:r>
          <w:rPr>
            <w:rFonts w:ascii="Calibri" w:hAnsi="Calibri" w:cs="Calibri"/>
            <w:color w:val="0000FF"/>
          </w:rPr>
          <w:t>1 марта 2015 года</w:t>
        </w:r>
      </w:hyperlink>
      <w:r>
        <w:rPr>
          <w:rFonts w:ascii="Calibri" w:hAnsi="Calibri" w:cs="Calibri"/>
        </w:rPr>
        <w:t xml:space="preserve">. С этого же срока подпункт 6 статьи 39.5 изложен в новой редакции Федеральным </w:t>
      </w:r>
      <w:hyperlink r:id="rId14" w:history="1">
        <w:r>
          <w:rPr>
            <w:rFonts w:ascii="Calibri" w:hAnsi="Calibri" w:cs="Calibri"/>
            <w:color w:val="0000FF"/>
          </w:rPr>
          <w:t>законом</w:t>
        </w:r>
      </w:hyperlink>
      <w:r>
        <w:rPr>
          <w:rFonts w:ascii="Calibri" w:hAnsi="Calibri" w:cs="Calibri"/>
        </w:rPr>
        <w:t xml:space="preserve"> от 29.12.2014 N 487-ФЗ.</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8" w:name="Par61"/>
      <w:bookmarkEnd w:id="8"/>
      <w:r>
        <w:rPr>
          <w:rFonts w:ascii="Calibri" w:hAnsi="Calibri" w:cs="Calibri"/>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F4415" w:rsidRDefault="000F44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15" w:history="1">
        <w:r>
          <w:rPr>
            <w:rFonts w:ascii="Calibri" w:hAnsi="Calibri" w:cs="Calibri"/>
            <w:color w:val="0000FF"/>
          </w:rPr>
          <w:t>закона</w:t>
        </w:r>
      </w:hyperlink>
      <w:r>
        <w:rPr>
          <w:rFonts w:ascii="Calibri" w:hAnsi="Calibri" w:cs="Calibri"/>
        </w:rPr>
        <w:t xml:space="preserve"> от 29.12.2014 N 487-ФЗ)</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9" w:name="Par63"/>
      <w:bookmarkEnd w:id="9"/>
      <w:r>
        <w:rPr>
          <w:rFonts w:ascii="Calibri" w:hAnsi="Calibri" w:cs="Calibri"/>
        </w:rPr>
        <w:t xml:space="preserve">7) земельного участка иным не указанным в </w:t>
      </w:r>
      <w:hyperlink w:anchor="Par61" w:history="1">
        <w:r>
          <w:rPr>
            <w:rFonts w:ascii="Calibri" w:hAnsi="Calibri" w:cs="Calibri"/>
            <w:color w:val="0000FF"/>
          </w:rPr>
          <w:t>подпункте 6</w:t>
        </w:r>
      </w:hyperlink>
      <w:r>
        <w:rPr>
          <w:rFonts w:ascii="Calibri" w:hAnsi="Calibri" w:cs="Calibri"/>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ar69" w:history="1">
        <w:r>
          <w:rPr>
            <w:rFonts w:ascii="Calibri" w:hAnsi="Calibri" w:cs="Calibri"/>
            <w:color w:val="0000FF"/>
          </w:rPr>
          <w:t>пунктом 2</w:t>
        </w:r>
      </w:hyperlink>
      <w:r>
        <w:rPr>
          <w:rFonts w:ascii="Calibri" w:hAnsi="Calibri" w:cs="Calibri"/>
        </w:rPr>
        <w:t xml:space="preserve"> настоящей статьи.</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10" w:name="Par69"/>
      <w:bookmarkEnd w:id="10"/>
      <w:r>
        <w:rPr>
          <w:rFonts w:ascii="Calibri" w:hAnsi="Calibri" w:cs="Calibri"/>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11" w:name="Par70"/>
      <w:bookmarkEnd w:id="11"/>
      <w:r>
        <w:rPr>
          <w:rFonts w:ascii="Calibri" w:hAnsi="Calibri" w:cs="Calibri"/>
        </w:rPr>
        <w:t>1) земельного участка юридическим лицам в соответствии с указом или распоряжением Президента Российской Федерации;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6" w:history="1">
        <w:r>
          <w:rPr>
            <w:rFonts w:ascii="Calibri" w:hAnsi="Calibri" w:cs="Calibri"/>
            <w:color w:val="0000FF"/>
          </w:rPr>
          <w:t>критериям</w:t>
        </w:r>
      </w:hyperlink>
      <w:r>
        <w:rPr>
          <w:rFonts w:ascii="Calibri" w:hAnsi="Calibri" w:cs="Calibri"/>
        </w:rPr>
        <w:t>, установленным Правительством Российской Федерации;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75" w:history="1">
        <w:r>
          <w:rPr>
            <w:rFonts w:ascii="Calibri" w:hAnsi="Calibri" w:cs="Calibri"/>
            <w:color w:val="0000FF"/>
          </w:rPr>
          <w:t>подпунктами 6</w:t>
        </w:r>
      </w:hyperlink>
      <w:r>
        <w:rPr>
          <w:rFonts w:ascii="Calibri" w:hAnsi="Calibri" w:cs="Calibri"/>
        </w:rPr>
        <w:t xml:space="preserve"> и </w:t>
      </w:r>
      <w:hyperlink w:anchor="Par77" w:history="1">
        <w:r>
          <w:rPr>
            <w:rFonts w:ascii="Calibri" w:hAnsi="Calibri" w:cs="Calibri"/>
            <w:color w:val="0000FF"/>
          </w:rPr>
          <w:t>8</w:t>
        </w:r>
      </w:hyperlink>
      <w:r>
        <w:rPr>
          <w:rFonts w:ascii="Calibri" w:hAnsi="Calibri" w:cs="Calibri"/>
        </w:rPr>
        <w:t xml:space="preserve"> настоящего пункта;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12" w:name="Par75"/>
      <w:bookmarkEnd w:id="12"/>
      <w:r>
        <w:rPr>
          <w:rFonts w:ascii="Calibri" w:hAnsi="Calibri" w:cs="Calibri"/>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w:t>
      </w:r>
      <w:r>
        <w:rPr>
          <w:rFonts w:ascii="Calibri" w:hAnsi="Calibri" w:cs="Calibri"/>
        </w:rPr>
        <w:lastRenderedPageBreak/>
        <w:t>дачного хозяйства, за исключением земельных участков, отнесенных к имуществу общего пользования, членам данной некоммерческой организации;</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13" w:name="Par77"/>
      <w:bookmarkEnd w:id="13"/>
      <w:r>
        <w:rPr>
          <w:rFonts w:ascii="Calibri" w:hAnsi="Calibri" w:cs="Calibri"/>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585" w:history="1">
        <w:r>
          <w:rPr>
            <w:rFonts w:ascii="Calibri" w:hAnsi="Calibri" w:cs="Calibri"/>
            <w:color w:val="0000FF"/>
          </w:rPr>
          <w:t>статьей 39.20</w:t>
        </w:r>
      </w:hyperlink>
      <w:r>
        <w:rPr>
          <w:rFonts w:ascii="Calibri" w:hAnsi="Calibri" w:cs="Calibri"/>
        </w:rPr>
        <w:t xml:space="preserve"> настоящего Кодекса, на праве оперативного управления;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114" w:history="1">
        <w:r>
          <w:rPr>
            <w:rFonts w:ascii="Calibri" w:hAnsi="Calibri" w:cs="Calibri"/>
            <w:color w:val="0000FF"/>
          </w:rPr>
          <w:t>пунктом 5</w:t>
        </w:r>
      </w:hyperlink>
      <w:r>
        <w:rPr>
          <w:rFonts w:ascii="Calibri" w:hAnsi="Calibri" w:cs="Calibri"/>
        </w:rPr>
        <w:t xml:space="preserve"> настоящей статьи;</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14" w:name="Par80"/>
      <w:bookmarkEnd w:id="14"/>
      <w:r>
        <w:rPr>
          <w:rFonts w:ascii="Calibri" w:hAnsi="Calibri" w:cs="Calibri"/>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185" w:history="1">
        <w:r>
          <w:rPr>
            <w:rFonts w:ascii="Calibri" w:hAnsi="Calibri" w:cs="Calibri"/>
            <w:color w:val="0000FF"/>
          </w:rPr>
          <w:t>пункте 2 статьи 39.9</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7"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0F4415" w:rsidRDefault="000F44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13.1 введен Федеральным </w:t>
      </w:r>
      <w:hyperlink r:id="rId18" w:history="1">
        <w:r>
          <w:rPr>
            <w:rFonts w:ascii="Calibri" w:hAnsi="Calibri" w:cs="Calibri"/>
            <w:color w:val="0000FF"/>
          </w:rPr>
          <w:t>законом</w:t>
        </w:r>
      </w:hyperlink>
      <w:r>
        <w:rPr>
          <w:rFonts w:ascii="Calibri" w:hAnsi="Calibri" w:cs="Calibri"/>
        </w:rPr>
        <w:t xml:space="preserve"> от 21.07.2014 N 224-ФЗ)</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551" w:history="1">
        <w:r>
          <w:rPr>
            <w:rFonts w:ascii="Calibri" w:hAnsi="Calibri" w:cs="Calibri"/>
            <w:color w:val="0000FF"/>
          </w:rPr>
          <w:t>статьей 39.18</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земельного участка, необходимого для проведения работ, связанных с пользованием недрами, недропользователю;</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земельного участка, расположенного в границах особой экономической зоны или на </w:t>
      </w:r>
      <w:r>
        <w:rPr>
          <w:rFonts w:ascii="Calibri" w:hAnsi="Calibri" w:cs="Calibri"/>
        </w:rPr>
        <w:lastRenderedPageBreak/>
        <w:t>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9" w:history="1">
        <w:r>
          <w:rPr>
            <w:rFonts w:ascii="Calibri" w:hAnsi="Calibri" w:cs="Calibri"/>
            <w:color w:val="0000FF"/>
          </w:rPr>
          <w:t>форма</w:t>
        </w:r>
      </w:hyperlink>
      <w:r>
        <w:rPr>
          <w:rFonts w:ascii="Calibri" w:hAnsi="Calibri" w:cs="Calibri"/>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F4415" w:rsidRDefault="000F44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23.1 введен Федеральным </w:t>
      </w:r>
      <w:hyperlink r:id="rId20" w:history="1">
        <w:r>
          <w:rPr>
            <w:rFonts w:ascii="Calibri" w:hAnsi="Calibri" w:cs="Calibri"/>
            <w:color w:val="0000FF"/>
          </w:rPr>
          <w:t>законом</w:t>
        </w:r>
      </w:hyperlink>
      <w:r>
        <w:rPr>
          <w:rFonts w:ascii="Calibri" w:hAnsi="Calibri" w:cs="Calibri"/>
        </w:rPr>
        <w:t xml:space="preserve"> от 21.07.2014 N 217-ФЗ)</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15" w:name="Par103"/>
      <w:bookmarkEnd w:id="15"/>
      <w:r>
        <w:rPr>
          <w:rFonts w:ascii="Calibri" w:hAnsi="Calibri" w:cs="Calibri"/>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16" w:name="Par104"/>
      <w:bookmarkEnd w:id="16"/>
      <w:r>
        <w:rPr>
          <w:rFonts w:ascii="Calibri" w:hAnsi="Calibri" w:cs="Calibri"/>
        </w:rPr>
        <w:t xml:space="preserve">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w:t>
      </w:r>
      <w:r>
        <w:rPr>
          <w:rFonts w:ascii="Calibri" w:hAnsi="Calibri" w:cs="Calibri"/>
        </w:rPr>
        <w:lastRenderedPageBreak/>
        <w:t>аренды такого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земельного участка арендатору (за исключением арендаторов земельных участков, указанных в </w:t>
      </w:r>
      <w:hyperlink w:anchor="Par104" w:history="1">
        <w:r>
          <w:rPr>
            <w:rFonts w:ascii="Calibri" w:hAnsi="Calibri" w:cs="Calibri"/>
            <w:color w:val="0000FF"/>
          </w:rPr>
          <w:t>подпункте 31</w:t>
        </w:r>
      </w:hyperlink>
      <w:r>
        <w:rPr>
          <w:rFonts w:ascii="Calibri" w:hAnsi="Calibri" w:cs="Calibri"/>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106" w:history="1">
        <w:r>
          <w:rPr>
            <w:rFonts w:ascii="Calibri" w:hAnsi="Calibri" w:cs="Calibri"/>
            <w:color w:val="0000FF"/>
          </w:rPr>
          <w:t>пунктами 3</w:t>
        </w:r>
      </w:hyperlink>
      <w:r>
        <w:rPr>
          <w:rFonts w:ascii="Calibri" w:hAnsi="Calibri" w:cs="Calibri"/>
        </w:rPr>
        <w:t xml:space="preserve"> и </w:t>
      </w:r>
      <w:hyperlink w:anchor="Par109" w:history="1">
        <w:r>
          <w:rPr>
            <w:rFonts w:ascii="Calibri" w:hAnsi="Calibri" w:cs="Calibri"/>
            <w:color w:val="0000FF"/>
          </w:rPr>
          <w:t>4</w:t>
        </w:r>
      </w:hyperlink>
      <w:r>
        <w:rPr>
          <w:rFonts w:ascii="Calibri" w:hAnsi="Calibri" w:cs="Calibri"/>
        </w:rPr>
        <w:t xml:space="preserve"> настоящей статьи.</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17" w:name="Par106"/>
      <w:bookmarkEnd w:id="17"/>
      <w:r>
        <w:rPr>
          <w:rFonts w:ascii="Calibri" w:hAnsi="Calibri" w:cs="Calibri"/>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343" w:history="1">
        <w:r>
          <w:rPr>
            <w:rFonts w:ascii="Calibri" w:hAnsi="Calibri" w:cs="Calibri"/>
            <w:color w:val="0000FF"/>
          </w:rPr>
          <w:t>пунктом 13</w:t>
        </w:r>
      </w:hyperlink>
      <w:r>
        <w:rPr>
          <w:rFonts w:ascii="Calibri" w:hAnsi="Calibri" w:cs="Calibri"/>
        </w:rPr>
        <w:t xml:space="preserve">, </w:t>
      </w:r>
      <w:hyperlink w:anchor="Par344" w:history="1">
        <w:r>
          <w:rPr>
            <w:rFonts w:ascii="Calibri" w:hAnsi="Calibri" w:cs="Calibri"/>
            <w:color w:val="0000FF"/>
          </w:rPr>
          <w:t>14</w:t>
        </w:r>
      </w:hyperlink>
      <w:r>
        <w:rPr>
          <w:rFonts w:ascii="Calibri" w:hAnsi="Calibri" w:cs="Calibri"/>
        </w:rPr>
        <w:t xml:space="preserve"> или </w:t>
      </w:r>
      <w:hyperlink w:anchor="Par356" w:history="1">
        <w:r>
          <w:rPr>
            <w:rFonts w:ascii="Calibri" w:hAnsi="Calibri" w:cs="Calibri"/>
            <w:color w:val="0000FF"/>
          </w:rPr>
          <w:t>20 статьи 39.12</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предоставлен гражданину на аукционе для ведения садоводства или дачного хозяйства.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18" w:name="Par109"/>
      <w:bookmarkEnd w:id="18"/>
      <w:r>
        <w:rPr>
          <w:rFonts w:ascii="Calibri" w:hAnsi="Calibri" w:cs="Calibri"/>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106" w:history="1">
        <w:r>
          <w:rPr>
            <w:rFonts w:ascii="Calibri" w:hAnsi="Calibri" w:cs="Calibri"/>
            <w:color w:val="0000FF"/>
          </w:rPr>
          <w:t>пункте 3</w:t>
        </w:r>
      </w:hyperlink>
      <w:r>
        <w:rPr>
          <w:rFonts w:ascii="Calibri" w:hAnsi="Calibri" w:cs="Calibri"/>
        </w:rPr>
        <w:t xml:space="preserve"> настоящей статьи случаях при наличии в совокупности следующих условий:</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21" w:history="1">
        <w:r>
          <w:rPr>
            <w:rFonts w:ascii="Calibri" w:hAnsi="Calibri" w:cs="Calibri"/>
            <w:color w:val="0000FF"/>
          </w:rPr>
          <w:t>пунктами 1</w:t>
        </w:r>
      </w:hyperlink>
      <w:r>
        <w:rPr>
          <w:rFonts w:ascii="Calibri" w:hAnsi="Calibri" w:cs="Calibri"/>
        </w:rPr>
        <w:t xml:space="preserve"> и </w:t>
      </w:r>
      <w:hyperlink r:id="rId22" w:history="1">
        <w:r>
          <w:rPr>
            <w:rFonts w:ascii="Calibri" w:hAnsi="Calibri" w:cs="Calibri"/>
            <w:color w:val="0000FF"/>
          </w:rPr>
          <w:t>2 статьи 46</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момент заключения нового договора аренды такого земельного участка имеются предусмотренные </w:t>
      </w:r>
      <w:hyperlink w:anchor="Par70" w:history="1">
        <w:r>
          <w:rPr>
            <w:rFonts w:ascii="Calibri" w:hAnsi="Calibri" w:cs="Calibri"/>
            <w:color w:val="0000FF"/>
          </w:rPr>
          <w:t>подпунктами 1</w:t>
        </w:r>
      </w:hyperlink>
      <w:r>
        <w:rPr>
          <w:rFonts w:ascii="Calibri" w:hAnsi="Calibri" w:cs="Calibri"/>
        </w:rPr>
        <w:t xml:space="preserve"> - </w:t>
      </w:r>
      <w:hyperlink w:anchor="Par103" w:history="1">
        <w:r>
          <w:rPr>
            <w:rFonts w:ascii="Calibri" w:hAnsi="Calibri" w:cs="Calibri"/>
            <w:color w:val="0000FF"/>
          </w:rPr>
          <w:t>30 пункта 2</w:t>
        </w:r>
      </w:hyperlink>
      <w:r>
        <w:rPr>
          <w:rFonts w:ascii="Calibri" w:hAnsi="Calibri" w:cs="Calibri"/>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19" w:name="Par114"/>
      <w:bookmarkEnd w:id="19"/>
      <w:r>
        <w:rPr>
          <w:rFonts w:ascii="Calibri" w:hAnsi="Calibri" w:cs="Calibri"/>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20" w:name="Par115"/>
      <w:bookmarkEnd w:id="20"/>
      <w:r>
        <w:rPr>
          <w:rFonts w:ascii="Calibri" w:hAnsi="Calibri" w:cs="Calibri"/>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собственнику объекта незавершенного строительства, за исключением указанного в </w:t>
      </w:r>
      <w:hyperlink w:anchor="Par115" w:history="1">
        <w:r>
          <w:rPr>
            <w:rFonts w:ascii="Calibri" w:hAnsi="Calibri" w:cs="Calibri"/>
            <w:color w:val="0000FF"/>
          </w:rPr>
          <w:t>подпункте 1</w:t>
        </w:r>
      </w:hyperlink>
      <w:r>
        <w:rPr>
          <w:rFonts w:ascii="Calibri" w:hAnsi="Calibri" w:cs="Calibri"/>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w:t>
      </w:r>
      <w:r>
        <w:rPr>
          <w:rFonts w:ascii="Calibri" w:hAnsi="Calibri" w:cs="Calibri"/>
        </w:rPr>
        <w:lastRenderedPageBreak/>
        <w:t>договор аренды такого земельного участка заключается с указанным лицом.</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39.7. Размер арендной платы за земельный участок, находящийся в государственной или муниципальной собственности</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23" w:history="1">
        <w:r>
          <w:rPr>
            <w:rFonts w:ascii="Calibri" w:hAnsi="Calibri" w:cs="Calibri"/>
            <w:color w:val="0000FF"/>
          </w:rPr>
          <w:t>основными принципами</w:t>
        </w:r>
      </w:hyperlink>
      <w:r>
        <w:rPr>
          <w:rFonts w:ascii="Calibri" w:hAnsi="Calibri" w:cs="Calibri"/>
        </w:rPr>
        <w:t xml:space="preserve"> определения арендной платы, установленными Правительством Российской Федерации.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установлено настоящим Кодексом или другими федеральными </w:t>
      </w:r>
      <w:hyperlink r:id="rId24" w:history="1">
        <w:r>
          <w:rPr>
            <w:rFonts w:ascii="Calibri" w:hAnsi="Calibri" w:cs="Calibri"/>
            <w:color w:val="0000FF"/>
          </w:rPr>
          <w:t>законами</w:t>
        </w:r>
      </w:hyperlink>
      <w:r>
        <w:rPr>
          <w:rFonts w:ascii="Calibri" w:hAnsi="Calibri" w:cs="Calibri"/>
        </w:rP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земельных участков, находящихся в федеральной собственности;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в отношении земельных участков, находящихся в муниципальной собственности.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r:id="rId25" w:history="1">
        <w:r>
          <w:rPr>
            <w:rFonts w:ascii="Calibri" w:hAnsi="Calibri" w:cs="Calibri"/>
            <w:color w:val="0000FF"/>
          </w:rPr>
          <w:t>подпунктом 2 пункта 1 статьи 49</w:t>
        </w:r>
      </w:hyperlink>
      <w:r>
        <w:rPr>
          <w:rFonts w:ascii="Calibri" w:hAnsi="Calibri" w:cs="Calibri"/>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w:t>
      </w:r>
      <w:r>
        <w:rPr>
          <w:rFonts w:ascii="Calibri" w:hAnsi="Calibri" w:cs="Calibri"/>
        </w:rPr>
        <w:lastRenderedPageBreak/>
        <w:t>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F4415" w:rsidRDefault="000F44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26" w:history="1">
        <w:r>
          <w:rPr>
            <w:rFonts w:ascii="Calibri" w:hAnsi="Calibri" w:cs="Calibri"/>
            <w:color w:val="0000FF"/>
          </w:rPr>
          <w:t>законом</w:t>
        </w:r>
      </w:hyperlink>
      <w:r>
        <w:rPr>
          <w:rFonts w:ascii="Calibri" w:hAnsi="Calibri" w:cs="Calibri"/>
        </w:rPr>
        <w:t xml:space="preserve"> от 21.07.2014 N 217-ФЗ)</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w:anchor="Par589" w:history="1">
        <w:r>
          <w:rPr>
            <w:rFonts w:ascii="Calibri" w:hAnsi="Calibri" w:cs="Calibri"/>
            <w:color w:val="0000FF"/>
          </w:rPr>
          <w:t>пунктом 3</w:t>
        </w:r>
      </w:hyperlink>
      <w:r>
        <w:rPr>
          <w:rFonts w:ascii="Calibri" w:hAnsi="Calibri" w:cs="Calibri"/>
        </w:rPr>
        <w:t xml:space="preserve"> или </w:t>
      </w:r>
      <w:hyperlink w:anchor="Par590" w:history="1">
        <w:r>
          <w:rPr>
            <w:rFonts w:ascii="Calibri" w:hAnsi="Calibri" w:cs="Calibri"/>
            <w:color w:val="0000FF"/>
          </w:rPr>
          <w:t>4 статьи 39.20</w:t>
        </w:r>
      </w:hyperlink>
      <w:r>
        <w:rPr>
          <w:rFonts w:ascii="Calibri" w:hAnsi="Calibri" w:cs="Calibri"/>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0F4415" w:rsidRDefault="000F44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7" w:history="1">
        <w:r>
          <w:rPr>
            <w:rFonts w:ascii="Calibri" w:hAnsi="Calibri" w:cs="Calibri"/>
            <w:color w:val="0000FF"/>
          </w:rPr>
          <w:t>законом</w:t>
        </w:r>
      </w:hyperlink>
      <w:r>
        <w:rPr>
          <w:rFonts w:ascii="Calibri" w:hAnsi="Calibri" w:cs="Calibri"/>
        </w:rPr>
        <w:t xml:space="preserve"> от 21.07.2014 N 224-ФЗ)</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0F4415" w:rsidRDefault="000F44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28" w:history="1">
        <w:r>
          <w:rPr>
            <w:rFonts w:ascii="Calibri" w:hAnsi="Calibri" w:cs="Calibri"/>
            <w:color w:val="0000FF"/>
          </w:rPr>
          <w:t>законом</w:t>
        </w:r>
      </w:hyperlink>
      <w:r>
        <w:rPr>
          <w:rFonts w:ascii="Calibri" w:hAnsi="Calibri" w:cs="Calibri"/>
        </w:rPr>
        <w:t xml:space="preserve"> от 21.07.2014 N 224-ФЗ)</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39.8. Особенности договора аренды земельного участка, находящегося в государственной или муниципальной собственности</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рекультивации земель и земельных участков устанавливаются в порядке, определенном Правительством Российской Федерации.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w:t>
      </w:r>
      <w:r>
        <w:rPr>
          <w:rFonts w:ascii="Calibri" w:hAnsi="Calibri" w:cs="Calibri"/>
        </w:rPr>
        <w:lastRenderedPageBreak/>
        <w:t>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21" w:name="Par150"/>
      <w:bookmarkEnd w:id="21"/>
      <w:r>
        <w:rPr>
          <w:rFonts w:ascii="Calibri" w:hAnsi="Calibri" w:cs="Calibri"/>
        </w:rPr>
        <w:t>8. Договор аренды земельного участка, находящегося в государственной или муниципальной собственности, заключается: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152" w:history="1">
        <w:r>
          <w:rPr>
            <w:rFonts w:ascii="Calibri" w:hAnsi="Calibri" w:cs="Calibri"/>
            <w:color w:val="0000FF"/>
          </w:rPr>
          <w:t>подпунктами 2</w:t>
        </w:r>
      </w:hyperlink>
      <w:r>
        <w:rPr>
          <w:rFonts w:ascii="Calibri" w:hAnsi="Calibri" w:cs="Calibri"/>
        </w:rPr>
        <w:t xml:space="preserve"> и </w:t>
      </w:r>
      <w:hyperlink w:anchor="Par153" w:history="1">
        <w:r>
          <w:rPr>
            <w:rFonts w:ascii="Calibri" w:hAnsi="Calibri" w:cs="Calibri"/>
            <w:color w:val="0000FF"/>
          </w:rPr>
          <w:t>3</w:t>
        </w:r>
      </w:hyperlink>
      <w:r>
        <w:rPr>
          <w:rFonts w:ascii="Calibri" w:hAnsi="Calibri" w:cs="Calibri"/>
        </w:rPr>
        <w:t xml:space="preserve"> настоящего пункта и </w:t>
      </w:r>
      <w:hyperlink w:anchor="Par172" w:history="1">
        <w:r>
          <w:rPr>
            <w:rFonts w:ascii="Calibri" w:hAnsi="Calibri" w:cs="Calibri"/>
            <w:color w:val="0000FF"/>
          </w:rPr>
          <w:t>пунктом 9</w:t>
        </w:r>
      </w:hyperlink>
      <w:r>
        <w:rPr>
          <w:rFonts w:ascii="Calibri" w:hAnsi="Calibri" w:cs="Calibri"/>
        </w:rPr>
        <w:t xml:space="preserve"> настоящей статьи;</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22" w:name="Par152"/>
      <w:bookmarkEnd w:id="22"/>
      <w:r>
        <w:rPr>
          <w:rFonts w:ascii="Calibri" w:hAnsi="Calibri" w:cs="Calibri"/>
        </w:rPr>
        <w:t>2) на срок до сорока девяти лет для размещения линейных объектов;</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23" w:name="Par153"/>
      <w:bookmarkEnd w:id="23"/>
      <w:r>
        <w:rPr>
          <w:rFonts w:ascii="Calibri" w:hAnsi="Calibri" w:cs="Calibri"/>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172" w:history="1">
        <w:r>
          <w:rPr>
            <w:rFonts w:ascii="Calibri" w:hAnsi="Calibri" w:cs="Calibri"/>
            <w:color w:val="0000FF"/>
          </w:rPr>
          <w:t>пункте 9</w:t>
        </w:r>
      </w:hyperlink>
      <w:r>
        <w:rPr>
          <w:rFonts w:ascii="Calibri" w:hAnsi="Calibri" w:cs="Calibri"/>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F4415" w:rsidRDefault="000F44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8.1 введен Федеральным </w:t>
      </w:r>
      <w:hyperlink r:id="rId29" w:history="1">
        <w:r>
          <w:rPr>
            <w:rFonts w:ascii="Calibri" w:hAnsi="Calibri" w:cs="Calibri"/>
            <w:color w:val="0000FF"/>
          </w:rPr>
          <w:t>законом</w:t>
        </w:r>
      </w:hyperlink>
      <w:r>
        <w:rPr>
          <w:rFonts w:ascii="Calibri" w:hAnsi="Calibri" w:cs="Calibri"/>
        </w:rPr>
        <w:t xml:space="preserve"> от 21.07.2014 N 217-ФЗ)</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F4415" w:rsidRDefault="000F44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8.2 введен Федеральным </w:t>
      </w:r>
      <w:hyperlink r:id="rId30" w:history="1">
        <w:r>
          <w:rPr>
            <w:rFonts w:ascii="Calibri" w:hAnsi="Calibri" w:cs="Calibri"/>
            <w:color w:val="0000FF"/>
          </w:rPr>
          <w:t>законом</w:t>
        </w:r>
      </w:hyperlink>
      <w:r>
        <w:rPr>
          <w:rFonts w:ascii="Calibri" w:hAnsi="Calibri" w:cs="Calibri"/>
        </w:rPr>
        <w:t xml:space="preserve"> от 21.07.2014 N 217-ФЗ)</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срок от трех до сорока девяти лет в случае предоставления земельного участка для </w:t>
      </w:r>
      <w:r>
        <w:rPr>
          <w:rFonts w:ascii="Calibri" w:hAnsi="Calibri" w:cs="Calibri"/>
        </w:rPr>
        <w:lastRenderedPageBreak/>
        <w:t xml:space="preserve">сельскохозяйственного производства, за исключением случаев, предусмотренных </w:t>
      </w:r>
      <w:hyperlink w:anchor="Par166" w:history="1">
        <w:r>
          <w:rPr>
            <w:rFonts w:ascii="Calibri" w:hAnsi="Calibri" w:cs="Calibri"/>
            <w:color w:val="0000FF"/>
          </w:rPr>
          <w:t>подпунктом 12</w:t>
        </w:r>
      </w:hyperlink>
      <w:r>
        <w:rPr>
          <w:rFonts w:ascii="Calibri" w:hAnsi="Calibri" w:cs="Calibri"/>
        </w:rPr>
        <w:t xml:space="preserve"> настоящего пункта;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24" w:name="Par166"/>
      <w:bookmarkEnd w:id="24"/>
      <w:r>
        <w:rPr>
          <w:rFonts w:ascii="Calibri" w:hAnsi="Calibri" w:cs="Calibri"/>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1" w:history="1">
        <w:r>
          <w:rPr>
            <w:rFonts w:ascii="Calibri" w:hAnsi="Calibri" w:cs="Calibri"/>
            <w:color w:val="0000FF"/>
          </w:rPr>
          <w:t>максимальный</w:t>
        </w:r>
      </w:hyperlink>
      <w:r>
        <w:rPr>
          <w:rFonts w:ascii="Calibri" w:hAnsi="Calibri" w:cs="Calibri"/>
        </w:rPr>
        <w:t xml:space="preserve"> срок аренды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25" w:name="Par172"/>
      <w:bookmarkEnd w:id="25"/>
      <w:r>
        <w:rPr>
          <w:rFonts w:ascii="Calibri" w:hAnsi="Calibri" w:cs="Calibri"/>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ar551" w:history="1">
        <w:r>
          <w:rPr>
            <w:rFonts w:ascii="Calibri" w:hAnsi="Calibri" w:cs="Calibri"/>
            <w:color w:val="0000FF"/>
          </w:rPr>
          <w:t>статьей 39.18</w:t>
        </w:r>
      </w:hyperlink>
      <w:r>
        <w:rPr>
          <w:rFonts w:ascii="Calibri" w:hAnsi="Calibri" w:cs="Calibri"/>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2" w:history="1">
        <w:r>
          <w:rPr>
            <w:rFonts w:ascii="Calibri" w:hAnsi="Calibri" w:cs="Calibri"/>
            <w:color w:val="0000FF"/>
          </w:rPr>
          <w:t>срок</w:t>
        </w:r>
      </w:hyperlink>
      <w:r>
        <w:rPr>
          <w:rFonts w:ascii="Calibri" w:hAnsi="Calibri" w:cs="Calibri"/>
        </w:rP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ar150" w:history="1">
        <w:r>
          <w:rPr>
            <w:rFonts w:ascii="Calibri" w:hAnsi="Calibri" w:cs="Calibri"/>
            <w:color w:val="0000FF"/>
          </w:rPr>
          <w:t>пунктом 8</w:t>
        </w:r>
      </w:hyperlink>
      <w:r>
        <w:rPr>
          <w:rFonts w:ascii="Calibri" w:hAnsi="Calibri" w:cs="Calibri"/>
        </w:rPr>
        <w:t xml:space="preserve"> настоящей статьи.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150" w:history="1">
        <w:r>
          <w:rPr>
            <w:rFonts w:ascii="Calibri" w:hAnsi="Calibri" w:cs="Calibri"/>
            <w:color w:val="0000FF"/>
          </w:rPr>
          <w:t>пунктом 8</w:t>
        </w:r>
      </w:hyperlink>
      <w:r>
        <w:rPr>
          <w:rFonts w:ascii="Calibri" w:hAnsi="Calibri" w:cs="Calibri"/>
        </w:rPr>
        <w:t xml:space="preserve"> настоящей статьи.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w:t>
      </w:r>
      <w:r>
        <w:rPr>
          <w:rFonts w:ascii="Calibri" w:hAnsi="Calibri" w:cs="Calibri"/>
        </w:rPr>
        <w:lastRenderedPageBreak/>
        <w:t>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ar343" w:history="1">
        <w:r>
          <w:rPr>
            <w:rFonts w:ascii="Calibri" w:hAnsi="Calibri" w:cs="Calibri"/>
            <w:color w:val="0000FF"/>
          </w:rPr>
          <w:t>пункте 13</w:t>
        </w:r>
      </w:hyperlink>
      <w:r>
        <w:rPr>
          <w:rFonts w:ascii="Calibri" w:hAnsi="Calibri" w:cs="Calibri"/>
        </w:rPr>
        <w:t xml:space="preserve">, </w:t>
      </w:r>
      <w:hyperlink w:anchor="Par344" w:history="1">
        <w:r>
          <w:rPr>
            <w:rFonts w:ascii="Calibri" w:hAnsi="Calibri" w:cs="Calibri"/>
            <w:color w:val="0000FF"/>
          </w:rPr>
          <w:t>14</w:t>
        </w:r>
      </w:hyperlink>
      <w:r>
        <w:rPr>
          <w:rFonts w:ascii="Calibri" w:hAnsi="Calibri" w:cs="Calibri"/>
        </w:rPr>
        <w:t xml:space="preserve"> или </w:t>
      </w:r>
      <w:hyperlink w:anchor="Par356" w:history="1">
        <w:r>
          <w:rPr>
            <w:rFonts w:ascii="Calibri" w:hAnsi="Calibri" w:cs="Calibri"/>
            <w:color w:val="0000FF"/>
          </w:rPr>
          <w:t>20 статьи 39.12</w:t>
        </w:r>
      </w:hyperlink>
      <w:r>
        <w:rPr>
          <w:rFonts w:ascii="Calibri" w:hAnsi="Calibri" w:cs="Calibri"/>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26" w:name="Par185"/>
      <w:bookmarkEnd w:id="26"/>
      <w:r>
        <w:rPr>
          <w:rFonts w:ascii="Calibri" w:hAnsi="Calibri" w:cs="Calibri"/>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 государственной власти и органам местного самоуправления;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и муниципальным учреждениям (бюджетным, казенным, автономным);</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казенным предприятиям;</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центрам исторического наследия президентов Российской Федерации, прекративших исполнение своих полномочий.</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местного самоуправления в случае предоставления ему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органа государственной власти в случае предоставления ему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196" w:history="1">
        <w:r>
          <w:rPr>
            <w:rFonts w:ascii="Calibri" w:hAnsi="Calibri" w:cs="Calibri"/>
            <w:color w:val="0000FF"/>
          </w:rPr>
          <w:t>статьями 39.10</w:t>
        </w:r>
      </w:hyperlink>
      <w:r>
        <w:rPr>
          <w:rFonts w:ascii="Calibri" w:hAnsi="Calibri" w:cs="Calibri"/>
        </w:rPr>
        <w:t xml:space="preserve"> и </w:t>
      </w:r>
      <w:hyperlink w:anchor="Par585" w:history="1">
        <w:r>
          <w:rPr>
            <w:rFonts w:ascii="Calibri" w:hAnsi="Calibri" w:cs="Calibri"/>
            <w:color w:val="0000FF"/>
          </w:rPr>
          <w:t>39.20</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bookmarkStart w:id="27" w:name="Par196"/>
      <w:bookmarkEnd w:id="27"/>
      <w:r>
        <w:rPr>
          <w:rFonts w:ascii="Calibri" w:hAnsi="Calibri" w:cs="Calibri"/>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201" w:history="1">
        <w:r>
          <w:rPr>
            <w:rFonts w:ascii="Calibri" w:hAnsi="Calibri" w:cs="Calibri"/>
            <w:color w:val="0000FF"/>
          </w:rPr>
          <w:t xml:space="preserve">подпунктом 2 </w:t>
        </w:r>
        <w:r>
          <w:rPr>
            <w:rFonts w:ascii="Calibri" w:hAnsi="Calibri" w:cs="Calibri"/>
            <w:color w:val="0000FF"/>
          </w:rPr>
          <w:lastRenderedPageBreak/>
          <w:t>пункта 2</w:t>
        </w:r>
      </w:hyperlink>
      <w:r>
        <w:rPr>
          <w:rFonts w:ascii="Calibri" w:hAnsi="Calibri" w:cs="Calibri"/>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28" w:name="Par199"/>
      <w:bookmarkEnd w:id="28"/>
      <w:r>
        <w:rPr>
          <w:rFonts w:ascii="Calibri" w:hAnsi="Calibri" w:cs="Calibri"/>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указанным в </w:t>
      </w:r>
      <w:hyperlink w:anchor="Par185" w:history="1">
        <w:r>
          <w:rPr>
            <w:rFonts w:ascii="Calibri" w:hAnsi="Calibri" w:cs="Calibri"/>
            <w:color w:val="0000FF"/>
          </w:rPr>
          <w:t>пункте 2 статьи 39.9</w:t>
        </w:r>
      </w:hyperlink>
      <w:r>
        <w:rPr>
          <w:rFonts w:ascii="Calibri" w:hAnsi="Calibri" w:cs="Calibri"/>
        </w:rPr>
        <w:t xml:space="preserve"> настоящего Кодекса, на срок до одного года;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29" w:name="Par201"/>
      <w:bookmarkEnd w:id="29"/>
      <w:r>
        <w:rPr>
          <w:rFonts w:ascii="Calibri" w:hAnsi="Calibri" w:cs="Calibri"/>
        </w:rPr>
        <w:t xml:space="preserve">2) в виде служебных наделов работникам организаций в случаях, указанных в </w:t>
      </w:r>
      <w:hyperlink r:id="rId33" w:history="1">
        <w:r>
          <w:rPr>
            <w:rFonts w:ascii="Calibri" w:hAnsi="Calibri" w:cs="Calibri"/>
            <w:color w:val="0000FF"/>
          </w:rPr>
          <w:t>пункте 2 статьи 24</w:t>
        </w:r>
      </w:hyperlink>
      <w:r>
        <w:rPr>
          <w:rFonts w:ascii="Calibri" w:hAnsi="Calibri" w:cs="Calibri"/>
        </w:rPr>
        <w:t xml:space="preserve"> настоящего Кодекса, на срок трудового договора, заключенного между работником и организацией;</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религиозным организациям для размещения зданий, сооружений религиозного или благотворительного назначения на срок до десяти лет;</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лицам, с которыми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30" w:name="Par205"/>
      <w:bookmarkEnd w:id="30"/>
      <w:r>
        <w:rPr>
          <w:rFonts w:ascii="Calibri" w:hAnsi="Calibri" w:cs="Calibri"/>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31" w:name="Par206"/>
      <w:bookmarkEnd w:id="31"/>
      <w:r>
        <w:rPr>
          <w:rFonts w:ascii="Calibri" w:hAnsi="Calibri" w:cs="Calibri"/>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32" w:name="Par209"/>
      <w:bookmarkEnd w:id="32"/>
      <w:r>
        <w:rPr>
          <w:rFonts w:ascii="Calibri" w:hAnsi="Calibri" w:cs="Calibri"/>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некоммерческим организациям, созданным гражданами, для ведения огородничества или садоводства на срок не более чем пять лет;</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относящимся к коренным малочисленным </w:t>
      </w:r>
      <w:hyperlink r:id="rId35"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с которыми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 Федеральным </w:t>
      </w:r>
      <w:hyperlink r:id="rId37"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w:t>
      </w:r>
      <w:r>
        <w:rPr>
          <w:rFonts w:ascii="Calibri" w:hAnsi="Calibri" w:cs="Calibri"/>
        </w:rPr>
        <w:lastRenderedPageBreak/>
        <w:t>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38"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0F4415" w:rsidRDefault="000F44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введен Федеральным </w:t>
      </w:r>
      <w:hyperlink r:id="rId39" w:history="1">
        <w:r>
          <w:rPr>
            <w:rFonts w:ascii="Calibri" w:hAnsi="Calibri" w:cs="Calibri"/>
            <w:color w:val="0000FF"/>
          </w:rPr>
          <w:t>законом</w:t>
        </w:r>
      </w:hyperlink>
      <w:r>
        <w:rPr>
          <w:rFonts w:ascii="Calibri" w:hAnsi="Calibri" w:cs="Calibri"/>
        </w:rPr>
        <w:t xml:space="preserve"> от 08.03.2015 N 48-ФЗ)</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199" w:history="1">
        <w:r>
          <w:rPr>
            <w:rFonts w:ascii="Calibri" w:hAnsi="Calibri" w:cs="Calibri"/>
            <w:color w:val="0000FF"/>
          </w:rPr>
          <w:t>пунктом 2</w:t>
        </w:r>
      </w:hyperlink>
      <w:r>
        <w:rPr>
          <w:rFonts w:ascii="Calibri" w:hAnsi="Calibri" w:cs="Calibri"/>
        </w:rPr>
        <w:t xml:space="preserve"> настоящей статьи.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уполномоченным органом решения о проведении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1" w:history="1">
        <w:r>
          <w:rPr>
            <w:rFonts w:ascii="Calibri" w:hAnsi="Calibri" w:cs="Calibri"/>
            <w:color w:val="0000FF"/>
          </w:rPr>
          <w:t>закон</w:t>
        </w:r>
      </w:hyperlink>
      <w:r>
        <w:rPr>
          <w:rFonts w:ascii="Calibri" w:hAnsi="Calibri" w:cs="Calibri"/>
        </w:rPr>
        <w:t xml:space="preserve"> от 23.06.2014 N 171-ФЗ).</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33" w:name="Par240"/>
      <w:bookmarkEnd w:id="33"/>
      <w:r>
        <w:rPr>
          <w:rFonts w:ascii="Calibri" w:hAnsi="Calibri" w:cs="Calibri"/>
        </w:rPr>
        <w:t xml:space="preserve">3) проверка уполномоченным органом наличия или отсутствия оснований, предусмотренных </w:t>
      </w:r>
      <w:hyperlink r:id="rId42" w:history="1">
        <w:r>
          <w:rPr>
            <w:rFonts w:ascii="Calibri" w:hAnsi="Calibri" w:cs="Calibri"/>
            <w:color w:val="0000FF"/>
          </w:rPr>
          <w:t>пунктом 16 статьи 11.10</w:t>
        </w:r>
      </w:hyperlink>
      <w:r>
        <w:rPr>
          <w:rFonts w:ascii="Calibri" w:hAnsi="Calibri" w:cs="Calibri"/>
        </w:rPr>
        <w:t xml:space="preserve"> настоящего Кодекса и </w:t>
      </w:r>
      <w:hyperlink w:anchor="Par277" w:history="1">
        <w:r>
          <w:rPr>
            <w:rFonts w:ascii="Calibri" w:hAnsi="Calibri" w:cs="Calibri"/>
            <w:color w:val="0000FF"/>
          </w:rPr>
          <w:t>подпунктами 5</w:t>
        </w:r>
      </w:hyperlink>
      <w:r>
        <w:rPr>
          <w:rFonts w:ascii="Calibri" w:hAnsi="Calibri" w:cs="Calibri"/>
        </w:rPr>
        <w:t xml:space="preserve"> - </w:t>
      </w:r>
      <w:hyperlink w:anchor="Par281" w:history="1">
        <w:r>
          <w:rPr>
            <w:rFonts w:ascii="Calibri" w:hAnsi="Calibri" w:cs="Calibri"/>
            <w:color w:val="0000FF"/>
          </w:rPr>
          <w:t>9</w:t>
        </w:r>
      </w:hyperlink>
      <w:r>
        <w:rPr>
          <w:rFonts w:ascii="Calibri" w:hAnsi="Calibri" w:cs="Calibri"/>
        </w:rPr>
        <w:t xml:space="preserve">, </w:t>
      </w:r>
      <w:hyperlink w:anchor="Par285" w:history="1">
        <w:r>
          <w:rPr>
            <w:rFonts w:ascii="Calibri" w:hAnsi="Calibri" w:cs="Calibri"/>
            <w:color w:val="0000FF"/>
          </w:rPr>
          <w:t>13</w:t>
        </w:r>
      </w:hyperlink>
      <w:r>
        <w:rPr>
          <w:rFonts w:ascii="Calibri" w:hAnsi="Calibri" w:cs="Calibri"/>
        </w:rPr>
        <w:t xml:space="preserve"> - </w:t>
      </w:r>
      <w:hyperlink w:anchor="Par291" w:history="1">
        <w:r>
          <w:rPr>
            <w:rFonts w:ascii="Calibri" w:hAnsi="Calibri" w:cs="Calibri"/>
            <w:color w:val="0000FF"/>
          </w:rPr>
          <w:t>19 пункта 8</w:t>
        </w:r>
      </w:hyperlink>
      <w:r>
        <w:rPr>
          <w:rFonts w:ascii="Calibri" w:hAnsi="Calibri" w:cs="Calibri"/>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 момент поступления в уполномоченный орган заявления об утверждении </w:t>
      </w:r>
      <w:r>
        <w:rPr>
          <w:rFonts w:ascii="Calibri" w:hAnsi="Calibri" w:cs="Calibri"/>
        </w:rPr>
        <w:lastRenderedPageBreak/>
        <w:t>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34" w:name="Par243"/>
      <w:bookmarkEnd w:id="34"/>
      <w:r>
        <w:rPr>
          <w:rFonts w:ascii="Calibri" w:hAnsi="Calibri" w:cs="Calibri"/>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240" w:history="1">
        <w:r>
          <w:rPr>
            <w:rFonts w:ascii="Calibri" w:hAnsi="Calibri" w:cs="Calibri"/>
            <w:color w:val="0000FF"/>
          </w:rPr>
          <w:t>подпунктом 3</w:t>
        </w:r>
      </w:hyperlink>
      <w:r>
        <w:rPr>
          <w:rFonts w:ascii="Calibri" w:hAnsi="Calibri" w:cs="Calibri"/>
        </w:rPr>
        <w:t xml:space="preserve"> настоящего пункта схемой расположения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35" w:name="Par245"/>
      <w:bookmarkEnd w:id="35"/>
      <w:r>
        <w:rPr>
          <w:rFonts w:ascii="Calibri" w:hAnsi="Calibri" w:cs="Calibri"/>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7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3" w:history="1">
        <w:r>
          <w:rPr>
            <w:rFonts w:ascii="Calibri" w:hAnsi="Calibri" w:cs="Calibri"/>
            <w:color w:val="0000FF"/>
          </w:rPr>
          <w:t>закон</w:t>
        </w:r>
      </w:hyperlink>
      <w:r>
        <w:rPr>
          <w:rFonts w:ascii="Calibri" w:hAnsi="Calibri" w:cs="Calibri"/>
        </w:rPr>
        <w:t xml:space="preserve"> от 23.06.2014 N 171-ФЗ).</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240" w:history="1">
        <w:r>
          <w:rPr>
            <w:rFonts w:ascii="Calibri" w:hAnsi="Calibri" w:cs="Calibri"/>
            <w:color w:val="0000FF"/>
          </w:rPr>
          <w:t>подпунктом 3</w:t>
        </w:r>
      </w:hyperlink>
      <w:r>
        <w:rPr>
          <w:rFonts w:ascii="Calibri" w:hAnsi="Calibri" w:cs="Calibri"/>
        </w:rPr>
        <w:t xml:space="preserve">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ar273" w:history="1">
        <w:r>
          <w:rPr>
            <w:rFonts w:ascii="Calibri" w:hAnsi="Calibri" w:cs="Calibri"/>
            <w:color w:val="0000FF"/>
          </w:rPr>
          <w:t>подпунктами 1</w:t>
        </w:r>
      </w:hyperlink>
      <w:r>
        <w:rPr>
          <w:rFonts w:ascii="Calibri" w:hAnsi="Calibri" w:cs="Calibri"/>
        </w:rPr>
        <w:t xml:space="preserve">, </w:t>
      </w:r>
      <w:hyperlink w:anchor="Par277" w:history="1">
        <w:r>
          <w:rPr>
            <w:rFonts w:ascii="Calibri" w:hAnsi="Calibri" w:cs="Calibri"/>
            <w:color w:val="0000FF"/>
          </w:rPr>
          <w:t>5</w:t>
        </w:r>
      </w:hyperlink>
      <w:r>
        <w:rPr>
          <w:rFonts w:ascii="Calibri" w:hAnsi="Calibri" w:cs="Calibri"/>
        </w:rPr>
        <w:t xml:space="preserve"> - </w:t>
      </w:r>
      <w:hyperlink w:anchor="Par291" w:history="1">
        <w:r>
          <w:rPr>
            <w:rFonts w:ascii="Calibri" w:hAnsi="Calibri" w:cs="Calibri"/>
            <w:color w:val="0000FF"/>
          </w:rPr>
          <w:t>19 пункта 8</w:t>
        </w:r>
      </w:hyperlink>
      <w:r>
        <w:rPr>
          <w:rFonts w:ascii="Calibri" w:hAnsi="Calibri" w:cs="Calibri"/>
        </w:rPr>
        <w:t xml:space="preserve"> настоящей статьи;</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8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4" w:history="1">
        <w:r>
          <w:rPr>
            <w:rFonts w:ascii="Calibri" w:hAnsi="Calibri" w:cs="Calibri"/>
            <w:color w:val="0000FF"/>
          </w:rPr>
          <w:t>закон</w:t>
        </w:r>
      </w:hyperlink>
      <w:r>
        <w:rPr>
          <w:rFonts w:ascii="Calibri" w:hAnsi="Calibri" w:cs="Calibri"/>
        </w:rPr>
        <w:t xml:space="preserve"> от 23.06.2014 N 171-ФЗ).</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273" w:history="1">
        <w:r>
          <w:rPr>
            <w:rFonts w:ascii="Calibri" w:hAnsi="Calibri" w:cs="Calibri"/>
            <w:color w:val="0000FF"/>
          </w:rPr>
          <w:t>подпунктами 1</w:t>
        </w:r>
      </w:hyperlink>
      <w:r>
        <w:rPr>
          <w:rFonts w:ascii="Calibri" w:hAnsi="Calibri" w:cs="Calibri"/>
        </w:rPr>
        <w:t xml:space="preserve">, </w:t>
      </w:r>
      <w:hyperlink w:anchor="Par277" w:history="1">
        <w:r>
          <w:rPr>
            <w:rFonts w:ascii="Calibri" w:hAnsi="Calibri" w:cs="Calibri"/>
            <w:color w:val="0000FF"/>
          </w:rPr>
          <w:t>5</w:t>
        </w:r>
      </w:hyperlink>
      <w:r>
        <w:rPr>
          <w:rFonts w:ascii="Calibri" w:hAnsi="Calibri" w:cs="Calibri"/>
        </w:rPr>
        <w:t xml:space="preserve"> - </w:t>
      </w:r>
      <w:hyperlink w:anchor="Par291" w:history="1">
        <w:r>
          <w:rPr>
            <w:rFonts w:ascii="Calibri" w:hAnsi="Calibri" w:cs="Calibri"/>
            <w:color w:val="0000FF"/>
          </w:rPr>
          <w:t>19 пункта 8</w:t>
        </w:r>
      </w:hyperlink>
      <w:r>
        <w:rPr>
          <w:rFonts w:ascii="Calibri" w:hAnsi="Calibri" w:cs="Calibri"/>
        </w:rPr>
        <w:t xml:space="preserve"> настоящей статьи;</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подпункта 9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5" w:history="1">
        <w:r>
          <w:rPr>
            <w:rFonts w:ascii="Calibri" w:hAnsi="Calibri" w:cs="Calibri"/>
            <w:color w:val="0000FF"/>
          </w:rPr>
          <w:t>закон</w:t>
        </w:r>
      </w:hyperlink>
      <w:r>
        <w:rPr>
          <w:rFonts w:ascii="Calibri" w:hAnsi="Calibri" w:cs="Calibri"/>
        </w:rPr>
        <w:t xml:space="preserve"> от 23.06.2014 N 171-ФЗ).</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проверка уполномоченным органом наличия или отсутствия оснований, предусмотренных </w:t>
      </w:r>
      <w:hyperlink w:anchor="Par272" w:history="1">
        <w:r>
          <w:rPr>
            <w:rFonts w:ascii="Calibri" w:hAnsi="Calibri" w:cs="Calibri"/>
            <w:color w:val="0000FF"/>
          </w:rPr>
          <w:t>пунктом 8</w:t>
        </w:r>
      </w:hyperlink>
      <w:r>
        <w:rPr>
          <w:rFonts w:ascii="Calibri" w:hAnsi="Calibri" w:cs="Calibri"/>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39.11,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46" w:history="1">
        <w:r>
          <w:rPr>
            <w:rFonts w:ascii="Calibri" w:hAnsi="Calibri" w:cs="Calibri"/>
            <w:color w:val="0000FF"/>
          </w:rPr>
          <w:t>закон</w:t>
        </w:r>
      </w:hyperlink>
      <w:r>
        <w:rPr>
          <w:rFonts w:ascii="Calibri" w:hAnsi="Calibri" w:cs="Calibri"/>
        </w:rPr>
        <w:t xml:space="preserve"> от 23.06.2014 N 171-ФЗ).</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7" w:history="1">
        <w:r>
          <w:rPr>
            <w:rFonts w:ascii="Calibri" w:hAnsi="Calibri" w:cs="Calibri"/>
            <w:color w:val="0000FF"/>
          </w:rPr>
          <w:t>Порядок</w:t>
        </w:r>
      </w:hyperlink>
      <w:r>
        <w:rPr>
          <w:rFonts w:ascii="Calibri" w:hAnsi="Calibri" w:cs="Calibri"/>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551" w:history="1">
        <w:r>
          <w:rPr>
            <w:rFonts w:ascii="Calibri" w:hAnsi="Calibri" w:cs="Calibri"/>
            <w:color w:val="0000FF"/>
          </w:rPr>
          <w:t>статьей 39.18</w:t>
        </w:r>
      </w:hyperlink>
      <w:r>
        <w:rPr>
          <w:rFonts w:ascii="Calibri" w:hAnsi="Calibri" w:cs="Calibri"/>
        </w:rPr>
        <w:t xml:space="preserve"> настоящего Кодекса.</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8" w:history="1">
        <w:r>
          <w:rPr>
            <w:rFonts w:ascii="Calibri" w:hAnsi="Calibri" w:cs="Calibri"/>
            <w:color w:val="0000FF"/>
          </w:rPr>
          <w:t>закона</w:t>
        </w:r>
      </w:hyperlink>
      <w:r>
        <w:rPr>
          <w:rFonts w:ascii="Calibri" w:hAnsi="Calibri" w:cs="Calibri"/>
        </w:rPr>
        <w:t xml:space="preserve"> от 23.06.2014 N 171-ФЗ) (Федеральный </w:t>
      </w:r>
      <w:hyperlink r:id="rId49" w:history="1">
        <w:r>
          <w:rPr>
            <w:rFonts w:ascii="Calibri" w:hAnsi="Calibri" w:cs="Calibri"/>
            <w:color w:val="0000FF"/>
          </w:rPr>
          <w:t>закон</w:t>
        </w:r>
      </w:hyperlink>
      <w:r>
        <w:rPr>
          <w:rFonts w:ascii="Calibri" w:hAnsi="Calibri" w:cs="Calibri"/>
        </w:rPr>
        <w:t xml:space="preserve"> от 23.06.2014 N 171-ФЗ).</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36" w:name="Par272"/>
      <w:bookmarkEnd w:id="36"/>
      <w:r>
        <w:rPr>
          <w:rFonts w:ascii="Calibri" w:hAnsi="Calibri" w:cs="Calibri"/>
        </w:rPr>
        <w:t>8. Земельный участок, находящийся в государственной или муниципальной собственности, не может быть предметом аукциона, если:</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37" w:name="Par273"/>
      <w:bookmarkEnd w:id="37"/>
      <w:r>
        <w:rPr>
          <w:rFonts w:ascii="Calibri" w:hAnsi="Calibri" w:cs="Calibri"/>
        </w:rPr>
        <w:t xml:space="preserve">1) границы земельного участка подлежат уточнению в соответствии с требованиями Федерального </w:t>
      </w:r>
      <w:hyperlink r:id="rId50" w:history="1">
        <w:r>
          <w:rPr>
            <w:rFonts w:ascii="Calibri" w:hAnsi="Calibri" w:cs="Calibri"/>
            <w:color w:val="0000FF"/>
          </w:rPr>
          <w:t>закона</w:t>
        </w:r>
      </w:hyperlink>
      <w:r>
        <w:rPr>
          <w:rFonts w:ascii="Calibri" w:hAnsi="Calibri" w:cs="Calibri"/>
        </w:rPr>
        <w:t xml:space="preserve"> "О государственном кадастре недвижимости";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w:t>
      </w:r>
      <w:r>
        <w:rPr>
          <w:rFonts w:ascii="Calibri" w:hAnsi="Calibri" w:cs="Calibri"/>
        </w:rPr>
        <w:lastRenderedPageBreak/>
        <w:t>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38" w:name="Par277"/>
      <w:bookmarkEnd w:id="38"/>
      <w:r>
        <w:rPr>
          <w:rFonts w:ascii="Calibri" w:hAnsi="Calibri" w:cs="Calibri"/>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земельный участок не отнесен к определенной категории земель;</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51" w:history="1">
        <w:r>
          <w:rPr>
            <w:rFonts w:ascii="Calibri" w:hAnsi="Calibri" w:cs="Calibri"/>
            <w:color w:val="0000FF"/>
          </w:rPr>
          <w:t>пунктом 3 статьи 39.36</w:t>
        </w:r>
      </w:hyperlink>
      <w:r>
        <w:rPr>
          <w:rFonts w:ascii="Calibri" w:hAnsi="Calibri" w:cs="Calibri"/>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39" w:name="Par281"/>
      <w:bookmarkEnd w:id="39"/>
      <w:r>
        <w:rPr>
          <w:rFonts w:ascii="Calibri" w:hAnsi="Calibri" w:cs="Calibri"/>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40" w:name="Par285"/>
      <w:bookmarkEnd w:id="40"/>
      <w:r>
        <w:rPr>
          <w:rFonts w:ascii="Calibri" w:hAnsi="Calibri" w:cs="Calibri"/>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отношении земельного участка принято решение о предварительном согласовании его предоставления;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41" w:name="Par291"/>
      <w:bookmarkEnd w:id="41"/>
      <w:r>
        <w:rPr>
          <w:rFonts w:ascii="Calibri" w:hAnsi="Calibri" w:cs="Calibri"/>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w:t>
      </w:r>
      <w:r>
        <w:rPr>
          <w:rFonts w:ascii="Calibri" w:hAnsi="Calibri" w:cs="Calibri"/>
        </w:rP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Аукцион является открытым по составу участников, за исключением случаев, предусмотренных </w:t>
      </w:r>
      <w:hyperlink w:anchor="Par293" w:history="1">
        <w:r>
          <w:rPr>
            <w:rFonts w:ascii="Calibri" w:hAnsi="Calibri" w:cs="Calibri"/>
            <w:color w:val="0000FF"/>
          </w:rPr>
          <w:t>пунктом 10</w:t>
        </w:r>
      </w:hyperlink>
      <w:r>
        <w:rPr>
          <w:rFonts w:ascii="Calibri" w:hAnsi="Calibri" w:cs="Calibri"/>
        </w:rPr>
        <w:t xml:space="preserve"> настоящей статьи.</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42" w:name="Par293"/>
      <w:bookmarkEnd w:id="42"/>
      <w:r>
        <w:rPr>
          <w:rFonts w:ascii="Calibri" w:hAnsi="Calibri" w:cs="Calibri"/>
        </w:rP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294" w:history="1">
        <w:r>
          <w:rPr>
            <w:rFonts w:ascii="Calibri" w:hAnsi="Calibri" w:cs="Calibri"/>
            <w:color w:val="0000FF"/>
          </w:rPr>
          <w:t>абзацем вторым</w:t>
        </w:r>
      </w:hyperlink>
      <w:r>
        <w:rPr>
          <w:rFonts w:ascii="Calibri" w:hAnsi="Calibri" w:cs="Calibri"/>
        </w:rPr>
        <w:t xml:space="preserve"> настоящего пункта, могут являться только юридические лица.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43" w:name="Par294"/>
      <w:bookmarkEnd w:id="43"/>
      <w:r>
        <w:rPr>
          <w:rFonts w:ascii="Calibri" w:hAnsi="Calibri" w:cs="Calibri"/>
        </w:rPr>
        <w:t xml:space="preserve">Участниками аукциона, проводимого в случае, предусмотренном </w:t>
      </w:r>
      <w:hyperlink w:anchor="Par572" w:history="1">
        <w:r>
          <w:rPr>
            <w:rFonts w:ascii="Calibri" w:hAnsi="Calibri" w:cs="Calibri"/>
            <w:color w:val="0000FF"/>
          </w:rPr>
          <w:t>пунктом 7 статьи 39.18</w:t>
        </w:r>
      </w:hyperlink>
      <w:r>
        <w:rPr>
          <w:rFonts w:ascii="Calibri" w:hAnsi="Calibri" w:cs="Calibri"/>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результатам аукциона по продаже земельного участка определяется цена такого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299" w:history="1">
        <w:r>
          <w:rPr>
            <w:rFonts w:ascii="Calibri" w:hAnsi="Calibri" w:cs="Calibri"/>
            <w:color w:val="0000FF"/>
          </w:rPr>
          <w:t>пунктом 15</w:t>
        </w:r>
      </w:hyperlink>
      <w:r>
        <w:rPr>
          <w:rFonts w:ascii="Calibri" w:hAnsi="Calibri" w:cs="Calibri"/>
        </w:rPr>
        <w:t xml:space="preserve"> настоящей статьи.</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44" w:name="Par299"/>
      <w:bookmarkEnd w:id="44"/>
      <w:r>
        <w:rPr>
          <w:rFonts w:ascii="Calibri" w:hAnsi="Calibri" w:cs="Calibri"/>
        </w:rP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572" w:history="1">
        <w:r>
          <w:rPr>
            <w:rFonts w:ascii="Calibri" w:hAnsi="Calibri" w:cs="Calibri"/>
            <w:color w:val="0000FF"/>
          </w:rPr>
          <w:t>пунктом 7 статьи 39.18</w:t>
        </w:r>
      </w:hyperlink>
      <w:r>
        <w:rPr>
          <w:rFonts w:ascii="Calibri" w:hAnsi="Calibri" w:cs="Calibri"/>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572" w:history="1">
        <w:r>
          <w:rPr>
            <w:rFonts w:ascii="Calibri" w:hAnsi="Calibri" w:cs="Calibri"/>
            <w:color w:val="0000FF"/>
          </w:rPr>
          <w:t>пунктом 7 статьи 39.18</w:t>
        </w:r>
      </w:hyperlink>
      <w:r>
        <w:rPr>
          <w:rFonts w:ascii="Calibri" w:hAnsi="Calibri" w:cs="Calibri"/>
        </w:rPr>
        <w:t xml:space="preserve"> настоящего Кодекса) определяется размер первого арендного платежа.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w:t>
      </w:r>
      <w:r>
        <w:rPr>
          <w:rFonts w:ascii="Calibri" w:hAnsi="Calibri" w:cs="Calibri"/>
        </w:rPr>
        <w:lastRenderedPageBreak/>
        <w:t>устанавливается в пределах трех процентов начальной цены предмета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45" w:name="Par304"/>
      <w:bookmarkEnd w:id="45"/>
      <w:r>
        <w:rPr>
          <w:rFonts w:ascii="Calibri" w:hAnsi="Calibri" w:cs="Calibri"/>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Извещение о проведении аукциона должно содержать сведения: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организаторе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уполномоченном органе и о реквизитах решения о проведении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месте, дате, времени и порядке проведения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начальной цене предмета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"шаге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150" w:history="1">
        <w:r>
          <w:rPr>
            <w:rFonts w:ascii="Calibri" w:hAnsi="Calibri" w:cs="Calibri"/>
            <w:color w:val="0000FF"/>
          </w:rPr>
          <w:t>пунктами 8</w:t>
        </w:r>
      </w:hyperlink>
      <w:r>
        <w:rPr>
          <w:rFonts w:ascii="Calibri" w:hAnsi="Calibri" w:cs="Calibri"/>
        </w:rPr>
        <w:t xml:space="preserve"> и </w:t>
      </w:r>
      <w:hyperlink w:anchor="Par172" w:history="1">
        <w:r>
          <w:rPr>
            <w:rFonts w:ascii="Calibri" w:hAnsi="Calibri" w:cs="Calibri"/>
            <w:color w:val="0000FF"/>
          </w:rPr>
          <w:t>9 статьи 39.8</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w:t>
      </w:r>
      <w:r>
        <w:rPr>
          <w:rFonts w:ascii="Calibri" w:hAnsi="Calibri" w:cs="Calibri"/>
        </w:rPr>
        <w:lastRenderedPageBreak/>
        <w:t xml:space="preserve">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 w:history="1">
        <w:r>
          <w:rPr>
            <w:rFonts w:ascii="Calibri" w:hAnsi="Calibri" w:cs="Calibri"/>
            <w:color w:val="0000FF"/>
          </w:rPr>
          <w:t>кодексом</w:t>
        </w:r>
      </w:hyperlink>
      <w:r>
        <w:rPr>
          <w:rFonts w:ascii="Calibri" w:hAnsi="Calibri" w:cs="Calibri"/>
        </w:rPr>
        <w:t xml:space="preserve"> Российской Федерации.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принимает решение об отказе в проведении аукциона в случае выявления обстоятельств, предусмотренных </w:t>
      </w:r>
      <w:hyperlink w:anchor="Par272" w:history="1">
        <w:r>
          <w:rPr>
            <w:rFonts w:ascii="Calibri" w:hAnsi="Calibri" w:cs="Calibri"/>
            <w:color w:val="0000FF"/>
          </w:rPr>
          <w:t>пунктом 8</w:t>
        </w:r>
      </w:hyperlink>
      <w:r>
        <w:rPr>
          <w:rFonts w:ascii="Calibri" w:hAnsi="Calibri" w:cs="Calibri"/>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46" w:name="Par323"/>
      <w:bookmarkEnd w:id="46"/>
      <w:r>
        <w:rPr>
          <w:rFonts w:ascii="Calibri" w:hAnsi="Calibri" w:cs="Calibri"/>
        </w:rPr>
        <w:t>1. Для участия в аукционе заявители представляют в установленный в извещении о проведении аукциона срок следующие документы:</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удостоверяющих личность заявителя (для граждан);</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внесение задатка.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документов, подтверждающих внесение задатка, признается заключением соглашения о задатке.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Организатор аукциона не вправе требовать представление иных документов, за исключением документов, указанных в </w:t>
      </w:r>
      <w:hyperlink w:anchor="Par323" w:history="1">
        <w:r>
          <w:rPr>
            <w:rFonts w:ascii="Calibri" w:hAnsi="Calibri" w:cs="Calibri"/>
            <w:color w:val="0000FF"/>
          </w:rPr>
          <w:t>пункте 1</w:t>
        </w:r>
      </w:hyperlink>
      <w:r>
        <w:rPr>
          <w:rFonts w:ascii="Calibri" w:hAnsi="Calibri" w:cs="Calibri"/>
        </w:rPr>
        <w:t xml:space="preserve"> настоящей статьи.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Один заявитель вправе подать только одну заявку на участие в аукционе.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Заявка на участие в аукционе, поступившая по истечении срока приема заявок, возвращается заявителю в день ее поступления.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не допускается к участию в аукционе в следующих случаях:</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необходимых для участия в аукционе документов или представление недостоверных сведений;</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дату рассмотрения заявок на участие в аукционе;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w:t>
      </w:r>
      <w:r>
        <w:rPr>
          <w:rFonts w:ascii="Calibri" w:hAnsi="Calibri" w:cs="Calibri"/>
        </w:rPr>
        <w:lastRenderedPageBreak/>
        <w:t>аукциона, покупателем земельного участка или приобрести земельный участок в аренду;</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47" w:name="Par339"/>
      <w:bookmarkEnd w:id="47"/>
      <w:r>
        <w:rPr>
          <w:rFonts w:ascii="Calibri" w:hAnsi="Calibri" w:cs="Calibri"/>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339" w:history="1">
        <w:r>
          <w:rPr>
            <w:rFonts w:ascii="Calibri" w:hAnsi="Calibri" w:cs="Calibri"/>
            <w:color w:val="0000FF"/>
          </w:rPr>
          <w:t>пункте 9</w:t>
        </w:r>
      </w:hyperlink>
      <w:r>
        <w:rPr>
          <w:rFonts w:ascii="Calibri" w:hAnsi="Calibri" w:cs="Calibri"/>
        </w:rPr>
        <w:t xml:space="preserve"> настоящей статьи.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48" w:name="Par343"/>
      <w:bookmarkEnd w:id="48"/>
      <w:r>
        <w:rPr>
          <w:rFonts w:ascii="Calibri" w:hAnsi="Calibri" w:cs="Calibri"/>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339" w:history="1">
        <w:r>
          <w:rPr>
            <w:rFonts w:ascii="Calibri" w:hAnsi="Calibri" w:cs="Calibri"/>
            <w:color w:val="0000FF"/>
          </w:rPr>
          <w:t>пункте 9</w:t>
        </w:r>
      </w:hyperlink>
      <w:r>
        <w:rPr>
          <w:rFonts w:ascii="Calibri" w:hAnsi="Calibri" w:cs="Calibri"/>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49" w:name="Par344"/>
      <w:bookmarkEnd w:id="49"/>
      <w:r>
        <w:rPr>
          <w:rFonts w:ascii="Calibri" w:hAnsi="Calibri" w:cs="Calibri"/>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и времени проведения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аукциона, в том числе сведения о местоположении и площади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аукциона, о начальной цене предмета аукциона, последнем и предпоследнем предложениях о цене предмета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w:t>
      </w:r>
      <w:r>
        <w:rPr>
          <w:rFonts w:ascii="Calibri" w:hAnsi="Calibri" w:cs="Calibri"/>
        </w:rPr>
        <w:lastRenderedPageBreak/>
        <w:t>аукциона, который сделал предпоследнее предложение о цене предмета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о результатах аукциона размещается на официальном сайте в течение одного рабочего дня со дня подписания данного протокола.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ar572" w:history="1">
        <w:r>
          <w:rPr>
            <w:rFonts w:ascii="Calibri" w:hAnsi="Calibri" w:cs="Calibri"/>
            <w:color w:val="0000FF"/>
          </w:rPr>
          <w:t>пунктом 7 статьи 39.18</w:t>
        </w:r>
      </w:hyperlink>
      <w:r>
        <w:rPr>
          <w:rFonts w:ascii="Calibri" w:hAnsi="Calibri" w:cs="Calibri"/>
        </w:rPr>
        <w:t xml:space="preserve"> настоящего Кодекса) признается участник аукциона, предложивший наибольший размер первого арендного платежа.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50" w:name="Par356"/>
      <w:bookmarkEnd w:id="50"/>
      <w:r>
        <w:rPr>
          <w:rFonts w:ascii="Calibri" w:hAnsi="Calibri" w:cs="Calibri"/>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343" w:history="1">
        <w:r>
          <w:rPr>
            <w:rFonts w:ascii="Calibri" w:hAnsi="Calibri" w:cs="Calibri"/>
            <w:color w:val="0000FF"/>
          </w:rPr>
          <w:t>пунктом 13</w:t>
        </w:r>
      </w:hyperlink>
      <w:r>
        <w:rPr>
          <w:rFonts w:ascii="Calibri" w:hAnsi="Calibri" w:cs="Calibri"/>
        </w:rPr>
        <w:t xml:space="preserve">, </w:t>
      </w:r>
      <w:hyperlink w:anchor="Par344" w:history="1">
        <w:r>
          <w:rPr>
            <w:rFonts w:ascii="Calibri" w:hAnsi="Calibri" w:cs="Calibri"/>
            <w:color w:val="0000FF"/>
          </w:rPr>
          <w:t>14</w:t>
        </w:r>
      </w:hyperlink>
      <w:r>
        <w:rPr>
          <w:rFonts w:ascii="Calibri" w:hAnsi="Calibri" w:cs="Calibri"/>
        </w:rPr>
        <w:t xml:space="preserve"> или </w:t>
      </w:r>
      <w:hyperlink w:anchor="Par356" w:history="1">
        <w:r>
          <w:rPr>
            <w:rFonts w:ascii="Calibri" w:hAnsi="Calibri" w:cs="Calibri"/>
            <w:color w:val="0000FF"/>
          </w:rPr>
          <w:t>20</w:t>
        </w:r>
      </w:hyperlink>
      <w:r>
        <w:rPr>
          <w:rFonts w:ascii="Calibri" w:hAnsi="Calibri" w:cs="Calibri"/>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343" w:history="1">
        <w:r>
          <w:rPr>
            <w:rFonts w:ascii="Calibri" w:hAnsi="Calibri" w:cs="Calibri"/>
            <w:color w:val="0000FF"/>
          </w:rPr>
          <w:t>пунктом 13</w:t>
        </w:r>
      </w:hyperlink>
      <w:r>
        <w:rPr>
          <w:rFonts w:ascii="Calibri" w:hAnsi="Calibri" w:cs="Calibri"/>
        </w:rPr>
        <w:t xml:space="preserve">, </w:t>
      </w:r>
      <w:hyperlink w:anchor="Par344" w:history="1">
        <w:r>
          <w:rPr>
            <w:rFonts w:ascii="Calibri" w:hAnsi="Calibri" w:cs="Calibri"/>
            <w:color w:val="0000FF"/>
          </w:rPr>
          <w:t>14</w:t>
        </w:r>
      </w:hyperlink>
      <w:r>
        <w:rPr>
          <w:rFonts w:ascii="Calibri" w:hAnsi="Calibri" w:cs="Calibri"/>
        </w:rPr>
        <w:t xml:space="preserve"> или </w:t>
      </w:r>
      <w:hyperlink w:anchor="Par356" w:history="1">
        <w:r>
          <w:rPr>
            <w:rFonts w:ascii="Calibri" w:hAnsi="Calibri" w:cs="Calibri"/>
            <w:color w:val="0000FF"/>
          </w:rPr>
          <w:t>20</w:t>
        </w:r>
      </w:hyperlink>
      <w:r>
        <w:rPr>
          <w:rFonts w:ascii="Calibri" w:hAnsi="Calibri" w:cs="Calibri"/>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360" w:history="1">
        <w:r>
          <w:rPr>
            <w:rFonts w:ascii="Calibri" w:hAnsi="Calibri" w:cs="Calibri"/>
            <w:color w:val="0000FF"/>
          </w:rPr>
          <w:t>пунктом 24</w:t>
        </w:r>
      </w:hyperlink>
      <w:r>
        <w:rPr>
          <w:rFonts w:ascii="Calibri" w:hAnsi="Calibri" w:cs="Calibri"/>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51" w:name="Par360"/>
      <w:bookmarkEnd w:id="51"/>
      <w:r>
        <w:rPr>
          <w:rFonts w:ascii="Calibri" w:hAnsi="Calibri" w:cs="Calibri"/>
        </w:rPr>
        <w:lastRenderedPageBreak/>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Если договор купли-продажи или договор аренды земельного участка, а в случае, предусмотренном </w:t>
      </w:r>
      <w:hyperlink w:anchor="Par360" w:history="1">
        <w:r>
          <w:rPr>
            <w:rFonts w:ascii="Calibri" w:hAnsi="Calibri" w:cs="Calibri"/>
            <w:color w:val="0000FF"/>
          </w:rPr>
          <w:t>пунктом 24</w:t>
        </w:r>
      </w:hyperlink>
      <w:r>
        <w:rPr>
          <w:rFonts w:ascii="Calibri" w:hAnsi="Calibri" w:cs="Calibri"/>
        </w:rP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360" w:history="1">
        <w:r>
          <w:rPr>
            <w:rFonts w:ascii="Calibri" w:hAnsi="Calibri" w:cs="Calibri"/>
            <w:color w:val="0000FF"/>
          </w:rPr>
          <w:t>пунктом 24</w:t>
        </w:r>
      </w:hyperlink>
      <w:r>
        <w:rPr>
          <w:rFonts w:ascii="Calibri" w:hAnsi="Calibri" w:cs="Calibri"/>
        </w:rP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56" w:history="1">
        <w:r>
          <w:rPr>
            <w:rFonts w:ascii="Calibri" w:hAnsi="Calibri" w:cs="Calibri"/>
            <w:color w:val="0000FF"/>
          </w:rPr>
          <w:t>часть 4 статьи 11</w:t>
        </w:r>
      </w:hyperlink>
      <w:r>
        <w:rPr>
          <w:rFonts w:ascii="Calibri" w:hAnsi="Calibri" w:cs="Calibri"/>
        </w:rPr>
        <w:t xml:space="preserve"> Федерального закона от 08.03.2015 N 48-ФЗ.</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52" w:name="Par367"/>
      <w:bookmarkEnd w:id="52"/>
      <w:r>
        <w:rPr>
          <w:rFonts w:ascii="Calibri" w:hAnsi="Calibri" w:cs="Calibri"/>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343" w:history="1">
        <w:r>
          <w:rPr>
            <w:rFonts w:ascii="Calibri" w:hAnsi="Calibri" w:cs="Calibri"/>
            <w:color w:val="0000FF"/>
          </w:rPr>
          <w:t>пунктом 13</w:t>
        </w:r>
      </w:hyperlink>
      <w:r>
        <w:rPr>
          <w:rFonts w:ascii="Calibri" w:hAnsi="Calibri" w:cs="Calibri"/>
        </w:rPr>
        <w:t xml:space="preserve">, </w:t>
      </w:r>
      <w:hyperlink w:anchor="Par344" w:history="1">
        <w:r>
          <w:rPr>
            <w:rFonts w:ascii="Calibri" w:hAnsi="Calibri" w:cs="Calibri"/>
            <w:color w:val="0000FF"/>
          </w:rPr>
          <w:t>14</w:t>
        </w:r>
      </w:hyperlink>
      <w:r>
        <w:rPr>
          <w:rFonts w:ascii="Calibri" w:hAnsi="Calibri" w:cs="Calibri"/>
        </w:rPr>
        <w:t xml:space="preserve"> или </w:t>
      </w:r>
      <w:hyperlink w:anchor="Par356" w:history="1">
        <w:r>
          <w:rPr>
            <w:rFonts w:ascii="Calibri" w:hAnsi="Calibri" w:cs="Calibri"/>
            <w:color w:val="0000FF"/>
          </w:rPr>
          <w:t>20</w:t>
        </w:r>
      </w:hyperlink>
      <w:r>
        <w:rPr>
          <w:rFonts w:ascii="Calibri" w:hAnsi="Calibri" w:cs="Calibri"/>
        </w:rPr>
        <w:t xml:space="preserve"> настоящей статьи и которые уклонились от их заключения, включаются в реестр недобросовестных участников аукциона.</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предоставленных Фондом в соответствии со </w:t>
      </w:r>
      <w:hyperlink r:id="rId57" w:history="1">
        <w:r>
          <w:rPr>
            <w:rFonts w:ascii="Calibri" w:hAnsi="Calibri" w:cs="Calibri"/>
            <w:color w:val="0000FF"/>
          </w:rPr>
          <w:t>статьей 16.9</w:t>
        </w:r>
      </w:hyperlink>
      <w:r>
        <w:rPr>
          <w:rFonts w:ascii="Calibri" w:hAnsi="Calibri" w:cs="Calibri"/>
        </w:rPr>
        <w:t xml:space="preserve"> Федерального закона от 24.07.2008 N 161-ФЗ "О содействии развитию жилищного строительства" (в редакции, действовавшей до дня вступления в силу Федерального закона от 08.03.2015 N 48-ФЗ) сведений (за период с 31 декабря 2012 года и до дня </w:t>
      </w:r>
      <w:hyperlink r:id="rId58" w:history="1">
        <w:r>
          <w:rPr>
            <w:rFonts w:ascii="Calibri" w:hAnsi="Calibri" w:cs="Calibri"/>
            <w:color w:val="0000FF"/>
          </w:rPr>
          <w:t>вступления</w:t>
        </w:r>
      </w:hyperlink>
      <w:r>
        <w:rPr>
          <w:rFonts w:ascii="Calibri" w:hAnsi="Calibri" w:cs="Calibri"/>
        </w:rPr>
        <w:t xml:space="preserve"> в силу Федерального закона от 08.03.2015 N 48-ФЗ) о лицах, указанных в </w:t>
      </w:r>
      <w:hyperlink r:id="rId59" w:history="1">
        <w:r>
          <w:rPr>
            <w:rFonts w:ascii="Calibri" w:hAnsi="Calibri" w:cs="Calibri"/>
            <w:color w:val="0000FF"/>
          </w:rPr>
          <w:t>части 2 статьи 16.8</w:t>
        </w:r>
      </w:hyperlink>
      <w:r>
        <w:rPr>
          <w:rFonts w:ascii="Calibri" w:hAnsi="Calibri" w:cs="Calibri"/>
        </w:rPr>
        <w:t xml:space="preserve"> Федерального закона от 24.07.2008 N 161-ФЗ "О содействии развитию жилищного строительства" (в редакции, действовавшей до дня вступления в силу Федерального закона от 08.03.2015 N 48-ФЗ) см. </w:t>
      </w:r>
      <w:hyperlink r:id="rId60" w:history="1">
        <w:r>
          <w:rPr>
            <w:rFonts w:ascii="Calibri" w:hAnsi="Calibri" w:cs="Calibri"/>
            <w:color w:val="0000FF"/>
          </w:rPr>
          <w:t>часть 3 статьи 11</w:t>
        </w:r>
      </w:hyperlink>
      <w:r>
        <w:rPr>
          <w:rFonts w:ascii="Calibri" w:hAnsi="Calibri" w:cs="Calibri"/>
        </w:rPr>
        <w:t xml:space="preserve"> Федерального закона от 08.03.2015 N 48-ФЗ.</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53" w:name="Par373"/>
      <w:bookmarkEnd w:id="53"/>
      <w:r>
        <w:rPr>
          <w:rFonts w:ascii="Calibri" w:hAnsi="Calibri" w:cs="Calibri"/>
        </w:rPr>
        <w:t>29. В реестр недобросовестных участников аукциона включаются следующие сведения:</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54" w:name="Par374"/>
      <w:bookmarkEnd w:id="54"/>
      <w:r>
        <w:rPr>
          <w:rFonts w:ascii="Calibri" w:hAnsi="Calibri" w:cs="Calibri"/>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367" w:history="1">
        <w:r>
          <w:rPr>
            <w:rFonts w:ascii="Calibri" w:hAnsi="Calibri" w:cs="Calibri"/>
            <w:color w:val="0000FF"/>
          </w:rPr>
          <w:t>пункте 27</w:t>
        </w:r>
      </w:hyperlink>
      <w:r>
        <w:rPr>
          <w:rFonts w:ascii="Calibri" w:hAnsi="Calibri" w:cs="Calibri"/>
        </w:rPr>
        <w:t xml:space="preserve"> настоящей статьи;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367" w:history="1">
        <w:r>
          <w:rPr>
            <w:rFonts w:ascii="Calibri" w:hAnsi="Calibri" w:cs="Calibri"/>
            <w:color w:val="0000FF"/>
          </w:rPr>
          <w:t>пункте 27</w:t>
        </w:r>
      </w:hyperlink>
      <w:r>
        <w:rPr>
          <w:rFonts w:ascii="Calibri" w:hAnsi="Calibri" w:cs="Calibri"/>
        </w:rPr>
        <w:t xml:space="preserve"> настоящей статьи, фамилия, имя и (при наличии) отчество (для граждан) </w:t>
      </w:r>
      <w:r>
        <w:rPr>
          <w:rFonts w:ascii="Calibri" w:hAnsi="Calibri" w:cs="Calibri"/>
        </w:rPr>
        <w:lastRenderedPageBreak/>
        <w:t xml:space="preserve">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367" w:history="1">
        <w:r>
          <w:rPr>
            <w:rFonts w:ascii="Calibri" w:hAnsi="Calibri" w:cs="Calibri"/>
            <w:color w:val="0000FF"/>
          </w:rPr>
          <w:t>пункте 27</w:t>
        </w:r>
      </w:hyperlink>
      <w:r>
        <w:rPr>
          <w:rFonts w:ascii="Calibri" w:hAnsi="Calibri" w:cs="Calibri"/>
        </w:rPr>
        <w:t xml:space="preserve"> настоящей статьи;</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55" w:name="Par376"/>
      <w:bookmarkEnd w:id="55"/>
      <w:r>
        <w:rPr>
          <w:rFonts w:ascii="Calibri" w:hAnsi="Calibri" w:cs="Calibri"/>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внесения указанных в настоящем пункте сведений в реестр недобросовестных участников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343" w:history="1">
        <w:r>
          <w:rPr>
            <w:rFonts w:ascii="Calibri" w:hAnsi="Calibri" w:cs="Calibri"/>
            <w:color w:val="0000FF"/>
          </w:rPr>
          <w:t>пунктом 13</w:t>
        </w:r>
      </w:hyperlink>
      <w:r>
        <w:rPr>
          <w:rFonts w:ascii="Calibri" w:hAnsi="Calibri" w:cs="Calibri"/>
        </w:rPr>
        <w:t xml:space="preserve">, </w:t>
      </w:r>
      <w:hyperlink w:anchor="Par344" w:history="1">
        <w:r>
          <w:rPr>
            <w:rFonts w:ascii="Calibri" w:hAnsi="Calibri" w:cs="Calibri"/>
            <w:color w:val="0000FF"/>
          </w:rPr>
          <w:t>14</w:t>
        </w:r>
      </w:hyperlink>
      <w:r>
        <w:rPr>
          <w:rFonts w:ascii="Calibri" w:hAnsi="Calibri" w:cs="Calibri"/>
        </w:rPr>
        <w:t xml:space="preserve"> или </w:t>
      </w:r>
      <w:hyperlink w:anchor="Par356" w:history="1">
        <w:r>
          <w:rPr>
            <w:rFonts w:ascii="Calibri" w:hAnsi="Calibri" w:cs="Calibri"/>
            <w:color w:val="0000FF"/>
          </w:rPr>
          <w:t>20</w:t>
        </w:r>
      </w:hyperlink>
      <w:r>
        <w:rPr>
          <w:rFonts w:ascii="Calibri" w:hAnsi="Calibri" w:cs="Calibri"/>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ar360" w:history="1">
        <w:r>
          <w:rPr>
            <w:rFonts w:ascii="Calibri" w:hAnsi="Calibri" w:cs="Calibri"/>
            <w:color w:val="0000FF"/>
          </w:rPr>
          <w:t>пунктом 24</w:t>
        </w:r>
      </w:hyperlink>
      <w:r>
        <w:rPr>
          <w:rFonts w:ascii="Calibri" w:hAnsi="Calibri" w:cs="Calibri"/>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374" w:history="1">
        <w:r>
          <w:rPr>
            <w:rFonts w:ascii="Calibri" w:hAnsi="Calibri" w:cs="Calibri"/>
            <w:color w:val="0000FF"/>
          </w:rPr>
          <w:t>подпунктами 1</w:t>
        </w:r>
      </w:hyperlink>
      <w:r>
        <w:rPr>
          <w:rFonts w:ascii="Calibri" w:hAnsi="Calibri" w:cs="Calibri"/>
        </w:rPr>
        <w:t xml:space="preserve"> - </w:t>
      </w:r>
      <w:hyperlink w:anchor="Par376" w:history="1">
        <w:r>
          <w:rPr>
            <w:rFonts w:ascii="Calibri" w:hAnsi="Calibri" w:cs="Calibri"/>
            <w:color w:val="0000FF"/>
          </w:rPr>
          <w:t>3 пункта 29</w:t>
        </w:r>
      </w:hyperlink>
      <w:r>
        <w:rPr>
          <w:rFonts w:ascii="Calibri" w:hAnsi="Calibri" w:cs="Calibri"/>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содержащиеся в реестре недобросовестных участников аукциона, должны быть доступны для ознакомления на официальном сайте.</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56" w:name="Par380"/>
      <w:bookmarkEnd w:id="56"/>
      <w:r>
        <w:rPr>
          <w:rFonts w:ascii="Calibri" w:hAnsi="Calibri" w:cs="Calibri"/>
        </w:rPr>
        <w:t xml:space="preserve">32. Сведения, предусмотренные </w:t>
      </w:r>
      <w:hyperlink w:anchor="Par373" w:history="1">
        <w:r>
          <w:rPr>
            <w:rFonts w:ascii="Calibri" w:hAnsi="Calibri" w:cs="Calibri"/>
            <w:color w:val="0000FF"/>
          </w:rPr>
          <w:t>пунктом 29</w:t>
        </w:r>
      </w:hyperlink>
      <w:r>
        <w:rPr>
          <w:rFonts w:ascii="Calibri" w:hAnsi="Calibri" w:cs="Calibri"/>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Внесение сведений о лицах, указанных в </w:t>
      </w:r>
      <w:hyperlink w:anchor="Par367" w:history="1">
        <w:r>
          <w:rPr>
            <w:rFonts w:ascii="Calibri" w:hAnsi="Calibri" w:cs="Calibri"/>
            <w:color w:val="0000FF"/>
          </w:rPr>
          <w:t>пункте 27</w:t>
        </w:r>
      </w:hyperlink>
      <w:r>
        <w:rPr>
          <w:rFonts w:ascii="Calibri" w:hAnsi="Calibri" w:cs="Calibri"/>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380" w:history="1">
        <w:r>
          <w:rPr>
            <w:rFonts w:ascii="Calibri" w:hAnsi="Calibri" w:cs="Calibri"/>
            <w:color w:val="0000FF"/>
          </w:rPr>
          <w:t>пунктом 32</w:t>
        </w:r>
      </w:hyperlink>
      <w:r>
        <w:rPr>
          <w:rFonts w:ascii="Calibri" w:hAnsi="Calibri" w:cs="Calibri"/>
        </w:rPr>
        <w:t xml:space="preserve"> настоящей статьи, могут быть обжалованы заинтересованным лицом в судебном порядке.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61" w:history="1">
        <w:r>
          <w:rPr>
            <w:rFonts w:ascii="Calibri" w:hAnsi="Calibri" w:cs="Calibri"/>
            <w:color w:val="0000FF"/>
          </w:rPr>
          <w:t>закон</w:t>
        </w:r>
      </w:hyperlink>
      <w:r>
        <w:rPr>
          <w:rFonts w:ascii="Calibri" w:hAnsi="Calibri" w:cs="Calibri"/>
        </w:rPr>
        <w:t xml:space="preserve"> от 23.06.2014 N 171-ФЗ).</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ar391" w:history="1">
        <w:r>
          <w:rPr>
            <w:rFonts w:ascii="Calibri" w:hAnsi="Calibri" w:cs="Calibri"/>
            <w:color w:val="0000FF"/>
          </w:rPr>
          <w:t>пунктом 2</w:t>
        </w:r>
      </w:hyperlink>
      <w:r>
        <w:rPr>
          <w:rFonts w:ascii="Calibri" w:hAnsi="Calibri" w:cs="Calibri"/>
        </w:rPr>
        <w:t xml:space="preserve"> настоящей статьи.</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57" w:name="Par391"/>
      <w:bookmarkEnd w:id="57"/>
      <w:r>
        <w:rPr>
          <w:rFonts w:ascii="Calibri" w:hAnsi="Calibri" w:cs="Calibri"/>
        </w:rPr>
        <w:t xml:space="preserve">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w:t>
      </w:r>
      <w:r>
        <w:rPr>
          <w:rFonts w:ascii="Calibri" w:hAnsi="Calibri" w:cs="Calibri"/>
        </w:rPr>
        <w:lastRenderedPageBreak/>
        <w:t>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аукциона в электронной форме устанавливается федеральным законом.</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решения о предварительном согласовании предоставления земельного участка в порядке, установленном </w:t>
      </w:r>
      <w:hyperlink w:anchor="Par428" w:history="1">
        <w:r>
          <w:rPr>
            <w:rFonts w:ascii="Calibri" w:hAnsi="Calibri" w:cs="Calibri"/>
            <w:color w:val="0000FF"/>
          </w:rPr>
          <w:t>статьей 39.15</w:t>
        </w:r>
      </w:hyperlink>
      <w:r>
        <w:rPr>
          <w:rFonts w:ascii="Calibri" w:hAnsi="Calibri" w:cs="Calibri"/>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3"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подача в уполномоченный орган гражданином или юридическим лицом заявления о предоставлении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39.14,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64" w:history="1">
        <w:r>
          <w:rPr>
            <w:rFonts w:ascii="Calibri" w:hAnsi="Calibri" w:cs="Calibri"/>
            <w:color w:val="0000FF"/>
          </w:rPr>
          <w:t>закон</w:t>
        </w:r>
      </w:hyperlink>
      <w:r>
        <w:rPr>
          <w:rFonts w:ascii="Calibri" w:hAnsi="Calibri" w:cs="Calibri"/>
        </w:rPr>
        <w:t xml:space="preserve"> от 23.06.2014 N 171-ФЗ).</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5" w:history="1">
        <w:r>
          <w:rPr>
            <w:rFonts w:ascii="Calibri" w:hAnsi="Calibri" w:cs="Calibri"/>
            <w:color w:val="0000FF"/>
          </w:rPr>
          <w:t>Порядок</w:t>
        </w:r>
      </w:hyperlink>
      <w:r>
        <w:rPr>
          <w:rFonts w:ascii="Calibri" w:hAnsi="Calibri" w:cs="Calibri"/>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55" w:history="1">
        <w:r>
          <w:rPr>
            <w:rFonts w:ascii="Calibri" w:hAnsi="Calibri" w:cs="Calibri"/>
            <w:color w:val="0000FF"/>
          </w:rPr>
          <w:t>подпунктами 4</w:t>
        </w:r>
      </w:hyperlink>
      <w:r>
        <w:rPr>
          <w:rFonts w:ascii="Calibri" w:hAnsi="Calibri" w:cs="Calibri"/>
        </w:rPr>
        <w:t xml:space="preserve"> и </w:t>
      </w:r>
      <w:hyperlink w:anchor="Par56" w:history="1">
        <w:r>
          <w:rPr>
            <w:rFonts w:ascii="Calibri" w:hAnsi="Calibri" w:cs="Calibri"/>
            <w:color w:val="0000FF"/>
          </w:rPr>
          <w:t>5 статьи 39.5</w:t>
        </w:r>
      </w:hyperlink>
      <w:r>
        <w:rPr>
          <w:rFonts w:ascii="Calibri" w:hAnsi="Calibri" w:cs="Calibri"/>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w:anchor="Par33" w:history="1">
        <w:r>
          <w:rPr>
            <w:rFonts w:ascii="Calibri" w:hAnsi="Calibri" w:cs="Calibri"/>
            <w:color w:val="0000FF"/>
          </w:rPr>
          <w:t>подпунктом 7 пункта 2 статьи 39.3</w:t>
        </w:r>
      </w:hyperlink>
      <w:r>
        <w:rPr>
          <w:rFonts w:ascii="Calibri" w:hAnsi="Calibri" w:cs="Calibri"/>
        </w:rPr>
        <w:t xml:space="preserve">, </w:t>
      </w:r>
      <w:hyperlink w:anchor="Par80" w:history="1">
        <w:r>
          <w:rPr>
            <w:rFonts w:ascii="Calibri" w:hAnsi="Calibri" w:cs="Calibri"/>
            <w:color w:val="0000FF"/>
          </w:rPr>
          <w:t>подпунктом 11 пункта 2 статьи 39.6</w:t>
        </w:r>
      </w:hyperlink>
      <w:r>
        <w:rPr>
          <w:rFonts w:ascii="Calibri" w:hAnsi="Calibri" w:cs="Calibri"/>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не применяются в случае: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земельных участков в собственность граждан бесплатно в соответствии со </w:t>
      </w:r>
      <w:hyperlink w:anchor="Par576" w:history="1">
        <w:r>
          <w:rPr>
            <w:rFonts w:ascii="Calibri" w:hAnsi="Calibri" w:cs="Calibri"/>
            <w:color w:val="0000FF"/>
          </w:rPr>
          <w:t>статьей 39.19</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r:id="rId66" w:history="1">
        <w:r>
          <w:rPr>
            <w:rFonts w:ascii="Calibri" w:hAnsi="Calibri" w:cs="Calibri"/>
            <w:color w:val="0000FF"/>
          </w:rPr>
          <w:t>статьей 39.21</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67" w:history="1">
        <w:r>
          <w:rPr>
            <w:rFonts w:ascii="Calibri" w:hAnsi="Calibri" w:cs="Calibri"/>
            <w:color w:val="0000FF"/>
          </w:rPr>
          <w:t>кодексом</w:t>
        </w:r>
      </w:hyperlink>
      <w:r>
        <w:rPr>
          <w:rFonts w:ascii="Calibri" w:hAnsi="Calibri" w:cs="Calibri"/>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0F4415" w:rsidRDefault="000F44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68" w:history="1">
        <w:r>
          <w:rPr>
            <w:rFonts w:ascii="Calibri" w:hAnsi="Calibri" w:cs="Calibri"/>
            <w:color w:val="0000FF"/>
          </w:rPr>
          <w:t>законом</w:t>
        </w:r>
      </w:hyperlink>
      <w:r>
        <w:rPr>
          <w:rFonts w:ascii="Calibri" w:hAnsi="Calibri" w:cs="Calibri"/>
        </w:rPr>
        <w:t xml:space="preserve"> от 21.07.2014 N 224-ФЗ)</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w:t>
      </w:r>
      <w:r>
        <w:rPr>
          <w:rFonts w:ascii="Calibri" w:hAnsi="Calibri" w:cs="Calibri"/>
        </w:rPr>
        <w:lastRenderedPageBreak/>
        <w:t xml:space="preserve">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9" w:history="1">
        <w:r>
          <w:rPr>
            <w:rFonts w:ascii="Calibri" w:hAnsi="Calibri" w:cs="Calibri"/>
            <w:color w:val="0000FF"/>
          </w:rPr>
          <w:t>кодексом</w:t>
        </w:r>
      </w:hyperlink>
      <w:r>
        <w:rPr>
          <w:rFonts w:ascii="Calibri" w:hAnsi="Calibri" w:cs="Calibri"/>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F4415" w:rsidRDefault="000F44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70" w:history="1">
        <w:r>
          <w:rPr>
            <w:rFonts w:ascii="Calibri" w:hAnsi="Calibri" w:cs="Calibri"/>
            <w:color w:val="0000FF"/>
          </w:rPr>
          <w:t>законом</w:t>
        </w:r>
      </w:hyperlink>
      <w:r>
        <w:rPr>
          <w:rFonts w:ascii="Calibri" w:hAnsi="Calibri" w:cs="Calibri"/>
        </w:rPr>
        <w:t xml:space="preserve"> от 21.07.2014 N 217-ФЗ)</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ar551" w:history="1">
        <w:r>
          <w:rPr>
            <w:rFonts w:ascii="Calibri" w:hAnsi="Calibri" w:cs="Calibri"/>
            <w:color w:val="0000FF"/>
          </w:rPr>
          <w:t>статьей 39.18</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1" w:history="1">
        <w:r>
          <w:rPr>
            <w:rFonts w:ascii="Calibri" w:hAnsi="Calibri" w:cs="Calibri"/>
            <w:color w:val="0000FF"/>
          </w:rPr>
          <w:t>народов</w:t>
        </w:r>
      </w:hyperlink>
      <w:r>
        <w:rPr>
          <w:rFonts w:ascii="Calibri" w:hAnsi="Calibri" w:cs="Calibri"/>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2" w:history="1">
        <w:r>
          <w:rPr>
            <w:rFonts w:ascii="Calibri" w:hAnsi="Calibri" w:cs="Calibri"/>
            <w:color w:val="0000FF"/>
          </w:rPr>
          <w:t>законом</w:t>
        </w:r>
      </w:hyperlink>
      <w:r>
        <w:rPr>
          <w:rFonts w:ascii="Calibri" w:hAnsi="Calibri" w:cs="Calibri"/>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bookmarkStart w:id="58" w:name="Par428"/>
      <w:bookmarkEnd w:id="58"/>
      <w:r>
        <w:rPr>
          <w:rFonts w:ascii="Calibri" w:hAnsi="Calibri" w:cs="Calibri"/>
        </w:rPr>
        <w:t>Статья 39.15. Предварительное согласование предоставления земельного участка</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59" w:name="Par430"/>
      <w:bookmarkEnd w:id="59"/>
      <w:r>
        <w:rPr>
          <w:rFonts w:ascii="Calibri" w:hAnsi="Calibri" w:cs="Calibri"/>
        </w:rPr>
        <w:t>1. В заявлении о предварительном согласовании предоставления земельного участка указываются: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w:t>
      </w:r>
      <w:r>
        <w:rPr>
          <w:rFonts w:ascii="Calibri" w:hAnsi="Calibri" w:cs="Calibri"/>
        </w:rPr>
        <w:lastRenderedPageBreak/>
        <w:t>в государственный кадастр недвижимости;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основание предоставления земельного участка без проведения торгов из числа предусмотренных </w:t>
      </w:r>
      <w:hyperlink w:anchor="Par22" w:history="1">
        <w:r>
          <w:rPr>
            <w:rFonts w:ascii="Calibri" w:hAnsi="Calibri" w:cs="Calibri"/>
            <w:color w:val="0000FF"/>
          </w:rPr>
          <w:t>пунктом 2 статьи 39.3</w:t>
        </w:r>
      </w:hyperlink>
      <w:r>
        <w:rPr>
          <w:rFonts w:ascii="Calibri" w:hAnsi="Calibri" w:cs="Calibri"/>
        </w:rPr>
        <w:t xml:space="preserve">, </w:t>
      </w:r>
      <w:hyperlink w:anchor="Par49" w:history="1">
        <w:r>
          <w:rPr>
            <w:rFonts w:ascii="Calibri" w:hAnsi="Calibri" w:cs="Calibri"/>
            <w:color w:val="0000FF"/>
          </w:rPr>
          <w:t>статьей 39.5</w:t>
        </w:r>
      </w:hyperlink>
      <w:r>
        <w:rPr>
          <w:rFonts w:ascii="Calibri" w:hAnsi="Calibri" w:cs="Calibri"/>
        </w:rPr>
        <w:t xml:space="preserve">, </w:t>
      </w:r>
      <w:hyperlink w:anchor="Par69" w:history="1">
        <w:r>
          <w:rPr>
            <w:rFonts w:ascii="Calibri" w:hAnsi="Calibri" w:cs="Calibri"/>
            <w:color w:val="0000FF"/>
          </w:rPr>
          <w:t>пунктом 2 статьи 39.6</w:t>
        </w:r>
      </w:hyperlink>
      <w:r>
        <w:rPr>
          <w:rFonts w:ascii="Calibri" w:hAnsi="Calibri" w:cs="Calibri"/>
        </w:rPr>
        <w:t xml:space="preserve"> или </w:t>
      </w:r>
      <w:hyperlink w:anchor="Par199" w:history="1">
        <w:r>
          <w:rPr>
            <w:rFonts w:ascii="Calibri" w:hAnsi="Calibri" w:cs="Calibri"/>
            <w:color w:val="0000FF"/>
          </w:rPr>
          <w:t>пунктом 2 статьи 39.10</w:t>
        </w:r>
      </w:hyperlink>
      <w:r>
        <w:rPr>
          <w:rFonts w:ascii="Calibri" w:hAnsi="Calibri" w:cs="Calibri"/>
        </w:rPr>
        <w:t xml:space="preserve"> настоящего Кодекса оснований;</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цель использования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почтовый адрес и (или) адрес электронной почты для связи с заявителем.</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60" w:name="Par442"/>
      <w:bookmarkEnd w:id="60"/>
      <w:r>
        <w:rPr>
          <w:rFonts w:ascii="Calibri" w:hAnsi="Calibri" w:cs="Calibri"/>
        </w:rPr>
        <w:t>2. К заявлению о предварительном согласовании предоставления земельного участка прилагаются:</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61" w:name="Par443"/>
      <w:bookmarkEnd w:id="61"/>
      <w:r>
        <w:rPr>
          <w:rFonts w:ascii="Calibri" w:hAnsi="Calibri" w:cs="Calibri"/>
        </w:rPr>
        <w:t xml:space="preserve">1) документы, подтверждающие право заявителя на приобретение земельного участка без проведения торгов и предусмотренные </w:t>
      </w:r>
      <w:hyperlink r:id="rId74" w:history="1">
        <w:r>
          <w:rPr>
            <w:rFonts w:ascii="Calibri" w:hAnsi="Calibri" w:cs="Calibri"/>
            <w:color w:val="0000FF"/>
          </w:rPr>
          <w:t>перечнем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62" w:name="Par446"/>
      <w:bookmarkEnd w:id="62"/>
      <w:r>
        <w:rPr>
          <w:rFonts w:ascii="Calibri" w:hAnsi="Calibri" w:cs="Calibri"/>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63" w:name="Par448"/>
      <w:bookmarkEnd w:id="63"/>
      <w:r>
        <w:rPr>
          <w:rFonts w:ascii="Calibri" w:hAnsi="Calibri" w:cs="Calibri"/>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ar430" w:history="1">
        <w:r>
          <w:rPr>
            <w:rFonts w:ascii="Calibri" w:hAnsi="Calibri" w:cs="Calibri"/>
            <w:color w:val="0000FF"/>
          </w:rPr>
          <w:t>пункта 1</w:t>
        </w:r>
      </w:hyperlink>
      <w:r>
        <w:rPr>
          <w:rFonts w:ascii="Calibri" w:hAnsi="Calibri" w:cs="Calibri"/>
        </w:rPr>
        <w:t xml:space="preserve"> настоящей статьи, подано в иной уполномоченный орган или к заявлению не приложены документы, предусмотренные </w:t>
      </w:r>
      <w:hyperlink w:anchor="Par442" w:history="1">
        <w:r>
          <w:rPr>
            <w:rFonts w:ascii="Calibri" w:hAnsi="Calibri" w:cs="Calibri"/>
            <w:color w:val="0000FF"/>
          </w:rPr>
          <w:t>пунктом 2</w:t>
        </w:r>
      </w:hyperlink>
      <w:r>
        <w:rPr>
          <w:rFonts w:ascii="Calibri" w:hAnsi="Calibri" w:cs="Calibri"/>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заявлений о предварительном согласовании предоставления земельных участков осуществляется в порядке их поступления.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w:t>
      </w:r>
      <w:r>
        <w:rPr>
          <w:rFonts w:ascii="Calibri" w:hAnsi="Calibri" w:cs="Calibri"/>
        </w:rPr>
        <w:lastRenderedPageBreak/>
        <w:t>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460" w:history="1">
        <w:r>
          <w:rPr>
            <w:rFonts w:ascii="Calibri" w:hAnsi="Calibri" w:cs="Calibri"/>
            <w:color w:val="0000FF"/>
          </w:rPr>
          <w:t>пункте 8</w:t>
        </w:r>
      </w:hyperlink>
      <w:r>
        <w:rPr>
          <w:rFonts w:ascii="Calibri" w:hAnsi="Calibri" w:cs="Calibri"/>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75" w:history="1">
        <w:r>
          <w:rPr>
            <w:rFonts w:ascii="Calibri" w:hAnsi="Calibri" w:cs="Calibri"/>
            <w:color w:val="0000FF"/>
          </w:rPr>
          <w:t>закон</w:t>
        </w:r>
      </w:hyperlink>
      <w:r>
        <w:rPr>
          <w:rFonts w:ascii="Calibri" w:hAnsi="Calibri" w:cs="Calibri"/>
        </w:rPr>
        <w:t xml:space="preserve"> от 23.06.2014 N 171-ФЗ).</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64" w:name="Par460"/>
      <w:bookmarkEnd w:id="64"/>
      <w:r>
        <w:rPr>
          <w:rFonts w:ascii="Calibri" w:hAnsi="Calibri" w:cs="Calibri"/>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6" w:history="1">
        <w:r>
          <w:rPr>
            <w:rFonts w:ascii="Calibri" w:hAnsi="Calibri" w:cs="Calibri"/>
            <w:color w:val="0000FF"/>
          </w:rPr>
          <w:t>пункте 16 статьи 11.10</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земельный участок, который предстоит образовать, не может быть предоставлен заявителю по основаниям, указанным в </w:t>
      </w:r>
      <w:hyperlink w:anchor="Par502" w:history="1">
        <w:r>
          <w:rPr>
            <w:rFonts w:ascii="Calibri" w:hAnsi="Calibri" w:cs="Calibri"/>
            <w:color w:val="0000FF"/>
          </w:rPr>
          <w:t>подпунктах 1</w:t>
        </w:r>
      </w:hyperlink>
      <w:r>
        <w:rPr>
          <w:rFonts w:ascii="Calibri" w:hAnsi="Calibri" w:cs="Calibri"/>
        </w:rPr>
        <w:t xml:space="preserve"> - </w:t>
      </w:r>
      <w:hyperlink w:anchor="Par514" w:history="1">
        <w:r>
          <w:rPr>
            <w:rFonts w:ascii="Calibri" w:hAnsi="Calibri" w:cs="Calibri"/>
            <w:color w:val="0000FF"/>
          </w:rPr>
          <w:t>13</w:t>
        </w:r>
      </w:hyperlink>
      <w:r>
        <w:rPr>
          <w:rFonts w:ascii="Calibri" w:hAnsi="Calibri" w:cs="Calibri"/>
        </w:rPr>
        <w:t xml:space="preserve">, </w:t>
      </w:r>
      <w:hyperlink w:anchor="Par516" w:history="1">
        <w:r>
          <w:rPr>
            <w:rFonts w:ascii="Calibri" w:hAnsi="Calibri" w:cs="Calibri"/>
            <w:color w:val="0000FF"/>
          </w:rPr>
          <w:t>15</w:t>
        </w:r>
      </w:hyperlink>
      <w:r>
        <w:rPr>
          <w:rFonts w:ascii="Calibri" w:hAnsi="Calibri" w:cs="Calibri"/>
        </w:rPr>
        <w:t xml:space="preserve"> - </w:t>
      </w:r>
      <w:hyperlink w:anchor="Par520" w:history="1">
        <w:r>
          <w:rPr>
            <w:rFonts w:ascii="Calibri" w:hAnsi="Calibri" w:cs="Calibri"/>
            <w:color w:val="0000FF"/>
          </w:rPr>
          <w:t>19</w:t>
        </w:r>
      </w:hyperlink>
      <w:r>
        <w:rPr>
          <w:rFonts w:ascii="Calibri" w:hAnsi="Calibri" w:cs="Calibri"/>
        </w:rPr>
        <w:t xml:space="preserve">, </w:t>
      </w:r>
      <w:hyperlink w:anchor="Par523" w:history="1">
        <w:r>
          <w:rPr>
            <w:rFonts w:ascii="Calibri" w:hAnsi="Calibri" w:cs="Calibri"/>
            <w:color w:val="0000FF"/>
          </w:rPr>
          <w:t>22</w:t>
        </w:r>
      </w:hyperlink>
      <w:r>
        <w:rPr>
          <w:rFonts w:ascii="Calibri" w:hAnsi="Calibri" w:cs="Calibri"/>
        </w:rPr>
        <w:t xml:space="preserve"> и </w:t>
      </w:r>
      <w:hyperlink w:anchor="Par524" w:history="1">
        <w:r>
          <w:rPr>
            <w:rFonts w:ascii="Calibri" w:hAnsi="Calibri" w:cs="Calibri"/>
            <w:color w:val="0000FF"/>
          </w:rPr>
          <w:t>23 статьи 39.16</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земельный участок, границы которого подлежат уточнению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 государственном кадастре недвижимости", не может быть предоставлен заявителю по основаниям, указанным в </w:t>
      </w:r>
      <w:hyperlink w:anchor="Par502" w:history="1">
        <w:r>
          <w:rPr>
            <w:rFonts w:ascii="Calibri" w:hAnsi="Calibri" w:cs="Calibri"/>
            <w:color w:val="0000FF"/>
          </w:rPr>
          <w:t>подпунктах 1</w:t>
        </w:r>
      </w:hyperlink>
      <w:r>
        <w:rPr>
          <w:rFonts w:ascii="Calibri" w:hAnsi="Calibri" w:cs="Calibri"/>
        </w:rPr>
        <w:t xml:space="preserve"> - </w:t>
      </w:r>
      <w:hyperlink w:anchor="Par524" w:history="1">
        <w:r>
          <w:rPr>
            <w:rFonts w:ascii="Calibri" w:hAnsi="Calibri" w:cs="Calibri"/>
            <w:color w:val="0000FF"/>
          </w:rPr>
          <w:t>23 статьи 39.16</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w:t>
      </w:r>
      <w:r>
        <w:rPr>
          <w:rFonts w:ascii="Calibri" w:hAnsi="Calibri" w:cs="Calibri"/>
        </w:rPr>
        <w:lastRenderedPageBreak/>
        <w:t>количественных и качественных характеристиках лесных участков (при наличии данного номера);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земельного участка или при отсутствии адреса иное описание местоположения такого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и (при наличии) отчество, место жительства заявителя, реквизиты документа, удостоверяющего личность заявителя (для гражданина);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органа государственной власти, если заявителем является орган государственной власти;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органа местного самоуправления, если заявителем является орган местного самоуправления;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категория земель, к которой относится испрашиваемый земельный участок;</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соответствует видам разрешенного использования земельных участков, установленным для соответствующей территориальной зоны;</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соответствует категории земель, из которых такой земельный участок подлежит образованию;</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rPr>
          <w:rFonts w:ascii="Calibri" w:hAnsi="Calibri" w:cs="Calibri"/>
        </w:rPr>
        <w:lastRenderedPageBreak/>
        <w:t>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границы испрашиваемого земельного участка подлежат уточнению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кадастровый номер и площадь испрашиваемого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качестве условия предоставления заявителю испрашиваемого земельного участка уточнение его границ;</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Срок действия решения о предварительном согласовании предоставления земельного участка составляет два года.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528" w:history="1">
        <w:r>
          <w:rPr>
            <w:rFonts w:ascii="Calibri" w:hAnsi="Calibri" w:cs="Calibri"/>
            <w:color w:val="0000FF"/>
          </w:rPr>
          <w:t>статьей 39.17</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79" w:history="1">
        <w:r>
          <w:rPr>
            <w:rFonts w:ascii="Calibri" w:hAnsi="Calibri" w:cs="Calibri"/>
            <w:color w:val="0000FF"/>
          </w:rPr>
          <w:t>закон</w:t>
        </w:r>
      </w:hyperlink>
      <w:r>
        <w:rPr>
          <w:rFonts w:ascii="Calibri" w:hAnsi="Calibri" w:cs="Calibri"/>
        </w:rPr>
        <w:t xml:space="preserve"> от 23.06.2014 N 171-ФЗ).</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bookmarkStart w:id="65" w:name="Par499"/>
      <w:bookmarkEnd w:id="65"/>
      <w:r>
        <w:rPr>
          <w:rFonts w:ascii="Calibri" w:hAnsi="Calibri" w:cs="Calibri"/>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66" w:name="Par502"/>
      <w:bookmarkEnd w:id="66"/>
      <w:r>
        <w:rPr>
          <w:rFonts w:ascii="Calibri" w:hAnsi="Calibri" w:cs="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09" w:history="1">
        <w:r>
          <w:rPr>
            <w:rFonts w:ascii="Calibri" w:hAnsi="Calibri" w:cs="Calibri"/>
            <w:color w:val="0000FF"/>
          </w:rPr>
          <w:t>подпунктом 10 пункта 2 статьи 39.10</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0" w:history="1">
        <w:r>
          <w:rPr>
            <w:rFonts w:ascii="Calibri" w:hAnsi="Calibri" w:cs="Calibri"/>
            <w:color w:val="0000FF"/>
          </w:rPr>
          <w:t>пунктом 3 статьи 39.36</w:t>
        </w:r>
      </w:hyperlink>
      <w:r>
        <w:rPr>
          <w:rFonts w:ascii="Calibri" w:hAnsi="Calibri" w:cs="Calibri"/>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Pr>
          <w:rFonts w:ascii="Calibri" w:hAnsi="Calibri" w:cs="Calibri"/>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304" w:history="1">
        <w:r>
          <w:rPr>
            <w:rFonts w:ascii="Calibri" w:hAnsi="Calibri" w:cs="Calibri"/>
            <w:color w:val="0000FF"/>
          </w:rPr>
          <w:t>пунктом 19 статьи 39.11</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отношении земельного участка, указанного в заявлении о его предоставлении, поступило предусмотренное </w:t>
      </w:r>
      <w:hyperlink w:anchor="Par245" w:history="1">
        <w:r>
          <w:rPr>
            <w:rFonts w:ascii="Calibri" w:hAnsi="Calibri" w:cs="Calibri"/>
            <w:color w:val="0000FF"/>
          </w:rPr>
          <w:t>подпунктом 6 пункта 4 статьи 39.11</w:t>
        </w:r>
      </w:hyperlink>
      <w:r>
        <w:rPr>
          <w:rFonts w:ascii="Calibri" w:hAnsi="Calibri" w:cs="Calibri"/>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3" w:history="1">
        <w:r>
          <w:rPr>
            <w:rFonts w:ascii="Calibri" w:hAnsi="Calibri" w:cs="Calibri"/>
            <w:color w:val="0000FF"/>
          </w:rPr>
          <w:t>подпунктом 4 пункта 4 статьи 39.11</w:t>
        </w:r>
      </w:hyperlink>
      <w:r>
        <w:rPr>
          <w:rFonts w:ascii="Calibri" w:hAnsi="Calibri" w:cs="Calibri"/>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ar272" w:history="1">
        <w:r>
          <w:rPr>
            <w:rFonts w:ascii="Calibri" w:hAnsi="Calibri" w:cs="Calibri"/>
            <w:color w:val="0000FF"/>
          </w:rPr>
          <w:t>пунктом 8 статьи 39.11</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67" w:name="Par514"/>
      <w:bookmarkEnd w:id="67"/>
      <w:r>
        <w:rPr>
          <w:rFonts w:ascii="Calibri" w:hAnsi="Calibri" w:cs="Calibri"/>
        </w:rPr>
        <w:t xml:space="preserve">13) в отношении земельного участка, указанного в заявлении о его предоставлении, опубликовано и размещено в соответствии с </w:t>
      </w:r>
      <w:hyperlink w:anchor="Par554" w:history="1">
        <w:r>
          <w:rPr>
            <w:rFonts w:ascii="Calibri" w:hAnsi="Calibri" w:cs="Calibri"/>
            <w:color w:val="0000FF"/>
          </w:rPr>
          <w:t>подпунктом 1 пункта 1 статьи 39.18</w:t>
        </w:r>
      </w:hyperlink>
      <w:r>
        <w:rPr>
          <w:rFonts w:ascii="Calibri" w:hAnsi="Calibri" w:cs="Calibri"/>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68" w:name="Par516"/>
      <w:bookmarkEnd w:id="68"/>
      <w:r>
        <w:rPr>
          <w:rFonts w:ascii="Calibri" w:hAnsi="Calibri" w:cs="Calibri"/>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Pr>
            <w:rFonts w:ascii="Calibri" w:hAnsi="Calibri" w:cs="Calibri"/>
            <w:color w:val="0000FF"/>
          </w:rPr>
          <w:t>подпунктом 10 пункта 2 статьи 39.10</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69" w:name="Par520"/>
      <w:bookmarkEnd w:id="69"/>
      <w:r>
        <w:rPr>
          <w:rFonts w:ascii="Calibri" w:hAnsi="Calibri" w:cs="Calibri"/>
        </w:rPr>
        <w:t>19) предоставление земельного участка на заявленном виде прав не допускается;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отношении земельного участка, указанного в заявлении о его предоставлении, не </w:t>
      </w:r>
      <w:r>
        <w:rPr>
          <w:rFonts w:ascii="Calibri" w:hAnsi="Calibri" w:cs="Calibri"/>
        </w:rPr>
        <w:lastRenderedPageBreak/>
        <w:t>установлен вид разрешенного использования;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указанный в заявлении о предоставлении земельного участка земельный участок не отнесен к определенной категории земель;</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70" w:name="Par523"/>
      <w:bookmarkEnd w:id="70"/>
      <w:r>
        <w:rPr>
          <w:rFonts w:ascii="Calibri" w:hAnsi="Calibri" w:cs="Calibri"/>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71" w:name="Par524"/>
      <w:bookmarkEnd w:id="71"/>
      <w:r>
        <w:rPr>
          <w:rFonts w:ascii="Calibri" w:hAnsi="Calibri" w:cs="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границы земельного участка, указанного в заявлении о его предоставлении, подлежат уточнению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bookmarkStart w:id="72" w:name="Par528"/>
      <w:bookmarkEnd w:id="72"/>
      <w:r>
        <w:rPr>
          <w:rFonts w:ascii="Calibri" w:hAnsi="Calibri" w:cs="Calibri"/>
        </w:rPr>
        <w:t>Статья 39.17. Предоставление земельного участка, находящегося в государственной или муниципальной собственности, без проведения торгов</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73" w:name="Par530"/>
      <w:bookmarkEnd w:id="73"/>
      <w:r>
        <w:rPr>
          <w:rFonts w:ascii="Calibri" w:hAnsi="Calibri" w:cs="Calibri"/>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место жительства заявителя и реквизиты документа, удостоверяющего личность заявителя (для гражданина);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кадастровый номер испрашиваемого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 предоставления земельного участка без проведения торгов из числа предусмотренных </w:t>
      </w:r>
      <w:hyperlink w:anchor="Par22" w:history="1">
        <w:r>
          <w:rPr>
            <w:rFonts w:ascii="Calibri" w:hAnsi="Calibri" w:cs="Calibri"/>
            <w:color w:val="0000FF"/>
          </w:rPr>
          <w:t>пунктом 2 статьи 39.3</w:t>
        </w:r>
      </w:hyperlink>
      <w:r>
        <w:rPr>
          <w:rFonts w:ascii="Calibri" w:hAnsi="Calibri" w:cs="Calibri"/>
        </w:rPr>
        <w:t xml:space="preserve">, </w:t>
      </w:r>
      <w:hyperlink w:anchor="Par49" w:history="1">
        <w:r>
          <w:rPr>
            <w:rFonts w:ascii="Calibri" w:hAnsi="Calibri" w:cs="Calibri"/>
            <w:color w:val="0000FF"/>
          </w:rPr>
          <w:t>статьей 39.5</w:t>
        </w:r>
      </w:hyperlink>
      <w:r>
        <w:rPr>
          <w:rFonts w:ascii="Calibri" w:hAnsi="Calibri" w:cs="Calibri"/>
        </w:rPr>
        <w:t xml:space="preserve">, </w:t>
      </w:r>
      <w:hyperlink w:anchor="Par69" w:history="1">
        <w:r>
          <w:rPr>
            <w:rFonts w:ascii="Calibri" w:hAnsi="Calibri" w:cs="Calibri"/>
            <w:color w:val="0000FF"/>
          </w:rPr>
          <w:t>пунктом 2 статьи 39.6</w:t>
        </w:r>
      </w:hyperlink>
      <w:r>
        <w:rPr>
          <w:rFonts w:ascii="Calibri" w:hAnsi="Calibri" w:cs="Calibri"/>
        </w:rPr>
        <w:t xml:space="preserve"> или </w:t>
      </w:r>
      <w:hyperlink w:anchor="Par199" w:history="1">
        <w:r>
          <w:rPr>
            <w:rFonts w:ascii="Calibri" w:hAnsi="Calibri" w:cs="Calibri"/>
            <w:color w:val="0000FF"/>
          </w:rPr>
          <w:t>пунктом 2 статьи 39.10</w:t>
        </w:r>
      </w:hyperlink>
      <w:r>
        <w:rPr>
          <w:rFonts w:ascii="Calibri" w:hAnsi="Calibri" w:cs="Calibri"/>
        </w:rPr>
        <w:t xml:space="preserve"> настоящего Кодекса оснований;</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цель использования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почтовый адрес и (или) адрес электронной почты для связи с заявителем.</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74" w:name="Par541"/>
      <w:bookmarkEnd w:id="74"/>
      <w:r>
        <w:rPr>
          <w:rFonts w:ascii="Calibri" w:hAnsi="Calibri" w:cs="Calibri"/>
        </w:rPr>
        <w:t xml:space="preserve">2. К заявлению о предоставлении земельного участка прилагаются документы, предусмотренные </w:t>
      </w:r>
      <w:hyperlink w:anchor="Par443" w:history="1">
        <w:r>
          <w:rPr>
            <w:rFonts w:ascii="Calibri" w:hAnsi="Calibri" w:cs="Calibri"/>
            <w:color w:val="0000FF"/>
          </w:rPr>
          <w:t>подпунктами 1</w:t>
        </w:r>
      </w:hyperlink>
      <w:r>
        <w:rPr>
          <w:rFonts w:ascii="Calibri" w:hAnsi="Calibri" w:cs="Calibri"/>
        </w:rPr>
        <w:t xml:space="preserve"> и </w:t>
      </w:r>
      <w:hyperlink w:anchor="Par446" w:history="1">
        <w:r>
          <w:rPr>
            <w:rFonts w:ascii="Calibri" w:hAnsi="Calibri" w:cs="Calibri"/>
            <w:color w:val="0000FF"/>
          </w:rPr>
          <w:t>4</w:t>
        </w:r>
      </w:hyperlink>
      <w:r>
        <w:rPr>
          <w:rFonts w:ascii="Calibri" w:hAnsi="Calibri" w:cs="Calibri"/>
        </w:rPr>
        <w:t xml:space="preserve"> - </w:t>
      </w:r>
      <w:hyperlink w:anchor="Par448" w:history="1">
        <w:r>
          <w:rPr>
            <w:rFonts w:ascii="Calibri" w:hAnsi="Calibri" w:cs="Calibri"/>
            <w:color w:val="0000FF"/>
          </w:rPr>
          <w:t>6 пункта 2 статьи 39.15</w:t>
        </w:r>
      </w:hyperlink>
      <w:r>
        <w:rPr>
          <w:rFonts w:ascii="Calibri" w:hAnsi="Calibri" w:cs="Calibri"/>
        </w:rPr>
        <w:t xml:space="preserve"> настоящего Кодекса. Предоставление указанных документов не требуется в случае, если указанные документы </w:t>
      </w:r>
      <w:r>
        <w:rPr>
          <w:rFonts w:ascii="Calibri" w:hAnsi="Calibri" w:cs="Calibri"/>
        </w:rPr>
        <w:lastRenderedPageBreak/>
        <w:t xml:space="preserve">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w:anchor="Par35" w:history="1">
        <w:r>
          <w:rPr>
            <w:rFonts w:ascii="Calibri" w:hAnsi="Calibri" w:cs="Calibri"/>
            <w:color w:val="0000FF"/>
          </w:rPr>
          <w:t>подпунктом 9 пункта 2 статьи 39.3</w:t>
        </w:r>
      </w:hyperlink>
      <w:r>
        <w:rPr>
          <w:rFonts w:ascii="Calibri" w:hAnsi="Calibri" w:cs="Calibri"/>
        </w:rPr>
        <w:t xml:space="preserve"> или </w:t>
      </w:r>
      <w:hyperlink w:anchor="Par104" w:history="1">
        <w:r>
          <w:rPr>
            <w:rFonts w:ascii="Calibri" w:hAnsi="Calibri" w:cs="Calibri"/>
            <w:color w:val="0000FF"/>
          </w:rPr>
          <w:t>подпунктом 31 пункта 2 статьи 39.6</w:t>
        </w:r>
      </w:hyperlink>
      <w:r>
        <w:rPr>
          <w:rFonts w:ascii="Calibri" w:hAnsi="Calibri" w:cs="Calibri"/>
        </w:rPr>
        <w:t xml:space="preserve"> настоящего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530" w:history="1">
        <w:r>
          <w:rPr>
            <w:rFonts w:ascii="Calibri" w:hAnsi="Calibri" w:cs="Calibri"/>
            <w:color w:val="0000FF"/>
          </w:rPr>
          <w:t>пункта 1</w:t>
        </w:r>
      </w:hyperlink>
      <w:r>
        <w:rPr>
          <w:rFonts w:ascii="Calibri" w:hAnsi="Calibri" w:cs="Calibri"/>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541" w:history="1">
        <w:r>
          <w:rPr>
            <w:rFonts w:ascii="Calibri" w:hAnsi="Calibri" w:cs="Calibri"/>
            <w:color w:val="0000FF"/>
          </w:rPr>
          <w:t>пунктом 2</w:t>
        </w:r>
      </w:hyperlink>
      <w:r>
        <w:rPr>
          <w:rFonts w:ascii="Calibri" w:hAnsi="Calibri" w:cs="Calibri"/>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заявлений о предоставлении земельного участка осуществляется в порядке их поступления.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499" w:history="1">
        <w:r>
          <w:rPr>
            <w:rFonts w:ascii="Calibri" w:hAnsi="Calibri" w:cs="Calibri"/>
            <w:color w:val="0000FF"/>
          </w:rPr>
          <w:t>статьей 39.16</w:t>
        </w:r>
      </w:hyperlink>
      <w:r>
        <w:rPr>
          <w:rFonts w:ascii="Calibri" w:hAnsi="Calibri" w:cs="Calibri"/>
        </w:rPr>
        <w:t xml:space="preserve"> настоящего Кодекса, и по результатам указанных рассмотрения и проверки совершает одно из следующих действий:</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75" w:name="Par545"/>
      <w:bookmarkEnd w:id="75"/>
      <w:r>
        <w:rPr>
          <w:rFonts w:ascii="Calibri" w:hAnsi="Calibri" w:cs="Calibri"/>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76" w:name="Par546"/>
      <w:bookmarkEnd w:id="76"/>
      <w:r>
        <w:rPr>
          <w:rFonts w:ascii="Calibri" w:hAnsi="Calibri" w:cs="Calibri"/>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решение об отказе в предоставлении земельного участка при наличии хотя бы одного из оснований, предусмотренных </w:t>
      </w:r>
      <w:hyperlink w:anchor="Par499" w:history="1">
        <w:r>
          <w:rPr>
            <w:rFonts w:ascii="Calibri" w:hAnsi="Calibri" w:cs="Calibri"/>
            <w:color w:val="0000FF"/>
          </w:rPr>
          <w:t>статьей 39.16</w:t>
        </w:r>
      </w:hyperlink>
      <w:r>
        <w:rPr>
          <w:rFonts w:ascii="Calibri" w:hAnsi="Calibri" w:cs="Calibri"/>
        </w:rPr>
        <w:t xml:space="preserve"> настоящего Кодекса, и направляет принятое решение заявителю. В указанном решении должны быть указаны все основания отказа.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Проекты договоров и решения, указанные в </w:t>
      </w:r>
      <w:hyperlink w:anchor="Par545" w:history="1">
        <w:r>
          <w:rPr>
            <w:rFonts w:ascii="Calibri" w:hAnsi="Calibri" w:cs="Calibri"/>
            <w:color w:val="0000FF"/>
          </w:rPr>
          <w:t>подпунктах 1</w:t>
        </w:r>
      </w:hyperlink>
      <w:r>
        <w:rPr>
          <w:rFonts w:ascii="Calibri" w:hAnsi="Calibri" w:cs="Calibri"/>
        </w:rPr>
        <w:t xml:space="preserve"> и </w:t>
      </w:r>
      <w:hyperlink w:anchor="Par546" w:history="1">
        <w:r>
          <w:rPr>
            <w:rFonts w:ascii="Calibri" w:hAnsi="Calibri" w:cs="Calibri"/>
            <w:color w:val="0000FF"/>
          </w:rPr>
          <w:t>2 пункта 5</w:t>
        </w:r>
      </w:hyperlink>
      <w:r>
        <w:rPr>
          <w:rFonts w:ascii="Calibri" w:hAnsi="Calibri" w:cs="Calibri"/>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bookmarkStart w:id="77" w:name="Par551"/>
      <w:bookmarkEnd w:id="77"/>
      <w:r>
        <w:rPr>
          <w:rFonts w:ascii="Calibri" w:hAnsi="Calibri" w:cs="Calibri"/>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78" w:name="Par553"/>
      <w:bookmarkEnd w:id="78"/>
      <w:r>
        <w:rPr>
          <w:rFonts w:ascii="Calibri" w:hAnsi="Calibri" w:cs="Calibri"/>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79" w:name="Par554"/>
      <w:bookmarkEnd w:id="79"/>
      <w:r>
        <w:rPr>
          <w:rFonts w:ascii="Calibri" w:hAnsi="Calibri" w:cs="Calibri"/>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w:t>
      </w:r>
      <w:r>
        <w:rPr>
          <w:rFonts w:ascii="Calibri" w:hAnsi="Calibri" w:cs="Calibri"/>
        </w:rPr>
        <w:lastRenderedPageBreak/>
        <w:t>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460" w:history="1">
        <w:r>
          <w:rPr>
            <w:rFonts w:ascii="Calibri" w:hAnsi="Calibri" w:cs="Calibri"/>
            <w:color w:val="0000FF"/>
          </w:rPr>
          <w:t>пунктом 8 статьи 39.15</w:t>
        </w:r>
      </w:hyperlink>
      <w:r>
        <w:rPr>
          <w:rFonts w:ascii="Calibri" w:hAnsi="Calibri" w:cs="Calibri"/>
        </w:rPr>
        <w:t xml:space="preserve"> или </w:t>
      </w:r>
      <w:hyperlink w:anchor="Par499" w:history="1">
        <w:r>
          <w:rPr>
            <w:rFonts w:ascii="Calibri" w:hAnsi="Calibri" w:cs="Calibri"/>
            <w:color w:val="0000FF"/>
          </w:rPr>
          <w:t>статьей 39.16</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извещении указываются: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возможности предоставления земельного участка с указанием целей этого предоставления;</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80" w:name="Par558"/>
      <w:bookmarkEnd w:id="80"/>
      <w:r>
        <w:rPr>
          <w:rFonts w:ascii="Calibri" w:hAnsi="Calibri" w:cs="Calibri"/>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553" w:history="1">
        <w:r>
          <w:rPr>
            <w:rFonts w:ascii="Calibri" w:hAnsi="Calibri" w:cs="Calibri"/>
            <w:color w:val="0000FF"/>
          </w:rPr>
          <w:t>пункте 1</w:t>
        </w:r>
      </w:hyperlink>
      <w:r>
        <w:rPr>
          <w:rFonts w:ascii="Calibri" w:hAnsi="Calibri" w:cs="Calibri"/>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адрес и способ подачи заявлений, указанных в </w:t>
      </w:r>
      <w:hyperlink w:anchor="Par558" w:history="1">
        <w:r>
          <w:rPr>
            <w:rFonts w:ascii="Calibri" w:hAnsi="Calibri" w:cs="Calibri"/>
            <w:color w:val="0000FF"/>
          </w:rPr>
          <w:t>подпункте 2</w:t>
        </w:r>
      </w:hyperlink>
      <w:r>
        <w:rPr>
          <w:rFonts w:ascii="Calibri" w:hAnsi="Calibri" w:cs="Calibri"/>
        </w:rPr>
        <w:t xml:space="preserve"> настоящего пункта;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приема указанных в </w:t>
      </w:r>
      <w:hyperlink w:anchor="Par558" w:history="1">
        <w:r>
          <w:rPr>
            <w:rFonts w:ascii="Calibri" w:hAnsi="Calibri" w:cs="Calibri"/>
            <w:color w:val="0000FF"/>
          </w:rPr>
          <w:t>подпункте 2</w:t>
        </w:r>
      </w:hyperlink>
      <w:r>
        <w:rPr>
          <w:rFonts w:ascii="Calibri" w:hAnsi="Calibri" w:cs="Calibri"/>
        </w:rPr>
        <w:t xml:space="preserve"> настоящего пункта заявлений, которая устанавливается в соответствии с </w:t>
      </w:r>
      <w:hyperlink w:anchor="Par558" w:history="1">
        <w:r>
          <w:rPr>
            <w:rFonts w:ascii="Calibri" w:hAnsi="Calibri" w:cs="Calibri"/>
            <w:color w:val="0000FF"/>
          </w:rPr>
          <w:t>подпунктом 2</w:t>
        </w:r>
      </w:hyperlink>
      <w:r>
        <w:rPr>
          <w:rFonts w:ascii="Calibri" w:hAnsi="Calibri" w:cs="Calibri"/>
        </w:rPr>
        <w:t xml:space="preserve"> настоящего пункта;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или иное описание местоположения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решение о предварительном согласовании предоставления земельного участка в соответствии со </w:t>
      </w:r>
      <w:hyperlink w:anchor="Par428" w:history="1">
        <w:r>
          <w:rPr>
            <w:rFonts w:ascii="Calibri" w:hAnsi="Calibri" w:cs="Calibri"/>
            <w:color w:val="0000FF"/>
          </w:rPr>
          <w:t>статьей 39.15</w:t>
        </w:r>
      </w:hyperlink>
      <w:r>
        <w:rPr>
          <w:rFonts w:ascii="Calibri" w:hAnsi="Calibri" w:cs="Calibri"/>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 государственном кадастре недвижимости", и направляет указанное решение заявителю.</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w:t>
      </w:r>
      <w:r>
        <w:rPr>
          <w:rFonts w:ascii="Calibri" w:hAnsi="Calibri" w:cs="Calibri"/>
        </w:rPr>
        <w:lastRenderedPageBreak/>
        <w:t xml:space="preserve">установленном </w:t>
      </w:r>
      <w:hyperlink w:anchor="Par528" w:history="1">
        <w:r>
          <w:rPr>
            <w:rFonts w:ascii="Calibri" w:hAnsi="Calibri" w:cs="Calibri"/>
            <w:color w:val="0000FF"/>
          </w:rPr>
          <w:t>статьей 39.17</w:t>
        </w:r>
      </w:hyperlink>
      <w:r>
        <w:rPr>
          <w:rFonts w:ascii="Calibri" w:hAnsi="Calibri" w:cs="Calibri"/>
        </w:rPr>
        <w:t xml:space="preserve"> настоящего Кодекса.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81" w:name="Par572"/>
      <w:bookmarkEnd w:id="81"/>
      <w:r>
        <w:rPr>
          <w:rFonts w:ascii="Calibri" w:hAnsi="Calibri" w:cs="Calibri"/>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bookmarkStart w:id="82" w:name="Par576"/>
      <w:bookmarkEnd w:id="82"/>
      <w:r>
        <w:rPr>
          <w:rFonts w:ascii="Calibri" w:hAnsi="Calibri" w:cs="Calibri"/>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ar61" w:history="1">
        <w:r>
          <w:rPr>
            <w:rFonts w:ascii="Calibri" w:hAnsi="Calibri" w:cs="Calibri"/>
            <w:color w:val="0000FF"/>
          </w:rPr>
          <w:t>подпунктах 6</w:t>
        </w:r>
      </w:hyperlink>
      <w:r>
        <w:rPr>
          <w:rFonts w:ascii="Calibri" w:hAnsi="Calibri" w:cs="Calibri"/>
        </w:rPr>
        <w:t xml:space="preserve"> и </w:t>
      </w:r>
      <w:hyperlink w:anchor="Par63" w:history="1">
        <w:r>
          <w:rPr>
            <w:rFonts w:ascii="Calibri" w:hAnsi="Calibri" w:cs="Calibri"/>
            <w:color w:val="0000FF"/>
          </w:rPr>
          <w:t>7 статьи 39.5</w:t>
        </w:r>
      </w:hyperlink>
      <w:r>
        <w:rPr>
          <w:rFonts w:ascii="Calibri" w:hAnsi="Calibri" w:cs="Calibri"/>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61" w:history="1">
        <w:r>
          <w:rPr>
            <w:rFonts w:ascii="Calibri" w:hAnsi="Calibri" w:cs="Calibri"/>
            <w:color w:val="0000FF"/>
          </w:rPr>
          <w:t>подпунктах 6</w:t>
        </w:r>
      </w:hyperlink>
      <w:r>
        <w:rPr>
          <w:rFonts w:ascii="Calibri" w:hAnsi="Calibri" w:cs="Calibri"/>
        </w:rPr>
        <w:t xml:space="preserve"> и </w:t>
      </w:r>
      <w:hyperlink w:anchor="Par63" w:history="1">
        <w:r>
          <w:rPr>
            <w:rFonts w:ascii="Calibri" w:hAnsi="Calibri" w:cs="Calibri"/>
            <w:color w:val="0000FF"/>
          </w:rPr>
          <w:t>7 статьи 39.5</w:t>
        </w:r>
      </w:hyperlink>
      <w:r>
        <w:rPr>
          <w:rFonts w:ascii="Calibri" w:hAnsi="Calibri" w:cs="Calibri"/>
        </w:rPr>
        <w:t xml:space="preserve"> настоящего Кодекса, этот гражданин вправе получить бесплатно в собственность земельный участок по одному из указанных оснований.</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предоставления земельного участка см. Федеральный </w:t>
      </w:r>
      <w:hyperlink r:id="rId84" w:history="1">
        <w:r>
          <w:rPr>
            <w:rFonts w:ascii="Calibri" w:hAnsi="Calibri" w:cs="Calibri"/>
            <w:color w:val="0000FF"/>
          </w:rPr>
          <w:t>закон</w:t>
        </w:r>
      </w:hyperlink>
      <w:r>
        <w:rPr>
          <w:rFonts w:ascii="Calibri" w:hAnsi="Calibri" w:cs="Calibri"/>
        </w:rPr>
        <w:t xml:space="preserve"> от 23.06.2014 N 171-ФЗ.</w:t>
      </w:r>
    </w:p>
    <w:p w:rsidR="000F4415" w:rsidRDefault="000F44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61" w:history="1">
        <w:r>
          <w:rPr>
            <w:rFonts w:ascii="Calibri" w:hAnsi="Calibri" w:cs="Calibri"/>
            <w:color w:val="0000FF"/>
          </w:rPr>
          <w:t>подпунктах 6</w:t>
        </w:r>
      </w:hyperlink>
      <w:r>
        <w:rPr>
          <w:rFonts w:ascii="Calibri" w:hAnsi="Calibri" w:cs="Calibri"/>
        </w:rPr>
        <w:t xml:space="preserve"> и </w:t>
      </w:r>
      <w:hyperlink w:anchor="Par63" w:history="1">
        <w:r>
          <w:rPr>
            <w:rFonts w:ascii="Calibri" w:hAnsi="Calibri" w:cs="Calibri"/>
            <w:color w:val="0000FF"/>
          </w:rPr>
          <w:t>7 статьи 39.5</w:t>
        </w:r>
      </w:hyperlink>
      <w:r>
        <w:rPr>
          <w:rFonts w:ascii="Calibri" w:hAnsi="Calibri" w:cs="Calibri"/>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outlineLvl w:val="1"/>
        <w:rPr>
          <w:rFonts w:ascii="Calibri" w:hAnsi="Calibri" w:cs="Calibri"/>
        </w:rPr>
      </w:pPr>
      <w:bookmarkStart w:id="83" w:name="Par585"/>
      <w:bookmarkEnd w:id="83"/>
      <w:r>
        <w:rPr>
          <w:rFonts w:ascii="Calibri" w:hAnsi="Calibri" w:cs="Calibri"/>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F4415" w:rsidRDefault="000F4415">
      <w:pPr>
        <w:widowControl w:val="0"/>
        <w:autoSpaceDE w:val="0"/>
        <w:autoSpaceDN w:val="0"/>
        <w:adjustRightInd w:val="0"/>
        <w:spacing w:after="0" w:line="240" w:lineRule="auto"/>
        <w:jc w:val="both"/>
        <w:rPr>
          <w:rFonts w:ascii="Calibri" w:hAnsi="Calibri" w:cs="Calibri"/>
        </w:rPr>
      </w:pP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установлено настоящей статьей или другим федеральным </w:t>
      </w:r>
      <w:hyperlink r:id="rId85" w:history="1">
        <w:r>
          <w:rPr>
            <w:rFonts w:ascii="Calibri" w:hAnsi="Calibri" w:cs="Calibri"/>
            <w:color w:val="0000FF"/>
          </w:rPr>
          <w:t>законом</w:t>
        </w:r>
      </w:hyperlink>
      <w:r>
        <w:rPr>
          <w:rFonts w:ascii="Calibri" w:hAnsi="Calibri" w:cs="Calibri"/>
        </w:rPr>
        <w:t>,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84" w:name="Par588"/>
      <w:bookmarkEnd w:id="84"/>
      <w:r>
        <w:rPr>
          <w:rFonts w:ascii="Calibri" w:hAnsi="Calibri" w:cs="Calibri"/>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w:t>
      </w:r>
      <w:r>
        <w:rPr>
          <w:rFonts w:ascii="Calibri" w:hAnsi="Calibri" w:cs="Calibri"/>
        </w:rPr>
        <w:lastRenderedPageBreak/>
        <w:t>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85" w:name="Par589"/>
      <w:bookmarkEnd w:id="85"/>
      <w:r>
        <w:rPr>
          <w:rFonts w:ascii="Calibri" w:hAnsi="Calibri" w:cs="Calibri"/>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86" w:name="Par590"/>
      <w:bookmarkEnd w:id="86"/>
      <w:r>
        <w:rPr>
          <w:rFonts w:ascii="Calibri" w:hAnsi="Calibri" w:cs="Calibri"/>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87" w:name="Par592"/>
      <w:bookmarkEnd w:id="87"/>
      <w:r>
        <w:rPr>
          <w:rFonts w:ascii="Calibri" w:hAnsi="Calibri" w:cs="Calibri"/>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ar592" w:history="1">
        <w:r>
          <w:rPr>
            <w:rFonts w:ascii="Calibri" w:hAnsi="Calibri" w:cs="Calibri"/>
            <w:color w:val="0000FF"/>
          </w:rPr>
          <w:t>пунктом 6</w:t>
        </w:r>
      </w:hyperlink>
      <w:r>
        <w:rPr>
          <w:rFonts w:ascii="Calibri" w:hAnsi="Calibri" w:cs="Calibri"/>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орган вправе обратиться в суд с иском о понуждении указанных в </w:t>
      </w:r>
      <w:hyperlink w:anchor="Par588" w:history="1">
        <w:r>
          <w:rPr>
            <w:rFonts w:ascii="Calibri" w:hAnsi="Calibri" w:cs="Calibri"/>
            <w:color w:val="0000FF"/>
          </w:rPr>
          <w:t>пунктах 2</w:t>
        </w:r>
      </w:hyperlink>
      <w:r>
        <w:rPr>
          <w:rFonts w:ascii="Calibri" w:hAnsi="Calibri" w:cs="Calibri"/>
        </w:rPr>
        <w:t xml:space="preserve"> - </w:t>
      </w:r>
      <w:hyperlink w:anchor="Par590" w:history="1">
        <w:r>
          <w:rPr>
            <w:rFonts w:ascii="Calibri" w:hAnsi="Calibri" w:cs="Calibri"/>
            <w:color w:val="0000FF"/>
          </w:rPr>
          <w:t>4</w:t>
        </w:r>
      </w:hyperlink>
      <w:r>
        <w:rPr>
          <w:rFonts w:ascii="Calibri" w:hAnsi="Calibri" w:cs="Calibri"/>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Договор аренды земельного участка в случаях, предусмотренных </w:t>
      </w:r>
      <w:hyperlink w:anchor="Par588" w:history="1">
        <w:r>
          <w:rPr>
            <w:rFonts w:ascii="Calibri" w:hAnsi="Calibri" w:cs="Calibri"/>
            <w:color w:val="0000FF"/>
          </w:rPr>
          <w:t>пунктами 2</w:t>
        </w:r>
      </w:hyperlink>
      <w:r>
        <w:rPr>
          <w:rFonts w:ascii="Calibri" w:hAnsi="Calibri" w:cs="Calibri"/>
        </w:rPr>
        <w:t xml:space="preserve"> - </w:t>
      </w:r>
      <w:hyperlink w:anchor="Par590" w:history="1">
        <w:r>
          <w:rPr>
            <w:rFonts w:ascii="Calibri" w:hAnsi="Calibri" w:cs="Calibri"/>
            <w:color w:val="0000FF"/>
          </w:rPr>
          <w:t>4</w:t>
        </w:r>
      </w:hyperlink>
      <w:r>
        <w:rPr>
          <w:rFonts w:ascii="Calibri" w:hAnsi="Calibri" w:cs="Calibri"/>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588" w:history="1">
        <w:r>
          <w:rPr>
            <w:rFonts w:ascii="Calibri" w:hAnsi="Calibri" w:cs="Calibri"/>
            <w:color w:val="0000FF"/>
          </w:rPr>
          <w:t>пунктами 2</w:t>
        </w:r>
      </w:hyperlink>
      <w:r>
        <w:rPr>
          <w:rFonts w:ascii="Calibri" w:hAnsi="Calibri" w:cs="Calibri"/>
        </w:rPr>
        <w:t xml:space="preserve"> - </w:t>
      </w:r>
      <w:hyperlink w:anchor="Par590" w:history="1">
        <w:r>
          <w:rPr>
            <w:rFonts w:ascii="Calibri" w:hAnsi="Calibri" w:cs="Calibri"/>
            <w:color w:val="0000FF"/>
          </w:rPr>
          <w:t>4</w:t>
        </w:r>
      </w:hyperlink>
      <w:r>
        <w:rPr>
          <w:rFonts w:ascii="Calibri" w:hAnsi="Calibri" w:cs="Calibri"/>
        </w:rPr>
        <w:t xml:space="preserve"> настоящей статьи, должны быть соразмерны долям в праве на здание, сооружение или помещения в них, принадлежащим </w:t>
      </w:r>
      <w:r>
        <w:rPr>
          <w:rFonts w:ascii="Calibri" w:hAnsi="Calibri" w:cs="Calibri"/>
        </w:rPr>
        <w:lastRenderedPageBreak/>
        <w:t>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F4415" w:rsidRDefault="000F4415">
      <w:pPr>
        <w:widowControl w:val="0"/>
        <w:autoSpaceDE w:val="0"/>
        <w:autoSpaceDN w:val="0"/>
        <w:adjustRightInd w:val="0"/>
        <w:spacing w:after="0" w:line="240" w:lineRule="auto"/>
        <w:ind w:firstLine="540"/>
        <w:jc w:val="both"/>
        <w:rPr>
          <w:rFonts w:ascii="Calibri" w:hAnsi="Calibri" w:cs="Calibri"/>
        </w:rPr>
      </w:pPr>
      <w:bookmarkStart w:id="88" w:name="Par599"/>
      <w:bookmarkEnd w:id="88"/>
      <w:r>
        <w:rPr>
          <w:rFonts w:ascii="Calibri" w:hAnsi="Calibri" w:cs="Calibri"/>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установления сервитута, указанного в </w:t>
      </w:r>
      <w:hyperlink w:anchor="Par599" w:history="1">
        <w:r>
          <w:rPr>
            <w:rFonts w:ascii="Calibri" w:hAnsi="Calibri" w:cs="Calibri"/>
            <w:color w:val="0000FF"/>
          </w:rPr>
          <w:t>пункте 11</w:t>
        </w:r>
      </w:hyperlink>
      <w:r>
        <w:rPr>
          <w:rFonts w:ascii="Calibri" w:hAnsi="Calibri" w:cs="Calibri"/>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F4415" w:rsidRDefault="000F44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F4415" w:rsidRDefault="000F4415">
      <w:pPr>
        <w:widowControl w:val="0"/>
        <w:autoSpaceDE w:val="0"/>
        <w:autoSpaceDN w:val="0"/>
        <w:adjustRightInd w:val="0"/>
        <w:spacing w:after="0" w:line="240" w:lineRule="auto"/>
        <w:rPr>
          <w:rFonts w:ascii="Calibri" w:hAnsi="Calibri" w:cs="Calibri"/>
        </w:rPr>
      </w:pPr>
      <w:hyperlink r:id="rId86" w:history="1">
        <w:r>
          <w:rPr>
            <w:rFonts w:ascii="Calibri" w:hAnsi="Calibri" w:cs="Calibri"/>
            <w:i/>
            <w:iCs/>
            <w:color w:val="0000FF"/>
          </w:rPr>
          <w:br/>
          <w:t>гл. V.1, "Земельный кодекс Российской Федерации" от 25.10.2001 N 136-ФЗ (ред. от 08.03.2015) {КонсультантПлюс}</w:t>
        </w:r>
        <w:r>
          <w:rPr>
            <w:rFonts w:ascii="Calibri" w:hAnsi="Calibri" w:cs="Calibri"/>
            <w:i/>
            <w:iCs/>
            <w:color w:val="0000FF"/>
          </w:rPr>
          <w:br/>
        </w:r>
      </w:hyperlink>
    </w:p>
    <w:p w:rsidR="00F456F3" w:rsidRDefault="00F456F3"/>
    <w:sectPr w:rsidR="00F456F3" w:rsidSect="00BA5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4415"/>
    <w:rsid w:val="000F4415"/>
    <w:rsid w:val="00F45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6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41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F44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F441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F441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7AF5D953BD292A02A68EC6AE8B9CF8FFF77F33A736B57C645839E4047DBC50DE3BEA19CA6FAC75f6bDH" TargetMode="External"/><Relationship Id="rId18" Type="http://schemas.openxmlformats.org/officeDocument/2006/relationships/hyperlink" Target="consultantplus://offline/ref=8E7AF5D953BD292A02A68EC6AE8B9CF8FFF67C38A631B57C645839E4047DBC50DE3BEA19CA6EA674f6bEH" TargetMode="External"/><Relationship Id="rId26" Type="http://schemas.openxmlformats.org/officeDocument/2006/relationships/hyperlink" Target="consultantplus://offline/ref=8E7AF5D953BD292A02A68EC6AE8B9CF8FFF67C38A337B57C645839E4047DBC50DE3BEA19CA6EA672f6bAH" TargetMode="External"/><Relationship Id="rId39" Type="http://schemas.openxmlformats.org/officeDocument/2006/relationships/hyperlink" Target="consultantplus://offline/ref=8E7AF5D953BD292A02A68EC6AE8B9CF8FFF77F31A630B57C645839E4047DBC50DE3BEA19CA6EA075f6b9H" TargetMode="External"/><Relationship Id="rId21" Type="http://schemas.openxmlformats.org/officeDocument/2006/relationships/hyperlink" Target="consultantplus://offline/ref=8E7AF5D953BD292A02A68EC6AE8B9CF8FFF77A35A53FB57C645839E4047DBC50DE3BEA19CA6EA076f6b8H" TargetMode="External"/><Relationship Id="rId34" Type="http://schemas.openxmlformats.org/officeDocument/2006/relationships/hyperlink" Target="consultantplus://offline/ref=8E7AF5D953BD292A02A68EC6AE8B9CF8FFF77E36A733B57C645839E404f7bDH" TargetMode="External"/><Relationship Id="rId42" Type="http://schemas.openxmlformats.org/officeDocument/2006/relationships/hyperlink" Target="consultantplus://offline/ref=8E7AF5D953BD292A02A68EC6AE8B9CF8FFF77A35A53FB57C645839E4047DBC50DE3BEA1BCCf6b7H" TargetMode="External"/><Relationship Id="rId47" Type="http://schemas.openxmlformats.org/officeDocument/2006/relationships/hyperlink" Target="consultantplus://offline/ref=8E7AF5D953BD292A02A68EC6AE8B9CF8FFF77C37AA32B57C645839E4047DBC50DE3BEA19CA6EA475f6bAH" TargetMode="External"/><Relationship Id="rId50" Type="http://schemas.openxmlformats.org/officeDocument/2006/relationships/hyperlink" Target="consultantplus://offline/ref=8E7AF5D953BD292A02A68EC6AE8B9CF8FFF77A36A232B57C645839E404f7bDH" TargetMode="External"/><Relationship Id="rId55" Type="http://schemas.openxmlformats.org/officeDocument/2006/relationships/hyperlink" Target="consultantplus://offline/ref=8E7AF5D953BD292A02A68EC6AE8B9CF8FFF77A38AA32B57C645839E404f7bDH" TargetMode="External"/><Relationship Id="rId63" Type="http://schemas.openxmlformats.org/officeDocument/2006/relationships/hyperlink" Target="consultantplus://offline/ref=8E7AF5D953BD292A02A68EC6AE8B9CF8FFF77A36A232B57C645839E404f7bDH" TargetMode="External"/><Relationship Id="rId68" Type="http://schemas.openxmlformats.org/officeDocument/2006/relationships/hyperlink" Target="consultantplus://offline/ref=8E7AF5D953BD292A02A68EC6AE8B9CF8FFF67C38A631B57C645839E4047DBC50DE3BEA19CA6EA674f6b3H" TargetMode="External"/><Relationship Id="rId76" Type="http://schemas.openxmlformats.org/officeDocument/2006/relationships/hyperlink" Target="consultantplus://offline/ref=8E7AF5D953BD292A02A68EC6AE8B9CF8FFF77A35A53FB57C645839E4047DBC50DE3BEA1BCCf6b7H" TargetMode="External"/><Relationship Id="rId84" Type="http://schemas.openxmlformats.org/officeDocument/2006/relationships/hyperlink" Target="consultantplus://offline/ref=8E7AF5D953BD292A02A68EC6AE8B9CF8FFF77F33A736B57C645839E4047DBC50DE3BEA19CA6FA372f6bEH" TargetMode="External"/><Relationship Id="rId7" Type="http://schemas.openxmlformats.org/officeDocument/2006/relationships/hyperlink" Target="consultantplus://offline/ref=8E7AF5D953BD292A02A68EC6AE8B9CF8FFF67C38A631B57C645839E4047DBC50DE3BEA19CA6EA674f6b9H" TargetMode="External"/><Relationship Id="rId71" Type="http://schemas.openxmlformats.org/officeDocument/2006/relationships/hyperlink" Target="consultantplus://offline/ref=8E7AF5D953BD292A02A68EC6AE8B9CF8FFF27D32A437B57C645839E4047DBC50DE3BEA19CA6EA474f6bCH" TargetMode="External"/><Relationship Id="rId2" Type="http://schemas.openxmlformats.org/officeDocument/2006/relationships/settings" Target="settings.xml"/><Relationship Id="rId16" Type="http://schemas.openxmlformats.org/officeDocument/2006/relationships/hyperlink" Target="consultantplus://offline/ref=8E7AF5D953BD292A02A68EC6AE8B9CF8FFF77A33A133B57C645839E4047DBC50DE3BEA19CA6EA474f6b3H" TargetMode="External"/><Relationship Id="rId29" Type="http://schemas.openxmlformats.org/officeDocument/2006/relationships/hyperlink" Target="consultantplus://offline/ref=8E7AF5D953BD292A02A68EC6AE8B9CF8FFF67C38A337B57C645839E4047DBC50DE3BEA19CA6EA672f6b8H" TargetMode="External"/><Relationship Id="rId11" Type="http://schemas.openxmlformats.org/officeDocument/2006/relationships/hyperlink" Target="consultantplus://offline/ref=8E7AF5D953BD292A02A68EC6AE8B9CF8FFF77A36A234B57C645839E4047DBC50DE3BEA19CBf6b9H" TargetMode="External"/><Relationship Id="rId24" Type="http://schemas.openxmlformats.org/officeDocument/2006/relationships/hyperlink" Target="consultantplus://offline/ref=8E7AF5D953BD292A02A68EC6AE8B9CF8FFF77A36A234B57C645839E4047DBC50DE3BEA19CBf6b9H" TargetMode="External"/><Relationship Id="rId32" Type="http://schemas.openxmlformats.org/officeDocument/2006/relationships/hyperlink" Target="consultantplus://offline/ref=8E7AF5D953BD292A02A68EC6AE8B9CF8FFF77F32AB31B57C645839E4047DBC50DE3BEA19CA6EA474f6bCH" TargetMode="External"/><Relationship Id="rId37" Type="http://schemas.openxmlformats.org/officeDocument/2006/relationships/hyperlink" Target="consultantplus://offline/ref=8E7AF5D953BD292A02A68EC6AE8B9CF8FFF77E36A733B57C645839E404f7bDH" TargetMode="External"/><Relationship Id="rId40" Type="http://schemas.openxmlformats.org/officeDocument/2006/relationships/hyperlink" Target="consultantplus://offline/ref=8E7AF5D953BD292A02A68EC6AE8B9CF8FFF77A36A232B57C645839E404f7bDH" TargetMode="External"/><Relationship Id="rId45" Type="http://schemas.openxmlformats.org/officeDocument/2006/relationships/hyperlink" Target="consultantplus://offline/ref=8E7AF5D953BD292A02A68EC6AE8B9CF8FFF77F33A736B57C645839E4047DBC50DE3BEA19CA6FA373f6b8H" TargetMode="External"/><Relationship Id="rId53" Type="http://schemas.openxmlformats.org/officeDocument/2006/relationships/hyperlink" Target="consultantplus://offline/ref=8E7AF5D953BD292A02A68EC6AE8B9CF8FFF77A34A630B57C645839E404f7bDH" TargetMode="External"/><Relationship Id="rId58" Type="http://schemas.openxmlformats.org/officeDocument/2006/relationships/hyperlink" Target="consultantplus://offline/ref=8E7AF5D953BD292A02A68EC6AE8B9CF8FFF77F31A630B57C645839E4047DBC50DE3BEA19CA6EA071f6bDH" TargetMode="External"/><Relationship Id="rId66" Type="http://schemas.openxmlformats.org/officeDocument/2006/relationships/hyperlink" Target="consultantplus://offline/ref=8E7AF5D953BD292A02A68EC6AE8B9CF8FFF77A35A53FB57C645839E4047DBC50DE3BEA11CAf6bCH" TargetMode="External"/><Relationship Id="rId74" Type="http://schemas.openxmlformats.org/officeDocument/2006/relationships/hyperlink" Target="consultantplus://offline/ref=8E7AF5D953BD292A02A68EC6AE8B9CF8FFF77C38A63EB57C645839E4047DBC50DE3BEA19CA6EA475f6b8H" TargetMode="External"/><Relationship Id="rId79" Type="http://schemas.openxmlformats.org/officeDocument/2006/relationships/hyperlink" Target="consultantplus://offline/ref=8E7AF5D953BD292A02A68EC6AE8B9CF8FFF77F33A736B57C645839E4047DBC50DE3BEA19CA6FA373f6bCH" TargetMode="External"/><Relationship Id="rId87" Type="http://schemas.openxmlformats.org/officeDocument/2006/relationships/fontTable" Target="fontTable.xml"/><Relationship Id="rId5" Type="http://schemas.openxmlformats.org/officeDocument/2006/relationships/hyperlink" Target="consultantplus://offline/ref=8E7AF5D953BD292A02A68EC6AE8B9CF8FFF77A35A53FB57C645839E4047DBC50DE3BEA19CA6EA47Cf6bBH" TargetMode="External"/><Relationship Id="rId61" Type="http://schemas.openxmlformats.org/officeDocument/2006/relationships/hyperlink" Target="consultantplus://offline/ref=8E7AF5D953BD292A02A68EC6AE8B9CF8FFF77F33A736B57C645839E4047DBC50DE3BEA19CA6FA371f6b8H" TargetMode="External"/><Relationship Id="rId82" Type="http://schemas.openxmlformats.org/officeDocument/2006/relationships/hyperlink" Target="consultantplus://offline/ref=8E7AF5D953BD292A02A68EC6AE8B9CF8FFF77A36A234B57C645839E404f7bDH" TargetMode="External"/><Relationship Id="rId19" Type="http://schemas.openxmlformats.org/officeDocument/2006/relationships/hyperlink" Target="consultantplus://offline/ref=8E7AF5D953BD292A02A68EC6AE8B9CF8FFF77D31A734B57C645839E4047DBC50DE3BEA19CA6EA475f6bBH" TargetMode="External"/><Relationship Id="rId4" Type="http://schemas.openxmlformats.org/officeDocument/2006/relationships/hyperlink" Target="consultantplus://offline/ref=8E7AF5D953BD292A02A68EC6AE8B9CF8FFF77F33A736B57C645839E4047DBC50DE3BEA19CA6EA577f6bCH" TargetMode="External"/><Relationship Id="rId9" Type="http://schemas.openxmlformats.org/officeDocument/2006/relationships/hyperlink" Target="consultantplus://offline/ref=8E7AF5D953BD292A02A68EC6AE8B9CF8FFF77A36A234B57C645839E4047DBC50DE3BEA19CBf6b9H" TargetMode="External"/><Relationship Id="rId14" Type="http://schemas.openxmlformats.org/officeDocument/2006/relationships/hyperlink" Target="consultantplus://offline/ref=8E7AF5D953BD292A02A68EC6AE8B9CF8FFF77B39A43FB57C645839E4047DBC50DE3BEA19CA6EA474f6b3H" TargetMode="External"/><Relationship Id="rId22" Type="http://schemas.openxmlformats.org/officeDocument/2006/relationships/hyperlink" Target="consultantplus://offline/ref=8E7AF5D953BD292A02A68EC6AE8B9CF8FFF77A35A53FB57C645839E4047DBC50DE3BEA1ACDf6b6H" TargetMode="External"/><Relationship Id="rId27" Type="http://schemas.openxmlformats.org/officeDocument/2006/relationships/hyperlink" Target="consultantplus://offline/ref=8E7AF5D953BD292A02A68EC6AE8B9CF8FFF67C38A631B57C645839E4047DBC50DE3BEA19CA6EA674f6bCH" TargetMode="External"/><Relationship Id="rId30" Type="http://schemas.openxmlformats.org/officeDocument/2006/relationships/hyperlink" Target="consultantplus://offline/ref=8E7AF5D953BD292A02A68EC6AE8B9CF8FFF67C38A337B57C645839E4047DBC50DE3BEA19CA6EA672f6bEH" TargetMode="External"/><Relationship Id="rId35" Type="http://schemas.openxmlformats.org/officeDocument/2006/relationships/hyperlink" Target="consultantplus://offline/ref=8E7AF5D953BD292A02A68EC6AE8B9CF8FFF27D32A437B57C645839E4047DBC50DE3BEA19CA6EA474f6bCH" TargetMode="External"/><Relationship Id="rId43" Type="http://schemas.openxmlformats.org/officeDocument/2006/relationships/hyperlink" Target="consultantplus://offline/ref=8E7AF5D953BD292A02A68EC6AE8B9CF8FFF77F33A736B57C645839E4047DBC50DE3BEA19CA6FA373f6b8H" TargetMode="External"/><Relationship Id="rId48" Type="http://schemas.openxmlformats.org/officeDocument/2006/relationships/hyperlink" Target="consultantplus://offline/ref=8E7AF5D953BD292A02A68EC6AE8B9CF8FFF77F33A736B57C645839E404f7bDH" TargetMode="External"/><Relationship Id="rId56" Type="http://schemas.openxmlformats.org/officeDocument/2006/relationships/hyperlink" Target="consultantplus://offline/ref=8E7AF5D953BD292A02A68EC6AE8B9CF8FFF77F31A630B57C645839E4047DBC50DE3BEA19CA6EA071f6b8H" TargetMode="External"/><Relationship Id="rId64" Type="http://schemas.openxmlformats.org/officeDocument/2006/relationships/hyperlink" Target="consultantplus://offline/ref=8E7AF5D953BD292A02A68EC6AE8B9CF8FFF77F33A736B57C645839E4047DBC50DE3BEA19CA6FA373f6bBH" TargetMode="External"/><Relationship Id="rId69" Type="http://schemas.openxmlformats.org/officeDocument/2006/relationships/hyperlink" Target="consultantplus://offline/ref=8E7AF5D953BD292A02A68EC6AE8B9CF8FFF77A38AA32B57C645839E404f7bDH" TargetMode="External"/><Relationship Id="rId77" Type="http://schemas.openxmlformats.org/officeDocument/2006/relationships/hyperlink" Target="consultantplus://offline/ref=8E7AF5D953BD292A02A68EC6AE8B9CF8FFF77A36A232B57C645839E404f7bDH" TargetMode="External"/><Relationship Id="rId8" Type="http://schemas.openxmlformats.org/officeDocument/2006/relationships/hyperlink" Target="consultantplus://offline/ref=8E7AF5D953BD292A02A68EC6AE8B9CF8FFF77A36A234B57C645839E404f7bDH" TargetMode="External"/><Relationship Id="rId51" Type="http://schemas.openxmlformats.org/officeDocument/2006/relationships/hyperlink" Target="consultantplus://offline/ref=8E7AF5D953BD292A02A68EC6AE8B9CF8FFF77A35A53FB57C645839E4047DBC50DE3BEA19CA67fAbCH" TargetMode="External"/><Relationship Id="rId72" Type="http://schemas.openxmlformats.org/officeDocument/2006/relationships/hyperlink" Target="consultantplus://offline/ref=8E7AF5D953BD292A02A68EC6AE8B9CF8FFF77A36A236B57C645839E404f7bDH" TargetMode="External"/><Relationship Id="rId80" Type="http://schemas.openxmlformats.org/officeDocument/2006/relationships/hyperlink" Target="consultantplus://offline/ref=8E7AF5D953BD292A02A68EC6AE8B9CF8FFF77A35A53FB57C645839E4047DBC50DE3BEA19CA67fAbCH" TargetMode="External"/><Relationship Id="rId85" Type="http://schemas.openxmlformats.org/officeDocument/2006/relationships/hyperlink" Target="consultantplus://offline/ref=8E7AF5D953BD292A02A68EC6AE8B9CF8FFF77F33A633B57C645839E4047DBC50DE3BEA1DCFf6bBH" TargetMode="External"/><Relationship Id="rId3" Type="http://schemas.openxmlformats.org/officeDocument/2006/relationships/webSettings" Target="webSettings.xml"/><Relationship Id="rId12" Type="http://schemas.openxmlformats.org/officeDocument/2006/relationships/hyperlink" Target="consultantplus://offline/ref=8E7AF5D953BD292A02A68EC6AE8B9CF8FFF77F33A736B57C645839E4047DBC50DE3BEA19CA6EA573f6bAH" TargetMode="External"/><Relationship Id="rId17" Type="http://schemas.openxmlformats.org/officeDocument/2006/relationships/hyperlink" Target="consultantplus://offline/ref=8E7AF5D953BD292A02A68EC6AE8B9CF8FFF77A36A234B57C645839E404f7bDH" TargetMode="External"/><Relationship Id="rId25" Type="http://schemas.openxmlformats.org/officeDocument/2006/relationships/hyperlink" Target="consultantplus://offline/ref=8E7AF5D953BD292A02A68EC6AE8B9CF8FFF77A35A53FB57C645839E4047DBC50DE3BEA19CA6EAD7Df6bBH" TargetMode="External"/><Relationship Id="rId33" Type="http://schemas.openxmlformats.org/officeDocument/2006/relationships/hyperlink" Target="consultantplus://offline/ref=8E7AF5D953BD292A02A68EC6AE8B9CF8FFF77A35A53FB57C645839E4047DBC50DE3BEA1CCAf6bFH" TargetMode="External"/><Relationship Id="rId38" Type="http://schemas.openxmlformats.org/officeDocument/2006/relationships/hyperlink" Target="consultantplus://offline/ref=8E7AF5D953BD292A02A68EC6AE8B9CF8FFF77F33A633B57C645839E404f7bDH" TargetMode="External"/><Relationship Id="rId46" Type="http://schemas.openxmlformats.org/officeDocument/2006/relationships/hyperlink" Target="consultantplus://offline/ref=8E7AF5D953BD292A02A68EC6AE8B9CF8FFF77F33A736B57C645839E4047DBC50DE3BEA19CA6FA373f6bBH" TargetMode="External"/><Relationship Id="rId59" Type="http://schemas.openxmlformats.org/officeDocument/2006/relationships/hyperlink" Target="consultantplus://offline/ref=8E7AF5D953BD292A02A68EC6AE8B9CF8FFF77F33A633B57C645839E4047DBC50DE3BEA1EC2f6b8H" TargetMode="External"/><Relationship Id="rId67" Type="http://schemas.openxmlformats.org/officeDocument/2006/relationships/hyperlink" Target="consultantplus://offline/ref=8E7AF5D953BD292A02A68EC6AE8B9CF8FFF77A38AA32B57C645839E404f7bDH" TargetMode="External"/><Relationship Id="rId20" Type="http://schemas.openxmlformats.org/officeDocument/2006/relationships/hyperlink" Target="consultantplus://offline/ref=8E7AF5D953BD292A02A68EC6AE8B9CF8FFF67C38A337B57C645839E4047DBC50DE3BEA19CA6EA671f6b2H" TargetMode="External"/><Relationship Id="rId41" Type="http://schemas.openxmlformats.org/officeDocument/2006/relationships/hyperlink" Target="consultantplus://offline/ref=8E7AF5D953BD292A02A68EC6AE8B9CF8FFF77F33A736B57C645839E4047DBC50DE3BEA19CA6FA373f6b8H" TargetMode="External"/><Relationship Id="rId54" Type="http://schemas.openxmlformats.org/officeDocument/2006/relationships/hyperlink" Target="consultantplus://offline/ref=8E7AF5D953BD292A02A68EC6AE8B9CF8FFF77A34A630B57C645839E404f7bDH" TargetMode="External"/><Relationship Id="rId62" Type="http://schemas.openxmlformats.org/officeDocument/2006/relationships/hyperlink" Target="consultantplus://offline/ref=8E7AF5D953BD292A02A68EC6AE8B9CF8FFF77A36A232B57C645839E404f7bDH" TargetMode="External"/><Relationship Id="rId70" Type="http://schemas.openxmlformats.org/officeDocument/2006/relationships/hyperlink" Target="consultantplus://offline/ref=8E7AF5D953BD292A02A68EC6AE8B9CF8FFF67C38A337B57C645839E4047DBC50DE3BEA19CA6EA672f6bFH" TargetMode="External"/><Relationship Id="rId75" Type="http://schemas.openxmlformats.org/officeDocument/2006/relationships/hyperlink" Target="consultantplus://offline/ref=8E7AF5D953BD292A02A68EC6AE8B9CF8FFF77F33A736B57C645839E4047DBC50DE3BEA19CA6FA373f6bCH" TargetMode="External"/><Relationship Id="rId83" Type="http://schemas.openxmlformats.org/officeDocument/2006/relationships/hyperlink" Target="consultantplus://offline/ref=8E7AF5D953BD292A02A68EC6AE8B9CF8FFF77A36A232B57C645839E404f7bD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7AF5D953BD292A02A68EC6AE8B9CF8FFF77A35A53FB57C645839E4047DBC50DE3BEA19CA6EA47Df6bEH" TargetMode="External"/><Relationship Id="rId15" Type="http://schemas.openxmlformats.org/officeDocument/2006/relationships/hyperlink" Target="consultantplus://offline/ref=8E7AF5D953BD292A02A68EC6AE8B9CF8FFF77B39A43FB57C645839E4047DBC50DE3BEA19CA6EA474f6b3H" TargetMode="External"/><Relationship Id="rId23" Type="http://schemas.openxmlformats.org/officeDocument/2006/relationships/hyperlink" Target="consultantplus://offline/ref=8E7AF5D953BD292A02A68EC6AE8B9CF8FFF77935A237B57C645839E4047DBC50DE3BEA19CA6EA475f6b8H" TargetMode="External"/><Relationship Id="rId28" Type="http://schemas.openxmlformats.org/officeDocument/2006/relationships/hyperlink" Target="consultantplus://offline/ref=8E7AF5D953BD292A02A68EC6AE8B9CF8FFF67C38A631B57C645839E4047DBC50DE3BEA19CA6EA674f6b2H" TargetMode="External"/><Relationship Id="rId36" Type="http://schemas.openxmlformats.org/officeDocument/2006/relationships/hyperlink" Target="consultantplus://offline/ref=8E7AF5D953BD292A02A68EC6AE8B9CF8FFF57F38AB31B57C645839E404f7bDH" TargetMode="External"/><Relationship Id="rId49" Type="http://schemas.openxmlformats.org/officeDocument/2006/relationships/hyperlink" Target="consultantplus://offline/ref=8E7AF5D953BD292A02A68EC6AE8B9CF8FFF77F33A736B57C645839E4047DBC50DE3BEA19CA6FA373f6bFH" TargetMode="External"/><Relationship Id="rId57" Type="http://schemas.openxmlformats.org/officeDocument/2006/relationships/hyperlink" Target="consultantplus://offline/ref=8E7AF5D953BD292A02A68EC6AE8B9CF8FFF77F33A633B57C645839E4047DBC50DE3BEA19CA6EA273f6b2H" TargetMode="External"/><Relationship Id="rId10" Type="http://schemas.openxmlformats.org/officeDocument/2006/relationships/hyperlink" Target="consultantplus://offline/ref=8E7AF5D953BD292A02A68EC6AE8B9CF8FFF77E31A531B57C645839E4047DBC50DE3BEA19CA6EA474f6b2H" TargetMode="External"/><Relationship Id="rId31" Type="http://schemas.openxmlformats.org/officeDocument/2006/relationships/hyperlink" Target="consultantplus://offline/ref=8E7AF5D953BD292A02A68EC6AE8B9CF8FFF77E37A337B57C645839E4047DBC50DE3BEA19CA6EA273f6b9H" TargetMode="External"/><Relationship Id="rId44" Type="http://schemas.openxmlformats.org/officeDocument/2006/relationships/hyperlink" Target="consultantplus://offline/ref=8E7AF5D953BD292A02A68EC6AE8B9CF8FFF77F33A736B57C645839E4047DBC50DE3BEA19CA6FA373f6b8H" TargetMode="External"/><Relationship Id="rId52" Type="http://schemas.openxmlformats.org/officeDocument/2006/relationships/hyperlink" Target="consultantplus://offline/ref=8E7AF5D953BD292A02A68EC6AE8B9CF8FFF77A34A630B57C645839E404f7bDH" TargetMode="External"/><Relationship Id="rId60" Type="http://schemas.openxmlformats.org/officeDocument/2006/relationships/hyperlink" Target="consultantplus://offline/ref=8E7AF5D953BD292A02A68EC6AE8B9CF8FFF77F31A630B57C645839E4047DBC50DE3BEA19CA6EA071f6bBH" TargetMode="External"/><Relationship Id="rId65" Type="http://schemas.openxmlformats.org/officeDocument/2006/relationships/hyperlink" Target="consultantplus://offline/ref=8E7AF5D953BD292A02A68EC6AE8B9CF8FFF77C37AA32B57C645839E4047DBC50DE3BEA19CA6EA475f6bAH" TargetMode="External"/><Relationship Id="rId73" Type="http://schemas.openxmlformats.org/officeDocument/2006/relationships/hyperlink" Target="consultantplus://offline/ref=8E7AF5D953BD292A02A68EC6AE8B9CF8FFF77A36A232B57C645839E404f7bDH" TargetMode="External"/><Relationship Id="rId78" Type="http://schemas.openxmlformats.org/officeDocument/2006/relationships/hyperlink" Target="consultantplus://offline/ref=8E7AF5D953BD292A02A68EC6AE8B9CF8FFF77A36A232B57C645839E404f7bDH" TargetMode="External"/><Relationship Id="rId81" Type="http://schemas.openxmlformats.org/officeDocument/2006/relationships/hyperlink" Target="consultantplus://offline/ref=8E7AF5D953BD292A02A68EC6AE8B9CF8FFF77A36A232B57C645839E404f7bDH" TargetMode="External"/><Relationship Id="rId86" Type="http://schemas.openxmlformats.org/officeDocument/2006/relationships/hyperlink" Target="consultantplus://offline/ref=8E7AF5D953BD292A02A68EC6AE8B9CF8FFF77A35A53FB57C645839E4047DBC50DE3BEA1CC8f6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25135</Words>
  <Characters>143275</Characters>
  <Application>Microsoft Office Word</Application>
  <DocSecurity>0</DocSecurity>
  <Lines>1193</Lines>
  <Paragraphs>336</Paragraphs>
  <ScaleCrop>false</ScaleCrop>
  <Company/>
  <LinksUpToDate>false</LinksUpToDate>
  <CharactersWithSpaces>168074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главный</cp:lastModifiedBy>
  <cp:revision>1</cp:revision>
  <dcterms:created xsi:type="dcterms:W3CDTF">2015-06-04T07:27:00Z</dcterms:created>
  <dcterms:modified xsi:type="dcterms:W3CDTF">2015-06-04T07:28:00Z</dcterms:modified>
</cp:coreProperties>
</file>